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C9C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宋体" w:eastAsia="方正小标宋简体" w:cs="宋体"/>
          <w:color w:val="000000"/>
          <w:kern w:val="0"/>
          <w:sz w:val="36"/>
          <w:szCs w:val="36"/>
          <w:lang w:val="en-US" w:eastAsia="zh-CN"/>
        </w:rPr>
        <w:t xml:space="preserve"> </w:t>
      </w:r>
      <w:bookmarkStart w:id="0" w:name="_GoBack"/>
      <w:bookmarkEnd w:id="0"/>
    </w:p>
    <w:p w14:paraId="6B815C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肃南县农村住房安全隐患整治工作实施方案</w:t>
      </w:r>
    </w:p>
    <w:p w14:paraId="0E5D2351">
      <w:pPr>
        <w:keepNext w:val="0"/>
        <w:keepLines w:val="0"/>
        <w:pageBreakBefore w:val="0"/>
        <w:widowControl w:val="0"/>
        <w:kinsoku/>
        <w:wordWrap/>
        <w:overflowPunct/>
        <w:topLinePunct w:val="0"/>
        <w:bidi w:val="0"/>
        <w:spacing w:line="560" w:lineRule="exact"/>
        <w:jc w:val="left"/>
        <w:rPr>
          <w:rFonts w:hint="eastAsia" w:ascii="仿宋_GB2312" w:hAnsi="仿宋_GB2312" w:eastAsia="仿宋_GB2312" w:cs="仿宋_GB2312"/>
          <w:sz w:val="32"/>
          <w:szCs w:val="32"/>
        </w:rPr>
      </w:pPr>
    </w:p>
    <w:p w14:paraId="148C69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为深入贯彻落实党中央、国务院和省委、省政府决策部署，推进乡村全面振兴，提高乡村建设水平，进一步提升农房质量安全和农村人居品质，</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市政府</w:t>
      </w:r>
      <w:r>
        <w:rPr>
          <w:rFonts w:hint="eastAsia" w:ascii="仿宋_GB2312" w:hAnsi="仿宋_GB2312" w:eastAsia="仿宋_GB2312" w:cs="仿宋_GB2312"/>
          <w:sz w:val="32"/>
          <w:szCs w:val="32"/>
          <w:lang w:val="en-US" w:eastAsia="zh-CN"/>
        </w:rPr>
        <w:t>办</w:t>
      </w:r>
      <w:r>
        <w:rPr>
          <w:rFonts w:ascii="仿宋_GB2312" w:hAnsi="仿宋_GB2312" w:eastAsia="仿宋_GB2312" w:cs="仿宋_GB2312"/>
          <w:b w:val="0"/>
          <w:bCs w:val="0"/>
          <w:color w:val="000000"/>
          <w:sz w:val="31"/>
          <w:szCs w:val="31"/>
        </w:rPr>
        <w:t>《张掖市农村住房安全隐</w:t>
      </w:r>
      <w:r>
        <w:rPr>
          <w:rFonts w:hint="eastAsia" w:ascii="仿宋_GB2312" w:hAnsi="仿宋_GB2312" w:eastAsia="仿宋_GB2312" w:cs="仿宋_GB2312"/>
          <w:sz w:val="32"/>
          <w:szCs w:val="32"/>
        </w:rPr>
        <w:t>患整治工作实施意见》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张政办发〔2025〕26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要求，结合我县实际，</w:t>
      </w:r>
      <w:r>
        <w:rPr>
          <w:rFonts w:hint="eastAsia" w:ascii="仿宋_GB2312" w:hAnsi="仿宋_GB2312" w:eastAsia="仿宋_GB2312" w:cs="仿宋_GB2312"/>
          <w:sz w:val="32"/>
          <w:szCs w:val="32"/>
        </w:rPr>
        <w:t>制定如下实施</w:t>
      </w:r>
      <w:r>
        <w:rPr>
          <w:rFonts w:hint="eastAsia" w:ascii="仿宋_GB2312" w:hAnsi="仿宋_GB2312" w:eastAsia="仿宋_GB2312" w:cs="仿宋_GB2312"/>
          <w:sz w:val="32"/>
          <w:szCs w:val="32"/>
          <w:lang w:val="en-US" w:eastAsia="zh-CN"/>
        </w:rPr>
        <w:t>方案</w:t>
      </w:r>
      <w:r>
        <w:rPr>
          <w:rFonts w:hint="eastAsia" w:ascii="仿宋_GB2312" w:hAnsi="仿宋_GB2312" w:eastAsia="仿宋_GB2312" w:cs="仿宋_GB2312"/>
          <w:sz w:val="32"/>
          <w:szCs w:val="32"/>
        </w:rPr>
        <w:t xml:space="preserve">。 </w:t>
      </w:r>
    </w:p>
    <w:p w14:paraId="7DFA78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 xml:space="preserve">一、目标要求 </w:t>
      </w:r>
    </w:p>
    <w:p w14:paraId="4EBA3FA2">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snapToGrid w:val="0"/>
          <w:color w:val="auto"/>
          <w:spacing w:val="0"/>
          <w:kern w:val="0"/>
          <w:sz w:val="32"/>
          <w:szCs w:val="32"/>
          <w:lang w:val="en-US" w:eastAsia="zh-CN"/>
        </w:rPr>
        <w:t>以习近平新时代中国特色社会主义思想为指导，全面贯彻落实习近平总书记关于“三农”工作的重要论述和视察甘肃重要讲话重要指示精神，突出重点、分类施策、梯次开展、稳步推进，通过“拆、搬、改、建”等方式，利用5年时间积极稳妥开展农村住房</w:t>
      </w:r>
      <w:r>
        <w:rPr>
          <w:rFonts w:hint="eastAsia" w:ascii="仿宋_GB2312" w:hAnsi="仿宋_GB2312" w:eastAsia="仿宋_GB2312" w:cs="仿宋_GB2312"/>
          <w:b w:val="0"/>
          <w:bCs w:val="0"/>
          <w:snapToGrid w:val="0"/>
          <w:color w:val="000000"/>
          <w:spacing w:val="0"/>
          <w:kern w:val="0"/>
          <w:sz w:val="32"/>
          <w:szCs w:val="32"/>
          <w:lang w:val="en-US" w:eastAsia="zh-CN"/>
        </w:rPr>
        <w:t>安全隐患整治工作。2025年，</w:t>
      </w:r>
      <w:r>
        <w:rPr>
          <w:rFonts w:hint="eastAsia" w:ascii="仿宋_GB2312" w:hAnsi="仿宋_GB2312" w:eastAsia="仿宋_GB2312" w:cs="仿宋_GB2312"/>
          <w:b w:val="0"/>
          <w:bCs w:val="0"/>
          <w:color w:val="000000"/>
          <w:spacing w:val="0"/>
          <w:sz w:val="32"/>
          <w:szCs w:val="32"/>
          <w:lang w:val="en-US" w:eastAsia="zh-CN"/>
        </w:rPr>
        <w:t>重点完成大河乡及马蹄乡部分道路沿线104户住房安全隐患整治（马蹄乡45户，大河乡59户），马蹄乡大泉沟西七村地质灾害避险搬迁群众集中安置工作任务。</w:t>
      </w:r>
      <w:r>
        <w:rPr>
          <w:rFonts w:hint="eastAsia" w:ascii="仿宋_GB2312" w:hAnsi="仿宋_GB2312" w:eastAsia="仿宋_GB2312" w:cs="仿宋_GB2312"/>
          <w:b w:val="0"/>
          <w:bCs w:val="0"/>
          <w:snapToGrid w:val="0"/>
          <w:color w:val="000000"/>
          <w:spacing w:val="0"/>
          <w:kern w:val="0"/>
          <w:sz w:val="32"/>
          <w:szCs w:val="32"/>
          <w:lang w:val="en-US" w:eastAsia="zh-CN"/>
        </w:rPr>
        <w:t>202</w:t>
      </w:r>
      <w:r>
        <w:rPr>
          <w:rFonts w:hint="eastAsia" w:ascii="仿宋_GB2312" w:hAnsi="仿宋_GB2312" w:eastAsia="仿宋_GB2312" w:cs="仿宋_GB2312"/>
          <w:b w:val="0"/>
          <w:bCs w:val="0"/>
          <w:snapToGrid w:val="0"/>
          <w:color w:val="auto"/>
          <w:spacing w:val="0"/>
          <w:kern w:val="0"/>
          <w:sz w:val="32"/>
          <w:szCs w:val="32"/>
          <w:lang w:val="en-US" w:eastAsia="zh-CN"/>
        </w:rPr>
        <w:t>6年开始有重点地安排乡镇开展土坯房及安全隐患房屋整治，</w:t>
      </w:r>
      <w:r>
        <w:rPr>
          <w:rFonts w:hint="eastAsia" w:ascii="仿宋_GB2312" w:hAnsi="仿宋_GB2312" w:eastAsia="仿宋_GB2312" w:cs="仿宋_GB2312"/>
          <w:b w:val="0"/>
          <w:bCs w:val="0"/>
          <w:color w:val="auto"/>
          <w:spacing w:val="0"/>
          <w:sz w:val="32"/>
          <w:szCs w:val="32"/>
        </w:rPr>
        <w:t>到20</w:t>
      </w:r>
      <w:r>
        <w:rPr>
          <w:rFonts w:hint="eastAsia" w:ascii="仿宋_GB2312" w:hAnsi="仿宋_GB2312" w:eastAsia="仿宋_GB2312" w:cs="仿宋_GB2312"/>
          <w:b w:val="0"/>
          <w:bCs w:val="0"/>
          <w:color w:val="auto"/>
          <w:spacing w:val="0"/>
          <w:sz w:val="32"/>
          <w:szCs w:val="32"/>
          <w:lang w:val="en-US" w:eastAsia="zh-CN"/>
        </w:rPr>
        <w:t>29</w:t>
      </w:r>
      <w:r>
        <w:rPr>
          <w:rFonts w:hint="eastAsia" w:ascii="仿宋_GB2312" w:hAnsi="仿宋_GB2312" w:eastAsia="仿宋_GB2312" w:cs="仿宋_GB2312"/>
          <w:b w:val="0"/>
          <w:bCs w:val="0"/>
          <w:color w:val="auto"/>
          <w:spacing w:val="0"/>
          <w:sz w:val="32"/>
          <w:szCs w:val="32"/>
        </w:rPr>
        <w:t>年，</w:t>
      </w:r>
      <w:r>
        <w:rPr>
          <w:rFonts w:hint="eastAsia" w:ascii="仿宋_GB2312" w:hAnsi="仿宋_GB2312" w:eastAsia="仿宋_GB2312" w:cs="仿宋_GB2312"/>
          <w:b w:val="0"/>
          <w:bCs w:val="0"/>
          <w:color w:val="auto"/>
          <w:spacing w:val="0"/>
          <w:sz w:val="32"/>
          <w:szCs w:val="32"/>
          <w:lang w:eastAsia="zh-CN"/>
        </w:rPr>
        <w:t>全面完成有安全隐患的农村</w:t>
      </w:r>
      <w:r>
        <w:rPr>
          <w:rFonts w:hint="eastAsia" w:ascii="仿宋_GB2312" w:hAnsi="仿宋_GB2312" w:eastAsia="仿宋_GB2312" w:cs="仿宋_GB2312"/>
          <w:b w:val="0"/>
          <w:bCs w:val="0"/>
          <w:color w:val="auto"/>
          <w:spacing w:val="0"/>
          <w:sz w:val="32"/>
          <w:szCs w:val="32"/>
          <w:lang w:val="en-US" w:eastAsia="zh-CN"/>
        </w:rPr>
        <w:t>住房</w:t>
      </w:r>
      <w:r>
        <w:rPr>
          <w:rFonts w:hint="eastAsia" w:ascii="仿宋_GB2312" w:hAnsi="仿宋_GB2312" w:eastAsia="仿宋_GB2312" w:cs="仿宋_GB2312"/>
          <w:b w:val="0"/>
          <w:bCs w:val="0"/>
          <w:color w:val="auto"/>
          <w:spacing w:val="0"/>
          <w:sz w:val="32"/>
          <w:szCs w:val="32"/>
          <w:lang w:eastAsia="zh-CN"/>
        </w:rPr>
        <w:t>整治任务，</w:t>
      </w:r>
      <w:r>
        <w:rPr>
          <w:rFonts w:hint="eastAsia" w:ascii="仿宋_GB2312" w:hAnsi="仿宋_GB2312" w:eastAsia="仿宋_GB2312" w:cs="仿宋_GB2312"/>
          <w:b w:val="0"/>
          <w:bCs w:val="0"/>
          <w:color w:val="auto"/>
          <w:spacing w:val="0"/>
          <w:sz w:val="32"/>
          <w:szCs w:val="32"/>
          <w:lang w:val="en-US" w:eastAsia="zh-CN"/>
        </w:rPr>
        <w:t>基本完成农村土坯房整治工作，全县</w:t>
      </w:r>
      <w:r>
        <w:rPr>
          <w:rFonts w:hint="eastAsia" w:ascii="仿宋_GB2312" w:hAnsi="仿宋_GB2312" w:eastAsia="仿宋_GB2312" w:cs="仿宋_GB2312"/>
          <w:b w:val="0"/>
          <w:bCs w:val="0"/>
          <w:color w:val="auto"/>
          <w:spacing w:val="0"/>
          <w:sz w:val="32"/>
          <w:szCs w:val="32"/>
        </w:rPr>
        <w:t>农房质量安全得到保障，</w:t>
      </w:r>
      <w:r>
        <w:rPr>
          <w:rFonts w:hint="eastAsia" w:ascii="仿宋_GB2312" w:hAnsi="仿宋_GB2312" w:eastAsia="仿宋_GB2312" w:cs="仿宋_GB2312"/>
          <w:b w:val="0"/>
          <w:bCs w:val="0"/>
          <w:color w:val="auto"/>
          <w:spacing w:val="0"/>
          <w:sz w:val="32"/>
          <w:szCs w:val="32"/>
          <w:lang w:val="en-US" w:eastAsia="zh-CN"/>
        </w:rPr>
        <w:t>农村人居</w:t>
      </w:r>
      <w:r>
        <w:rPr>
          <w:rFonts w:hint="eastAsia" w:ascii="仿宋_GB2312" w:hAnsi="仿宋_GB2312" w:eastAsia="仿宋_GB2312" w:cs="仿宋_GB2312"/>
          <w:b w:val="0"/>
          <w:bCs w:val="0"/>
          <w:color w:val="auto"/>
          <w:spacing w:val="0"/>
          <w:sz w:val="32"/>
          <w:szCs w:val="32"/>
        </w:rPr>
        <w:t>品质</w:t>
      </w:r>
      <w:r>
        <w:rPr>
          <w:rFonts w:hint="eastAsia" w:ascii="仿宋_GB2312" w:hAnsi="仿宋_GB2312" w:eastAsia="仿宋_GB2312" w:cs="仿宋_GB2312"/>
          <w:b w:val="0"/>
          <w:bCs w:val="0"/>
          <w:color w:val="auto"/>
          <w:spacing w:val="0"/>
          <w:sz w:val="32"/>
          <w:szCs w:val="32"/>
          <w:lang w:val="en-US" w:eastAsia="zh-CN"/>
        </w:rPr>
        <w:t>得到</w:t>
      </w:r>
      <w:r>
        <w:rPr>
          <w:rFonts w:hint="eastAsia" w:ascii="仿宋_GB2312" w:hAnsi="仿宋_GB2312" w:eastAsia="仿宋_GB2312" w:cs="仿宋_GB2312"/>
          <w:b w:val="0"/>
          <w:bCs w:val="0"/>
          <w:color w:val="auto"/>
          <w:spacing w:val="0"/>
          <w:sz w:val="32"/>
          <w:szCs w:val="32"/>
        </w:rPr>
        <w:t>大幅提升。</w:t>
      </w:r>
    </w:p>
    <w:p w14:paraId="6A748120">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snapToGrid w:val="0"/>
          <w:color w:val="auto"/>
          <w:spacing w:val="0"/>
          <w:kern w:val="0"/>
          <w:sz w:val="32"/>
          <w:szCs w:val="32"/>
          <w:lang w:val="en-US" w:eastAsia="zh-CN"/>
        </w:rPr>
      </w:pPr>
      <w:r>
        <w:rPr>
          <w:rFonts w:hint="eastAsia" w:ascii="黑体" w:hAnsi="黑体" w:eastAsia="黑体" w:cs="黑体"/>
          <w:b w:val="0"/>
          <w:bCs w:val="0"/>
          <w:snapToGrid w:val="0"/>
          <w:color w:val="auto"/>
          <w:spacing w:val="0"/>
          <w:kern w:val="0"/>
          <w:sz w:val="32"/>
          <w:szCs w:val="32"/>
          <w:lang w:val="en-US" w:eastAsia="zh-CN"/>
        </w:rPr>
        <w:t>二、工作任务</w:t>
      </w:r>
    </w:p>
    <w:p w14:paraId="0ECC0CE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楷体_GB2312" w:hAnsi="楷体_GB2312" w:eastAsia="楷体_GB2312" w:cs="楷体_GB2312"/>
          <w:b/>
          <w:bCs/>
          <w:snapToGrid w:val="0"/>
          <w:color w:val="auto"/>
          <w:spacing w:val="0"/>
          <w:kern w:val="0"/>
          <w:sz w:val="32"/>
          <w:szCs w:val="32"/>
          <w:lang w:val="en" w:eastAsia="zh-CN"/>
        </w:rPr>
      </w:pPr>
      <w:r>
        <w:rPr>
          <w:rFonts w:hint="eastAsia" w:ascii="楷体_GB2312" w:hAnsi="楷体_GB2312" w:eastAsia="楷体_GB2312" w:cs="楷体_GB2312"/>
          <w:b/>
          <w:bCs/>
          <w:snapToGrid w:val="0"/>
          <w:color w:val="auto"/>
          <w:spacing w:val="0"/>
          <w:kern w:val="0"/>
          <w:sz w:val="32"/>
          <w:szCs w:val="32"/>
          <w:lang w:val="en-US" w:eastAsia="zh-CN"/>
        </w:rPr>
        <w:t>（一）认真</w:t>
      </w:r>
      <w:r>
        <w:rPr>
          <w:rFonts w:hint="eastAsia" w:ascii="楷体_GB2312" w:hAnsi="楷体_GB2312" w:eastAsia="楷体_GB2312" w:cs="楷体_GB2312"/>
          <w:b/>
          <w:bCs/>
          <w:snapToGrid w:val="0"/>
          <w:color w:val="auto"/>
          <w:spacing w:val="0"/>
          <w:kern w:val="0"/>
          <w:sz w:val="32"/>
          <w:szCs w:val="32"/>
          <w:lang w:val="en" w:eastAsia="zh-CN"/>
        </w:rPr>
        <w:t>摸底鉴定，明确整治方式</w:t>
      </w:r>
    </w:p>
    <w:p w14:paraId="53D7665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6"/>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1.摸底鉴定。</w:t>
      </w:r>
      <w:r>
        <w:rPr>
          <w:rFonts w:hint="eastAsia" w:ascii="仿宋_GB2312" w:hAnsi="仿宋_GB2312" w:eastAsia="仿宋_GB2312" w:cs="仿宋_GB2312"/>
          <w:b w:val="0"/>
          <w:bCs w:val="0"/>
          <w:snapToGrid w:val="0"/>
          <w:color w:val="auto"/>
          <w:spacing w:val="0"/>
          <w:kern w:val="0"/>
          <w:sz w:val="32"/>
          <w:szCs w:val="32"/>
          <w:lang w:val="en-US" w:eastAsia="zh-CN"/>
        </w:rPr>
        <w:t>各乡镇</w:t>
      </w:r>
      <w:r>
        <w:rPr>
          <w:rFonts w:hint="eastAsia" w:ascii="仿宋_GB2312" w:hAnsi="仿宋_GB2312" w:eastAsia="仿宋_GB2312" w:cs="仿宋_GB2312"/>
          <w:b w:val="0"/>
          <w:bCs w:val="0"/>
          <w:snapToGrid w:val="0"/>
          <w:color w:val="auto"/>
          <w:spacing w:val="0"/>
          <w:kern w:val="0"/>
          <w:sz w:val="32"/>
          <w:szCs w:val="32"/>
          <w:u w:val="none"/>
          <w:lang w:val="en-US" w:eastAsia="zh-CN"/>
        </w:rPr>
        <w:t>严守“危房不住人、人不住危房”的住房保障安全底线，持续巩固脱贫攻坚、农房安全隐患排查整治、自建房排查整治等工作成效</w:t>
      </w:r>
      <w:r>
        <w:rPr>
          <w:rFonts w:hint="eastAsia" w:ascii="仿宋_GB2312" w:hAnsi="仿宋_GB2312" w:eastAsia="仿宋_GB2312" w:cs="仿宋_GB2312"/>
          <w:b w:val="0"/>
          <w:bCs w:val="0"/>
          <w:snapToGrid w:val="0"/>
          <w:color w:val="auto"/>
          <w:spacing w:val="0"/>
          <w:kern w:val="0"/>
          <w:sz w:val="32"/>
          <w:szCs w:val="32"/>
          <w:lang w:val="en-US" w:eastAsia="zh-CN"/>
        </w:rPr>
        <w:t>，重点围绕土坯房及其他有安全隐患的农村住房再次详细摸排，确定整治重点。各乡镇对初判有人居住且存在明显质量安全问题的农村住房，特别是土坯房，</w:t>
      </w:r>
      <w:r>
        <w:rPr>
          <w:rFonts w:hint="eastAsia" w:ascii="仿宋_GB2312" w:hAnsi="仿宋_GB2312" w:eastAsia="仿宋_GB2312" w:cs="仿宋_GB2312"/>
          <w:b w:val="0"/>
          <w:bCs w:val="0"/>
          <w:snapToGrid w:val="0"/>
          <w:color w:val="auto"/>
          <w:spacing w:val="-6"/>
          <w:kern w:val="0"/>
          <w:sz w:val="32"/>
          <w:szCs w:val="32"/>
          <w:lang w:val="en-US" w:eastAsia="zh-CN"/>
        </w:rPr>
        <w:t>上报县住建局进行认定（鉴定）。县住建局组织专业技术人员或委托第三方机构对需要鉴定的农村住房进行认定（鉴定）。</w:t>
      </w:r>
    </w:p>
    <w:p w14:paraId="01F526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责任单位：县住建局</w:t>
      </w:r>
    </w:p>
    <w:p w14:paraId="472881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 xml:space="preserve">实施单位：各乡（镇）人民政府 </w:t>
      </w:r>
    </w:p>
    <w:p w14:paraId="2986596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0"/>
          <w:kern w:val="0"/>
          <w:sz w:val="32"/>
          <w:szCs w:val="32"/>
          <w:u w:val="none"/>
          <w:lang w:val="en" w:eastAsia="zh-CN"/>
        </w:rPr>
      </w:pPr>
      <w:r>
        <w:rPr>
          <w:rFonts w:hint="eastAsia" w:ascii="仿宋_GB2312" w:hAnsi="仿宋_GB2312" w:eastAsia="仿宋_GB2312" w:cs="仿宋_GB2312"/>
          <w:b/>
          <w:bCs/>
          <w:snapToGrid w:val="0"/>
          <w:color w:val="auto"/>
          <w:spacing w:val="0"/>
          <w:kern w:val="0"/>
          <w:sz w:val="32"/>
          <w:szCs w:val="32"/>
          <w:lang w:val="en-US" w:eastAsia="zh-CN"/>
        </w:rPr>
        <w:t>2.明确整治方式。</w:t>
      </w:r>
      <w:r>
        <w:rPr>
          <w:rFonts w:hint="eastAsia" w:ascii="仿宋_GB2312" w:hAnsi="仿宋_GB2312" w:eastAsia="仿宋_GB2312" w:cs="仿宋_GB2312"/>
          <w:b w:val="0"/>
          <w:bCs w:val="0"/>
          <w:snapToGrid w:val="0"/>
          <w:color w:val="auto"/>
          <w:spacing w:val="0"/>
          <w:kern w:val="0"/>
          <w:sz w:val="32"/>
          <w:szCs w:val="32"/>
          <w:lang w:val="en-US" w:eastAsia="zh-CN"/>
        </w:rPr>
        <w:t>按照农村住房安全等级、保存价值、建筑风貌、农户意愿等客观条件，逐户明确整治方式。除连片改造外，</w:t>
      </w:r>
      <w:r>
        <w:rPr>
          <w:rFonts w:hint="eastAsia" w:ascii="仿宋_GB2312" w:hAnsi="仿宋_GB2312" w:eastAsia="仿宋_GB2312" w:cs="仿宋_GB2312"/>
          <w:b w:val="0"/>
          <w:bCs w:val="0"/>
          <w:snapToGrid w:val="0"/>
          <w:color w:val="auto"/>
          <w:spacing w:val="0"/>
          <w:kern w:val="0"/>
          <w:sz w:val="32"/>
          <w:szCs w:val="32"/>
          <w:lang w:val="en" w:eastAsia="zh-CN"/>
        </w:rPr>
        <w:t>根据农户经济能力和</w:t>
      </w:r>
      <w:r>
        <w:rPr>
          <w:rFonts w:hint="eastAsia" w:ascii="仿宋_GB2312" w:hAnsi="仿宋_GB2312" w:eastAsia="仿宋_GB2312" w:cs="仿宋_GB2312"/>
          <w:b w:val="0"/>
          <w:bCs w:val="0"/>
          <w:snapToGrid w:val="0"/>
          <w:color w:val="auto"/>
          <w:spacing w:val="0"/>
          <w:kern w:val="0"/>
          <w:sz w:val="32"/>
          <w:szCs w:val="32"/>
          <w:lang w:val="en-US" w:eastAsia="zh-CN"/>
        </w:rPr>
        <w:t>整治</w:t>
      </w:r>
      <w:r>
        <w:rPr>
          <w:rFonts w:hint="eastAsia" w:ascii="仿宋_GB2312" w:hAnsi="仿宋_GB2312" w:eastAsia="仿宋_GB2312" w:cs="仿宋_GB2312"/>
          <w:b w:val="0"/>
          <w:bCs w:val="0"/>
          <w:snapToGrid w:val="0"/>
          <w:color w:val="auto"/>
          <w:spacing w:val="0"/>
          <w:kern w:val="0"/>
          <w:sz w:val="32"/>
          <w:szCs w:val="32"/>
          <w:lang w:val="en" w:eastAsia="zh-CN"/>
        </w:rPr>
        <w:t>意愿，</w:t>
      </w:r>
      <w:r>
        <w:rPr>
          <w:rFonts w:hint="eastAsia" w:ascii="仿宋_GB2312" w:hAnsi="仿宋_GB2312" w:eastAsia="仿宋_GB2312" w:cs="仿宋_GB2312"/>
          <w:b w:val="0"/>
          <w:bCs w:val="0"/>
          <w:snapToGrid w:val="0"/>
          <w:color w:val="auto"/>
          <w:spacing w:val="0"/>
          <w:kern w:val="0"/>
          <w:sz w:val="32"/>
          <w:szCs w:val="32"/>
          <w:lang w:val="en-US" w:eastAsia="zh-CN"/>
        </w:rPr>
        <w:t>主要居住用房为A、B级安全住房</w:t>
      </w:r>
      <w:r>
        <w:rPr>
          <w:rFonts w:hint="eastAsia" w:ascii="仿宋_GB2312" w:hAnsi="仿宋_GB2312" w:eastAsia="仿宋_GB2312" w:cs="仿宋_GB2312"/>
          <w:b w:val="0"/>
          <w:bCs w:val="0"/>
          <w:snapToGrid w:val="0"/>
          <w:color w:val="auto"/>
          <w:spacing w:val="0"/>
          <w:kern w:val="0"/>
          <w:sz w:val="32"/>
          <w:szCs w:val="32"/>
          <w:lang w:val="en" w:eastAsia="zh-CN"/>
        </w:rPr>
        <w:t>的，</w:t>
      </w:r>
      <w:r>
        <w:rPr>
          <w:rFonts w:hint="eastAsia" w:ascii="仿宋_GB2312" w:hAnsi="仿宋_GB2312" w:eastAsia="仿宋_GB2312" w:cs="仿宋_GB2312"/>
          <w:b w:val="0"/>
          <w:bCs w:val="0"/>
          <w:snapToGrid w:val="0"/>
          <w:color w:val="auto"/>
          <w:spacing w:val="0"/>
          <w:kern w:val="0"/>
          <w:sz w:val="32"/>
          <w:szCs w:val="32"/>
          <w:lang w:val="en-US" w:eastAsia="zh-CN"/>
        </w:rPr>
        <w:t>保持现状或建设新居，也可结合人居环境整治改造提升</w:t>
      </w:r>
      <w:r>
        <w:rPr>
          <w:rFonts w:hint="eastAsia" w:ascii="仿宋_GB2312" w:hAnsi="仿宋_GB2312" w:eastAsia="仿宋_GB2312" w:cs="仿宋_GB2312"/>
          <w:b w:val="0"/>
          <w:bCs w:val="0"/>
          <w:snapToGrid w:val="0"/>
          <w:color w:val="auto"/>
          <w:spacing w:val="0"/>
          <w:kern w:val="0"/>
          <w:sz w:val="32"/>
          <w:szCs w:val="32"/>
          <w:lang w:val="en" w:eastAsia="zh-CN"/>
        </w:rPr>
        <w:t>；</w:t>
      </w:r>
      <w:r>
        <w:rPr>
          <w:rFonts w:hint="eastAsia" w:ascii="仿宋_GB2312" w:hAnsi="仿宋_GB2312" w:eastAsia="仿宋_GB2312" w:cs="仿宋_GB2312"/>
          <w:b w:val="0"/>
          <w:bCs w:val="0"/>
          <w:snapToGrid w:val="0"/>
          <w:color w:val="auto"/>
          <w:spacing w:val="0"/>
          <w:kern w:val="0"/>
          <w:sz w:val="32"/>
          <w:szCs w:val="32"/>
          <w:lang w:val="en-US" w:eastAsia="zh-CN"/>
        </w:rPr>
        <w:t>主要居住用房为C、D级危房</w:t>
      </w:r>
      <w:r>
        <w:rPr>
          <w:rFonts w:hint="eastAsia" w:ascii="仿宋_GB2312" w:hAnsi="仿宋_GB2312" w:eastAsia="仿宋_GB2312" w:cs="仿宋_GB2312"/>
          <w:b w:val="0"/>
          <w:bCs w:val="0"/>
          <w:snapToGrid w:val="0"/>
          <w:color w:val="auto"/>
          <w:spacing w:val="0"/>
          <w:kern w:val="0"/>
          <w:sz w:val="32"/>
          <w:szCs w:val="32"/>
          <w:lang w:val="en" w:eastAsia="zh-CN"/>
        </w:rPr>
        <w:t>的，</w:t>
      </w:r>
      <w:r>
        <w:rPr>
          <w:rFonts w:hint="eastAsia" w:ascii="仿宋_GB2312" w:hAnsi="仿宋_GB2312" w:eastAsia="仿宋_GB2312" w:cs="仿宋_GB2312"/>
          <w:b w:val="0"/>
          <w:bCs w:val="0"/>
          <w:snapToGrid w:val="0"/>
          <w:color w:val="auto"/>
          <w:spacing w:val="0"/>
          <w:kern w:val="0"/>
          <w:sz w:val="32"/>
          <w:szCs w:val="32"/>
          <w:lang w:val="en-US" w:eastAsia="zh-CN"/>
        </w:rPr>
        <w:t>D级危房必须拆除，C级危房原则上也要进行拆除，根据农户经济能力和改造意愿，确需加固改造的要委托设计公司编制危房抗震加固改造方案进行加固改造；附属用房根据结构安全性和使用价值，进行改造提升或拆除重建；</w:t>
      </w:r>
      <w:r>
        <w:rPr>
          <w:rFonts w:hint="eastAsia" w:ascii="仿宋_GB2312" w:hAnsi="仿宋_GB2312" w:eastAsia="仿宋_GB2312" w:cs="仿宋_GB2312"/>
          <w:b w:val="0"/>
          <w:bCs w:val="0"/>
          <w:snapToGrid w:val="0"/>
          <w:color w:val="auto"/>
          <w:spacing w:val="0"/>
          <w:kern w:val="0"/>
          <w:sz w:val="32"/>
          <w:szCs w:val="32"/>
          <w:u w:val="none"/>
          <w:lang w:val="en-US" w:eastAsia="zh-CN"/>
        </w:rPr>
        <w:t>破损、废弃的温室大棚、土围子、养殖禽畜舍、库房等农牧业生产设施，根据结构安全性和使用价值，进行综合整治</w:t>
      </w:r>
      <w:r>
        <w:rPr>
          <w:rFonts w:hint="eastAsia" w:ascii="仿宋_GB2312" w:hAnsi="仿宋_GB2312" w:eastAsia="仿宋_GB2312" w:cs="仿宋_GB2312"/>
          <w:b w:val="0"/>
          <w:bCs w:val="0"/>
          <w:snapToGrid w:val="0"/>
          <w:color w:val="auto"/>
          <w:spacing w:val="0"/>
          <w:kern w:val="0"/>
          <w:sz w:val="32"/>
          <w:szCs w:val="32"/>
          <w:u w:val="none"/>
          <w:lang w:val="en" w:eastAsia="zh-CN"/>
        </w:rPr>
        <w:t>。</w:t>
      </w:r>
    </w:p>
    <w:p w14:paraId="04CDAE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责任单位：县农业农村局</w:t>
      </w:r>
    </w:p>
    <w:p w14:paraId="5EE802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配合单位：县住建局、县自然资源局</w:t>
      </w:r>
    </w:p>
    <w:p w14:paraId="1CA4A9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Calibri" w:hAnsi="Calibri" w:eastAsia="宋体" w:cs="Times New Roman"/>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实施单位：各乡（镇）人民政府</w:t>
      </w:r>
    </w:p>
    <w:p w14:paraId="15057C4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楷体_GB2312" w:hAnsi="楷体_GB2312" w:eastAsia="楷体_GB2312" w:cs="楷体_GB2312"/>
          <w:b/>
          <w:bCs/>
          <w:snapToGrid w:val="0"/>
          <w:color w:val="auto"/>
          <w:spacing w:val="0"/>
          <w:kern w:val="0"/>
          <w:sz w:val="32"/>
          <w:szCs w:val="32"/>
          <w:lang w:val="en" w:eastAsia="zh-CN"/>
        </w:rPr>
      </w:pPr>
      <w:r>
        <w:rPr>
          <w:rFonts w:hint="eastAsia" w:ascii="楷体_GB2312" w:hAnsi="楷体_GB2312" w:eastAsia="楷体_GB2312" w:cs="楷体_GB2312"/>
          <w:b/>
          <w:bCs/>
          <w:snapToGrid w:val="0"/>
          <w:color w:val="auto"/>
          <w:spacing w:val="0"/>
          <w:kern w:val="0"/>
          <w:sz w:val="32"/>
          <w:szCs w:val="32"/>
          <w:lang w:val="en-US" w:eastAsia="zh-CN"/>
        </w:rPr>
        <w:t>（二）</w:t>
      </w:r>
      <w:r>
        <w:rPr>
          <w:rFonts w:hint="eastAsia" w:ascii="楷体_GB2312" w:hAnsi="楷体_GB2312" w:eastAsia="楷体_GB2312" w:cs="楷体_GB2312"/>
          <w:b/>
          <w:bCs/>
          <w:snapToGrid w:val="0"/>
          <w:color w:val="auto"/>
          <w:spacing w:val="0"/>
          <w:kern w:val="0"/>
          <w:sz w:val="32"/>
          <w:szCs w:val="32"/>
          <w:lang w:val="en" w:eastAsia="zh-CN"/>
        </w:rPr>
        <w:t>落实拆搬改建，分类推进整治</w:t>
      </w:r>
    </w:p>
    <w:p w14:paraId="73FD7E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lang w:val="en-US" w:eastAsia="zh-CN"/>
        </w:rPr>
        <w:t>1.拆危治乱。</w:t>
      </w:r>
      <w:r>
        <w:rPr>
          <w:rFonts w:hint="eastAsia" w:ascii="仿宋_GB2312" w:hAnsi="仿宋_GB2312" w:eastAsia="仿宋_GB2312" w:cs="仿宋_GB2312"/>
          <w:b w:val="0"/>
          <w:bCs w:val="0"/>
          <w:snapToGrid w:val="0"/>
          <w:color w:val="auto"/>
          <w:spacing w:val="0"/>
          <w:kern w:val="0"/>
          <w:sz w:val="32"/>
          <w:szCs w:val="32"/>
        </w:rPr>
        <w:t>结</w:t>
      </w:r>
      <w:r>
        <w:rPr>
          <w:rFonts w:hint="eastAsia" w:ascii="仿宋_GB2312" w:hAnsi="仿宋_GB2312" w:eastAsia="仿宋_GB2312" w:cs="仿宋_GB2312"/>
          <w:b w:val="0"/>
          <w:bCs w:val="0"/>
          <w:snapToGrid w:val="0"/>
          <w:color w:val="auto"/>
          <w:spacing w:val="0"/>
          <w:kern w:val="0"/>
          <w:sz w:val="32"/>
          <w:szCs w:val="32"/>
          <w:lang w:val="en-US" w:eastAsia="zh-CN"/>
        </w:rPr>
        <w:t>合实际情况，引导并动员群众对集中安置点等地购买住房后仍保留的闲置农村土坯房、长年无人居住的危旧土坯房、享受国家政策新建住房但未拆除的原有土坯房及不符合一户一宅政策的土坯房以及排查发现的危房</w:t>
      </w:r>
      <w:r>
        <w:rPr>
          <w:rFonts w:hint="eastAsia" w:ascii="仿宋_GB2312" w:hAnsi="仿宋_GB2312" w:eastAsia="仿宋_GB2312" w:cs="仿宋_GB2312"/>
          <w:b w:val="0"/>
          <w:bCs w:val="0"/>
          <w:snapToGrid w:val="0"/>
          <w:color w:val="auto"/>
          <w:spacing w:val="0"/>
          <w:kern w:val="0"/>
          <w:sz w:val="32"/>
          <w:szCs w:val="32"/>
          <w:lang w:eastAsia="zh-CN"/>
        </w:rPr>
        <w:t>进行拆除；</w:t>
      </w:r>
      <w:r>
        <w:rPr>
          <w:rFonts w:hint="eastAsia" w:ascii="仿宋_GB2312" w:hAnsi="仿宋_GB2312" w:eastAsia="仿宋_GB2312" w:cs="仿宋_GB2312"/>
          <w:b w:val="0"/>
          <w:bCs w:val="0"/>
          <w:snapToGrid w:val="0"/>
          <w:color w:val="auto"/>
          <w:spacing w:val="0"/>
          <w:kern w:val="0"/>
          <w:sz w:val="32"/>
          <w:szCs w:val="32"/>
          <w:lang w:val="en-US" w:eastAsia="zh-CN"/>
        </w:rPr>
        <w:t>对未经审批占用土地违法建设的住房依法坚决拆除，</w:t>
      </w:r>
      <w:r>
        <w:rPr>
          <w:rFonts w:hint="eastAsia" w:ascii="仿宋_GB2312" w:hAnsi="仿宋_GB2312" w:eastAsia="仿宋_GB2312" w:cs="仿宋_GB2312"/>
          <w:b w:val="0"/>
          <w:bCs w:val="0"/>
          <w:snapToGrid w:val="0"/>
          <w:color w:val="auto"/>
          <w:spacing w:val="0"/>
          <w:kern w:val="0"/>
          <w:sz w:val="32"/>
          <w:szCs w:val="32"/>
        </w:rPr>
        <w:t>并对拆除后的旧宅基地进行复垦或收归统一规划利用。</w:t>
      </w:r>
    </w:p>
    <w:p w14:paraId="70DEC3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责任单位：县农业农村局</w:t>
      </w:r>
    </w:p>
    <w:p w14:paraId="37D510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配合单位：县自然资源局</w:t>
      </w:r>
    </w:p>
    <w:p w14:paraId="660DB83A">
      <w:pPr>
        <w:keepNext w:val="0"/>
        <w:keepLines w:val="0"/>
        <w:pageBreakBefore w:val="0"/>
        <w:widowControl w:val="0"/>
        <w:kinsoku/>
        <w:wordWrap/>
        <w:overflowPunct/>
        <w:topLinePunct w:val="0"/>
        <w:bidi w:val="0"/>
        <w:spacing w:line="560" w:lineRule="exact"/>
        <w:ind w:firstLine="640" w:firstLineChars="200"/>
        <w:jc w:val="left"/>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b w:val="0"/>
          <w:bCs w:val="0"/>
          <w:snapToGrid w:val="0"/>
          <w:color w:val="auto"/>
          <w:spacing w:val="0"/>
          <w:kern w:val="0"/>
          <w:sz w:val="32"/>
          <w:szCs w:val="32"/>
          <w:lang w:val="en-US" w:eastAsia="zh-CN" w:bidi="ar-SA"/>
        </w:rPr>
        <w:t>实施单位：各乡（镇）人民政府</w:t>
      </w:r>
    </w:p>
    <w:p w14:paraId="74F7AE3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2.搬离居住。</w:t>
      </w:r>
      <w:r>
        <w:rPr>
          <w:rFonts w:hint="eastAsia" w:ascii="仿宋_GB2312" w:hAnsi="仿宋_GB2312" w:eastAsia="仿宋_GB2312" w:cs="仿宋_GB2312"/>
          <w:b w:val="0"/>
          <w:bCs w:val="0"/>
          <w:snapToGrid w:val="0"/>
          <w:color w:val="auto"/>
          <w:spacing w:val="0"/>
          <w:kern w:val="0"/>
          <w:sz w:val="32"/>
          <w:szCs w:val="32"/>
          <w:u w:val="none"/>
          <w:lang w:val="en-US" w:eastAsia="zh-CN"/>
        </w:rPr>
        <w:t>优先整治有人居住且存在安全隐患的农村住房。对</w:t>
      </w:r>
      <w:r>
        <w:rPr>
          <w:rFonts w:hint="eastAsia" w:ascii="仿宋_GB2312" w:hAnsi="仿宋_GB2312" w:eastAsia="仿宋_GB2312" w:cs="仿宋_GB2312"/>
          <w:b w:val="0"/>
          <w:bCs w:val="0"/>
          <w:snapToGrid w:val="0"/>
          <w:color w:val="auto"/>
          <w:spacing w:val="0"/>
          <w:kern w:val="0"/>
          <w:sz w:val="32"/>
          <w:szCs w:val="32"/>
          <w:lang w:val="en-US" w:eastAsia="zh-CN"/>
        </w:rPr>
        <w:t>有其他安全住房但仍居住在存在较大安全隐患</w:t>
      </w:r>
      <w:r>
        <w:rPr>
          <w:rFonts w:hint="eastAsia" w:ascii="仿宋_GB2312" w:hAnsi="仿宋_GB2312" w:eastAsia="仿宋_GB2312" w:cs="仿宋_GB2312"/>
          <w:b w:val="0"/>
          <w:bCs w:val="0"/>
          <w:snapToGrid w:val="0"/>
          <w:color w:val="000000"/>
          <w:spacing w:val="0"/>
          <w:kern w:val="0"/>
          <w:sz w:val="32"/>
          <w:szCs w:val="32"/>
          <w:lang w:val="en-US" w:eastAsia="zh-CN"/>
        </w:rPr>
        <w:t>农</w:t>
      </w:r>
      <w:r>
        <w:rPr>
          <w:rFonts w:hint="eastAsia" w:ascii="仿宋_GB2312" w:hAnsi="仿宋_GB2312" w:eastAsia="仿宋_GB2312" w:cs="仿宋_GB2312"/>
          <w:b w:val="0"/>
          <w:bCs w:val="0"/>
          <w:snapToGrid w:val="0"/>
          <w:color w:val="auto"/>
          <w:spacing w:val="0"/>
          <w:kern w:val="0"/>
          <w:sz w:val="32"/>
          <w:szCs w:val="32"/>
          <w:lang w:val="en-US" w:eastAsia="zh-CN"/>
        </w:rPr>
        <w:t>房的，动员其搬离，对生活困难群众按照有关政策予以救助。对</w:t>
      </w:r>
      <w:r>
        <w:rPr>
          <w:rFonts w:hint="eastAsia" w:ascii="仿宋_GB2312" w:hAnsi="仿宋_GB2312" w:eastAsia="仿宋_GB2312" w:cs="仿宋_GB2312"/>
          <w:b w:val="0"/>
          <w:bCs w:val="0"/>
          <w:snapToGrid w:val="0"/>
          <w:color w:val="auto"/>
          <w:spacing w:val="0"/>
          <w:kern w:val="0"/>
          <w:sz w:val="32"/>
          <w:szCs w:val="32"/>
          <w:u w:val="none"/>
          <w:lang w:val="en-US" w:eastAsia="zh-CN"/>
        </w:rPr>
        <w:t>居住在存在安全隐患农村住房</w:t>
      </w:r>
      <w:r>
        <w:rPr>
          <w:rFonts w:hint="eastAsia" w:ascii="仿宋_GB2312" w:hAnsi="仿宋_GB2312" w:eastAsia="仿宋_GB2312" w:cs="仿宋_GB2312"/>
          <w:b w:val="0"/>
          <w:bCs w:val="0"/>
          <w:snapToGrid w:val="0"/>
          <w:color w:val="auto"/>
          <w:spacing w:val="0"/>
          <w:kern w:val="0"/>
          <w:sz w:val="32"/>
          <w:szCs w:val="32"/>
          <w:lang w:val="en-US" w:eastAsia="zh-CN"/>
        </w:rPr>
        <w:t>的分散特困供养对象、经济困难失能老人等特殊困难群体，鼓励其就近到敬老院或集中安置点居住养老。</w:t>
      </w:r>
    </w:p>
    <w:p w14:paraId="0E9A35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责任单位：县民政局</w:t>
      </w:r>
    </w:p>
    <w:p w14:paraId="7FFB62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配合单位：县农业农村局、县自然资源局</w:t>
      </w:r>
    </w:p>
    <w:p w14:paraId="58D089A3">
      <w:pPr>
        <w:keepNext w:val="0"/>
        <w:keepLines w:val="0"/>
        <w:pageBreakBefore w:val="0"/>
        <w:widowControl w:val="0"/>
        <w:kinsoku/>
        <w:wordWrap/>
        <w:overflowPunct/>
        <w:topLinePunct w:val="0"/>
        <w:bidi w:val="0"/>
        <w:spacing w:line="560" w:lineRule="exact"/>
        <w:ind w:firstLine="640" w:firstLineChars="200"/>
        <w:jc w:val="left"/>
        <w:rPr>
          <w:rFonts w:hint="eastAsia" w:ascii="仿宋_GB2312" w:hAnsi="仿宋_GB2312" w:eastAsia="仿宋_GB2312" w:cs="仿宋_GB2312"/>
          <w:b w:val="0"/>
          <w:bCs w:val="0"/>
          <w:snapToGrid w:val="0"/>
          <w:color w:val="auto"/>
          <w:spacing w:val="0"/>
          <w:kern w:val="0"/>
          <w:sz w:val="32"/>
          <w:szCs w:val="32"/>
          <w:lang w:val="en-US" w:eastAsia="zh-CN" w:bidi="ar-SA"/>
        </w:rPr>
      </w:pPr>
      <w:r>
        <w:rPr>
          <w:rFonts w:hint="eastAsia" w:ascii="仿宋_GB2312" w:hAnsi="仿宋_GB2312" w:eastAsia="仿宋_GB2312" w:cs="仿宋_GB2312"/>
          <w:b w:val="0"/>
          <w:bCs w:val="0"/>
          <w:snapToGrid w:val="0"/>
          <w:color w:val="auto"/>
          <w:spacing w:val="0"/>
          <w:kern w:val="0"/>
          <w:sz w:val="32"/>
          <w:szCs w:val="32"/>
          <w:lang w:val="en-US" w:eastAsia="zh-CN" w:bidi="ar-SA"/>
        </w:rPr>
        <w:t>实施单位：各乡（镇）人民政府</w:t>
      </w:r>
    </w:p>
    <w:p w14:paraId="47BF749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3.改造提升。</w:t>
      </w:r>
      <w:r>
        <w:rPr>
          <w:rFonts w:hint="eastAsia" w:ascii="仿宋_GB2312" w:hAnsi="仿宋_GB2312" w:eastAsia="仿宋_GB2312" w:cs="仿宋_GB2312"/>
          <w:b w:val="0"/>
          <w:bCs w:val="0"/>
          <w:snapToGrid w:val="0"/>
          <w:color w:val="auto"/>
          <w:spacing w:val="0"/>
          <w:kern w:val="0"/>
          <w:sz w:val="32"/>
          <w:szCs w:val="32"/>
          <w:lang w:val="en-US" w:eastAsia="zh-CN"/>
        </w:rPr>
        <w:t>对居住用房鉴定为安全住房的，根据和美乡村和“八改”工作要求，按照安全必须达标、功能必须配套、风格风貌一致的标准，鼓励进行改造提升。对具有传统历史文化价值、地方特色和保存价值的农村住房，进行加固修缮、继续利用。</w:t>
      </w:r>
    </w:p>
    <w:p w14:paraId="654FC7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责任单位：县农业农村局</w:t>
      </w:r>
    </w:p>
    <w:p w14:paraId="690A0F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eastAsia="zh-CN"/>
        </w:rPr>
      </w:pPr>
      <w:r>
        <w:rPr>
          <w:rFonts w:hint="eastAsia" w:ascii="仿宋_GB2312" w:hAnsi="仿宋_GB2312" w:eastAsia="仿宋_GB2312" w:cs="仿宋_GB2312"/>
          <w:b w:val="0"/>
          <w:bCs w:val="0"/>
          <w:snapToGrid w:val="0"/>
          <w:color w:val="auto"/>
          <w:spacing w:val="0"/>
          <w:kern w:val="0"/>
          <w:sz w:val="32"/>
          <w:szCs w:val="32"/>
          <w:lang w:val="en-US" w:eastAsia="zh-CN"/>
        </w:rPr>
        <w:t>配合单位：县自然资源局、县</w:t>
      </w:r>
      <w:r>
        <w:rPr>
          <w:rFonts w:hint="eastAsia" w:ascii="仿宋_GB2312" w:hAnsi="仿宋_GB2312" w:eastAsia="仿宋_GB2312" w:cs="仿宋_GB2312"/>
          <w:b w:val="0"/>
          <w:bCs w:val="0"/>
          <w:snapToGrid w:val="0"/>
          <w:color w:val="auto"/>
          <w:spacing w:val="0"/>
          <w:kern w:val="0"/>
          <w:sz w:val="32"/>
          <w:szCs w:val="32"/>
          <w:lang w:eastAsia="zh-CN"/>
        </w:rPr>
        <w:t>住建局</w:t>
      </w:r>
    </w:p>
    <w:p w14:paraId="41AF69C1">
      <w:pPr>
        <w:keepNext w:val="0"/>
        <w:keepLines w:val="0"/>
        <w:pageBreakBefore w:val="0"/>
        <w:widowControl w:val="0"/>
        <w:kinsoku/>
        <w:wordWrap/>
        <w:overflowPunct/>
        <w:topLinePunct w:val="0"/>
        <w:bidi w:val="0"/>
        <w:spacing w:line="560" w:lineRule="exact"/>
        <w:ind w:firstLine="640" w:firstLineChars="200"/>
        <w:jc w:val="left"/>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b w:val="0"/>
          <w:bCs w:val="0"/>
          <w:snapToGrid w:val="0"/>
          <w:color w:val="auto"/>
          <w:spacing w:val="0"/>
          <w:kern w:val="0"/>
          <w:sz w:val="32"/>
          <w:szCs w:val="32"/>
          <w:lang w:val="en-US" w:eastAsia="zh-CN" w:bidi="ar-SA"/>
        </w:rPr>
        <w:t>实施单位：各乡（镇）人民政府</w:t>
      </w:r>
    </w:p>
    <w:p w14:paraId="5364F9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4.建设新居。</w:t>
      </w:r>
      <w:r>
        <w:rPr>
          <w:rFonts w:hint="eastAsia" w:ascii="仿宋_GB2312" w:hAnsi="仿宋_GB2312" w:eastAsia="仿宋_GB2312" w:cs="仿宋_GB2312"/>
          <w:b w:val="0"/>
          <w:bCs w:val="0"/>
          <w:snapToGrid w:val="0"/>
          <w:color w:val="auto"/>
          <w:spacing w:val="0"/>
          <w:kern w:val="0"/>
          <w:sz w:val="32"/>
          <w:szCs w:val="32"/>
          <w:lang w:val="en-US" w:eastAsia="zh-CN"/>
        </w:rPr>
        <w:t>居住用房经鉴定为危房的动员其进行拆除。对有建房能力的群众，鼓励其在规划区内，按照集中选址、统一规划、统一设计的要求进行建设。对确无能力建房的困难群体，结合生态及地质灾害避险搬迁及农房抗震改造等项目的实施帮助其解决住房问题。新房建成后，要及时将原有农房拆除并进行复垦，确需原址翻建的，危房拆除后，按照相关程序上报新建。农房建设应严格执行《农村危房改造基本安全技术导则》中的改造质量安全要求，以及当地抗震设防标准，做到建筑面积适当、主要结构安全、基本功能健全。</w:t>
      </w:r>
    </w:p>
    <w:p w14:paraId="7A53A0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责任单位：县自然资源局、县</w:t>
      </w:r>
      <w:r>
        <w:rPr>
          <w:rFonts w:hint="eastAsia" w:ascii="仿宋_GB2312" w:hAnsi="仿宋_GB2312" w:eastAsia="仿宋_GB2312" w:cs="仿宋_GB2312"/>
          <w:b w:val="0"/>
          <w:bCs w:val="0"/>
          <w:snapToGrid w:val="0"/>
          <w:color w:val="auto"/>
          <w:spacing w:val="0"/>
          <w:kern w:val="0"/>
          <w:sz w:val="32"/>
          <w:szCs w:val="32"/>
          <w:lang w:eastAsia="zh-CN"/>
        </w:rPr>
        <w:t>住建局</w:t>
      </w:r>
    </w:p>
    <w:p w14:paraId="6C8955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val="0"/>
          <w:bCs w:val="0"/>
          <w:snapToGrid w:val="0"/>
          <w:color w:val="auto"/>
          <w:spacing w:val="0"/>
          <w:kern w:val="0"/>
          <w:sz w:val="32"/>
          <w:szCs w:val="32"/>
          <w:lang w:val="en-US" w:eastAsia="zh-CN"/>
        </w:rPr>
        <w:t>配合单位：县农业农村局</w:t>
      </w:r>
    </w:p>
    <w:p w14:paraId="5FD104AF">
      <w:pPr>
        <w:keepNext w:val="0"/>
        <w:keepLines w:val="0"/>
        <w:pageBreakBefore w:val="0"/>
        <w:widowControl w:val="0"/>
        <w:kinsoku/>
        <w:wordWrap/>
        <w:overflowPunct/>
        <w:topLinePunct w:val="0"/>
        <w:bidi w:val="0"/>
        <w:spacing w:line="560" w:lineRule="exact"/>
        <w:ind w:firstLine="640" w:firstLineChars="200"/>
        <w:jc w:val="left"/>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b w:val="0"/>
          <w:bCs w:val="0"/>
          <w:snapToGrid w:val="0"/>
          <w:color w:val="auto"/>
          <w:spacing w:val="0"/>
          <w:kern w:val="0"/>
          <w:sz w:val="32"/>
          <w:szCs w:val="32"/>
          <w:lang w:val="en-US" w:eastAsia="zh-CN" w:bidi="ar-SA"/>
        </w:rPr>
        <w:t>实施单位：各乡（镇）人民政府</w:t>
      </w:r>
    </w:p>
    <w:p w14:paraId="75E21E2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spacing w:val="0"/>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5.地灾搬迁。</w:t>
      </w:r>
      <w:r>
        <w:rPr>
          <w:rFonts w:hint="eastAsia" w:ascii="仿宋_GB2312" w:hAnsi="仿宋_GB2312" w:eastAsia="仿宋_GB2312" w:cs="仿宋_GB2312"/>
          <w:b w:val="0"/>
          <w:bCs w:val="0"/>
          <w:snapToGrid w:val="0"/>
          <w:color w:val="auto"/>
          <w:spacing w:val="0"/>
          <w:kern w:val="0"/>
          <w:sz w:val="32"/>
          <w:szCs w:val="32"/>
          <w:lang w:val="en-US" w:eastAsia="zh-CN"/>
        </w:rPr>
        <w:t>按照搬出确保安全要求，结合全县农村住房安全隐患整治，聚力推动地质灾害威胁区群众搬迁，由县自然资源局制定专项方案有序推进。</w:t>
      </w:r>
    </w:p>
    <w:p w14:paraId="726F27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spacing w:val="0"/>
          <w:kern w:val="0"/>
          <w:sz w:val="32"/>
          <w:szCs w:val="32"/>
        </w:rPr>
      </w:pPr>
      <w:r>
        <w:rPr>
          <w:rFonts w:hint="eastAsia" w:ascii="仿宋_GB2312" w:hAnsi="仿宋_GB2312" w:eastAsia="仿宋_GB2312" w:cs="仿宋_GB2312"/>
          <w:b w:val="0"/>
          <w:bCs w:val="0"/>
          <w:snapToGrid w:val="0"/>
          <w:color w:val="auto"/>
          <w:spacing w:val="0"/>
          <w:kern w:val="0"/>
          <w:sz w:val="32"/>
          <w:szCs w:val="32"/>
        </w:rPr>
        <w:t>责任单位：</w:t>
      </w:r>
      <w:r>
        <w:rPr>
          <w:rFonts w:hint="eastAsia" w:ascii="仿宋_GB2312" w:hAnsi="仿宋_GB2312" w:eastAsia="仿宋_GB2312" w:cs="仿宋_GB2312"/>
          <w:b w:val="0"/>
          <w:bCs w:val="0"/>
          <w:snapToGrid w:val="0"/>
          <w:color w:val="auto"/>
          <w:spacing w:val="0"/>
          <w:kern w:val="0"/>
          <w:sz w:val="32"/>
          <w:szCs w:val="32"/>
          <w:lang w:eastAsia="zh-CN"/>
        </w:rPr>
        <w:t>县</w:t>
      </w:r>
      <w:r>
        <w:rPr>
          <w:rFonts w:hint="eastAsia" w:ascii="仿宋_GB2312" w:hAnsi="仿宋_GB2312" w:eastAsia="仿宋_GB2312" w:cs="仿宋_GB2312"/>
          <w:b w:val="0"/>
          <w:bCs w:val="0"/>
          <w:snapToGrid w:val="0"/>
          <w:color w:val="auto"/>
          <w:spacing w:val="0"/>
          <w:kern w:val="0"/>
          <w:sz w:val="32"/>
          <w:szCs w:val="32"/>
        </w:rPr>
        <w:t>自然资源局</w:t>
      </w:r>
    </w:p>
    <w:p w14:paraId="0E7B013E">
      <w:pPr>
        <w:keepNext w:val="0"/>
        <w:keepLines w:val="0"/>
        <w:pageBreakBefore w:val="0"/>
        <w:widowControl w:val="0"/>
        <w:kinsoku/>
        <w:wordWrap/>
        <w:overflowPunct/>
        <w:topLinePunct w:val="0"/>
        <w:bidi w:val="0"/>
        <w:spacing w:line="560" w:lineRule="exact"/>
        <w:ind w:firstLine="640" w:firstLineChars="200"/>
        <w:jc w:val="left"/>
        <w:rPr>
          <w:rFonts w:hint="default" w:ascii="仿宋_GB2312" w:hAnsi="仿宋_GB2312" w:eastAsia="仿宋_GB2312" w:cs="仿宋_GB2312"/>
          <w:b w:val="0"/>
          <w:bCs w:val="0"/>
          <w:snapToGrid w:val="0"/>
          <w:color w:val="auto"/>
          <w:spacing w:val="0"/>
          <w:kern w:val="0"/>
          <w:sz w:val="32"/>
          <w:szCs w:val="32"/>
          <w:lang w:val="en-US" w:eastAsia="zh-CN" w:bidi="ar-SA"/>
        </w:rPr>
      </w:pPr>
      <w:r>
        <w:rPr>
          <w:rFonts w:hint="eastAsia" w:ascii="仿宋_GB2312" w:hAnsi="仿宋_GB2312" w:eastAsia="仿宋_GB2312" w:cs="仿宋_GB2312"/>
          <w:b w:val="0"/>
          <w:bCs w:val="0"/>
          <w:snapToGrid w:val="0"/>
          <w:color w:val="auto"/>
          <w:spacing w:val="0"/>
          <w:kern w:val="0"/>
          <w:sz w:val="32"/>
          <w:szCs w:val="32"/>
          <w:lang w:val="en-US" w:eastAsia="zh-CN" w:bidi="ar-SA"/>
        </w:rPr>
        <w:t>实施单位：各乡（镇）人民政府</w:t>
      </w:r>
    </w:p>
    <w:p w14:paraId="6F2DD1A4">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left"/>
        <w:textAlignment w:val="baseline"/>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 xml:space="preserve">（三）统筹协作推进，确保整治质量 </w:t>
      </w:r>
    </w:p>
    <w:p w14:paraId="76FD801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1.规划布局。</w:t>
      </w:r>
      <w:r>
        <w:rPr>
          <w:rFonts w:hint="eastAsia" w:ascii="仿宋_GB2312" w:hAnsi="仿宋_GB2312" w:eastAsia="仿宋_GB2312" w:cs="仿宋_GB2312"/>
          <w:snapToGrid w:val="0"/>
          <w:color w:val="auto"/>
          <w:kern w:val="0"/>
          <w:sz w:val="32"/>
          <w:szCs w:val="32"/>
          <w:lang w:val="en-US" w:eastAsia="zh-CN"/>
        </w:rPr>
        <w:t>将农村住房安全隐患整治工作纳入“多规合一”实用性村庄规划，坚持集约节约用地，合理安排整治改造计划和新建农房选址布局。加强农房风貌管控，参照《甘肃省村容村貌提升导则（试行）》及民族特色元素，制定整治改造和新建农房设计方案，严格控制宅基地和建房面积、标准，防止盲目攀比和贪大求洋，为推动农村住房安全隐患整治工作提供规划指引。</w:t>
      </w:r>
    </w:p>
    <w:p w14:paraId="32E2B2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责任单位：县自然资源局</w:t>
      </w:r>
    </w:p>
    <w:p w14:paraId="118090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val="en-US" w:eastAsia="zh-CN"/>
        </w:rPr>
        <w:t>配合单位：县农业农村局、县</w:t>
      </w:r>
      <w:r>
        <w:rPr>
          <w:rFonts w:hint="eastAsia" w:ascii="仿宋_GB2312" w:hAnsi="仿宋_GB2312" w:eastAsia="仿宋_GB2312" w:cs="仿宋_GB2312"/>
          <w:snapToGrid w:val="0"/>
          <w:color w:val="auto"/>
          <w:kern w:val="0"/>
          <w:sz w:val="32"/>
          <w:szCs w:val="32"/>
          <w:lang w:eastAsia="zh-CN"/>
        </w:rPr>
        <w:t>住建局</w:t>
      </w:r>
    </w:p>
    <w:p w14:paraId="052DBC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lang w:eastAsia="zh-CN"/>
        </w:rPr>
        <w:t>实施单位：各乡（镇）人民政府</w:t>
      </w:r>
    </w:p>
    <w:p w14:paraId="289C04C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2.确保质量。</w:t>
      </w:r>
      <w:r>
        <w:rPr>
          <w:rFonts w:hint="eastAsia" w:ascii="仿宋_GB2312" w:hAnsi="仿宋_GB2312" w:eastAsia="仿宋_GB2312" w:cs="仿宋_GB2312"/>
          <w:snapToGrid w:val="0"/>
          <w:color w:val="auto"/>
          <w:kern w:val="0"/>
          <w:sz w:val="32"/>
          <w:szCs w:val="32"/>
          <w:lang w:val="en-US" w:eastAsia="zh-CN"/>
        </w:rPr>
        <w:t>将农村住房安全隐患整治纳入统一监管，严格执行，采用统规统建、统规联建、统规自建等方式，提高整治改造规范化和专业化水平。加强对新建房屋地基基础、主体结构、屋面工程、建筑节能、抗震构造措施等关键部位和环节监管，严格工序管理、建材管控和竣工验收，全面提高整治质量。</w:t>
      </w:r>
    </w:p>
    <w:p w14:paraId="5BCEFD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val="en-US" w:eastAsia="zh-CN"/>
        </w:rPr>
        <w:t>责任单位：县</w:t>
      </w:r>
      <w:r>
        <w:rPr>
          <w:rFonts w:hint="eastAsia" w:ascii="仿宋_GB2312" w:hAnsi="仿宋_GB2312" w:eastAsia="仿宋_GB2312" w:cs="仿宋_GB2312"/>
          <w:b w:val="0"/>
          <w:bCs w:val="0"/>
          <w:snapToGrid w:val="0"/>
          <w:color w:val="auto"/>
          <w:kern w:val="0"/>
          <w:sz w:val="32"/>
          <w:szCs w:val="32"/>
          <w:lang w:eastAsia="zh-CN"/>
        </w:rPr>
        <w:t>住建局</w:t>
      </w:r>
    </w:p>
    <w:p w14:paraId="5CC3C9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实施单位：各乡（镇）人民政府</w:t>
      </w:r>
    </w:p>
    <w:p w14:paraId="0DFDF28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spacing w:val="0"/>
          <w:kern w:val="0"/>
          <w:sz w:val="32"/>
          <w:szCs w:val="32"/>
          <w:lang w:val="en-US" w:eastAsia="zh-CN"/>
        </w:rPr>
        <w:t>3.设施配套。</w:t>
      </w:r>
      <w:r>
        <w:rPr>
          <w:rFonts w:hint="eastAsia" w:ascii="仿宋_GB2312" w:hAnsi="仿宋_GB2312" w:eastAsia="仿宋_GB2312" w:cs="仿宋_GB2312"/>
          <w:snapToGrid w:val="0"/>
          <w:color w:val="auto"/>
          <w:kern w:val="0"/>
          <w:sz w:val="32"/>
          <w:szCs w:val="32"/>
          <w:lang w:val="en-US" w:eastAsia="zh-CN"/>
        </w:rPr>
        <w:t>对</w:t>
      </w:r>
      <w:r>
        <w:rPr>
          <w:rFonts w:hint="eastAsia" w:ascii="仿宋_GB2312" w:hAnsi="仿宋_GB2312" w:eastAsia="仿宋_GB2312" w:cs="仿宋_GB2312"/>
          <w:snapToGrid w:val="0"/>
          <w:color w:val="auto"/>
          <w:kern w:val="0"/>
          <w:sz w:val="32"/>
          <w:szCs w:val="32"/>
        </w:rPr>
        <w:t>涉及</w:t>
      </w:r>
      <w:r>
        <w:rPr>
          <w:rFonts w:hint="eastAsia" w:ascii="仿宋_GB2312" w:hAnsi="仿宋_GB2312" w:eastAsia="仿宋_GB2312" w:cs="仿宋_GB2312"/>
          <w:sz w:val="32"/>
          <w:szCs w:val="32"/>
        </w:rPr>
        <w:t>农村住房安全隐患</w:t>
      </w:r>
      <w:r>
        <w:rPr>
          <w:rFonts w:hint="eastAsia" w:ascii="仿宋_GB2312" w:hAnsi="仿宋_GB2312" w:eastAsia="仿宋_GB2312" w:cs="仿宋_GB2312"/>
          <w:snapToGrid w:val="0"/>
          <w:color w:val="auto"/>
          <w:kern w:val="0"/>
          <w:sz w:val="32"/>
          <w:szCs w:val="32"/>
          <w:lang w:val="en-US" w:eastAsia="zh-CN"/>
        </w:rPr>
        <w:t>整治</w:t>
      </w:r>
      <w:r>
        <w:rPr>
          <w:rFonts w:hint="eastAsia" w:ascii="仿宋_GB2312" w:hAnsi="仿宋_GB2312" w:eastAsia="仿宋_GB2312" w:cs="仿宋_GB2312"/>
          <w:snapToGrid w:val="0"/>
          <w:color w:val="auto"/>
          <w:kern w:val="0"/>
          <w:sz w:val="32"/>
          <w:szCs w:val="32"/>
        </w:rPr>
        <w:t>的集中安置点，按照</w:t>
      </w:r>
      <w:r>
        <w:rPr>
          <w:rFonts w:hint="eastAsia" w:ascii="仿宋_GB2312" w:hAnsi="仿宋_GB2312" w:eastAsia="仿宋_GB2312" w:cs="仿宋_GB2312"/>
          <w:snapToGrid w:val="0"/>
          <w:color w:val="auto"/>
          <w:kern w:val="0"/>
          <w:sz w:val="32"/>
          <w:szCs w:val="32"/>
          <w:lang w:val="en-US" w:eastAsia="zh-CN"/>
        </w:rPr>
        <w:t>“规模适宜、功能合理、经济安全、环境整洁、宜居宜业”的原则</w:t>
      </w:r>
      <w:r>
        <w:rPr>
          <w:rFonts w:hint="eastAsia" w:ascii="仿宋_GB2312" w:hAnsi="仿宋_GB2312" w:eastAsia="仿宋_GB2312" w:cs="仿宋_GB2312"/>
          <w:snapToGrid w:val="0"/>
          <w:color w:val="auto"/>
          <w:kern w:val="0"/>
          <w:sz w:val="32"/>
          <w:szCs w:val="32"/>
        </w:rPr>
        <w:t>，配套建设安置区水、电、路、</w:t>
      </w:r>
      <w:r>
        <w:rPr>
          <w:rFonts w:hint="eastAsia" w:ascii="仿宋_GB2312" w:hAnsi="仿宋_GB2312" w:eastAsia="仿宋_GB2312" w:cs="仿宋_GB2312"/>
          <w:snapToGrid w:val="0"/>
          <w:color w:val="auto"/>
          <w:kern w:val="0"/>
          <w:sz w:val="32"/>
          <w:szCs w:val="32"/>
          <w:lang w:eastAsia="zh-CN"/>
        </w:rPr>
        <w:t>通</w:t>
      </w:r>
      <w:r>
        <w:rPr>
          <w:rFonts w:hint="eastAsia" w:ascii="仿宋_GB2312" w:hAnsi="仿宋_GB2312" w:eastAsia="仿宋_GB2312" w:cs="仿宋_GB2312"/>
          <w:snapToGrid w:val="0"/>
          <w:color w:val="auto"/>
          <w:kern w:val="0"/>
          <w:sz w:val="32"/>
          <w:szCs w:val="32"/>
        </w:rPr>
        <w:t>信网络及垃圾、污水处理设施等基础设施，</w:t>
      </w:r>
      <w:r>
        <w:rPr>
          <w:rFonts w:hint="eastAsia" w:ascii="仿宋_GB2312" w:hAnsi="仿宋_GB2312" w:eastAsia="仿宋_GB2312" w:cs="仿宋_GB2312"/>
          <w:snapToGrid w:val="0"/>
          <w:color w:val="auto"/>
          <w:kern w:val="0"/>
          <w:sz w:val="32"/>
          <w:szCs w:val="32"/>
          <w:lang w:eastAsia="zh-CN"/>
        </w:rPr>
        <w:t>提升安置区人居环境质量</w:t>
      </w:r>
      <w:r>
        <w:rPr>
          <w:rFonts w:hint="eastAsia" w:ascii="仿宋_GB2312" w:hAnsi="仿宋_GB2312" w:eastAsia="仿宋_GB2312" w:cs="仿宋_GB2312"/>
          <w:snapToGrid w:val="0"/>
          <w:color w:val="auto"/>
          <w:kern w:val="0"/>
          <w:sz w:val="32"/>
          <w:szCs w:val="32"/>
        </w:rPr>
        <w:t>。</w:t>
      </w:r>
    </w:p>
    <w:p w14:paraId="3723FA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责任单位：县农业农村局</w:t>
      </w:r>
    </w:p>
    <w:p w14:paraId="635FC0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配合单位：县发改局（工信局）</w:t>
      </w:r>
      <w:r>
        <w:rPr>
          <w:rFonts w:hint="eastAsia" w:ascii="仿宋_GB2312" w:hAnsi="仿宋_GB2312" w:eastAsia="仿宋_GB2312" w:cs="仿宋_GB2312"/>
          <w:snapToGrid w:val="0"/>
          <w:color w:val="auto"/>
          <w:kern w:val="0"/>
          <w:sz w:val="32"/>
          <w:szCs w:val="32"/>
          <w:lang w:val="en-US" w:eastAsia="zh-CN"/>
        </w:rPr>
        <w:t xml:space="preserve">、县自然资源局、县住建局（交通运输局）、县水务局、张掖市生态环境局肃南分局、县财政局 </w:t>
      </w:r>
    </w:p>
    <w:p w14:paraId="743D31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实施单位：各乡（镇）人民政府</w:t>
      </w:r>
    </w:p>
    <w:p w14:paraId="00066C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color w:val="auto"/>
          <w:spacing w:val="0"/>
          <w:w w:val="100"/>
          <w:sz w:val="32"/>
          <w:szCs w:val="32"/>
        </w:rPr>
      </w:pPr>
      <w:r>
        <w:rPr>
          <w:rFonts w:hint="eastAsia" w:ascii="Times New Roman" w:hAnsi="Times New Roman" w:eastAsia="黑体" w:cs="Times New Roman"/>
          <w:color w:val="auto"/>
          <w:spacing w:val="0"/>
          <w:w w:val="100"/>
          <w:sz w:val="32"/>
          <w:szCs w:val="32"/>
          <w:lang w:val="en-US" w:eastAsia="zh-CN"/>
        </w:rPr>
        <w:t>三</w:t>
      </w:r>
      <w:r>
        <w:rPr>
          <w:rFonts w:hint="default" w:ascii="Times New Roman" w:hAnsi="Times New Roman" w:eastAsia="黑体" w:cs="Times New Roman"/>
          <w:color w:val="auto"/>
          <w:spacing w:val="0"/>
          <w:w w:val="100"/>
          <w:sz w:val="32"/>
          <w:szCs w:val="32"/>
        </w:rPr>
        <w:t>、工作流程</w:t>
      </w:r>
    </w:p>
    <w:p w14:paraId="1F193644">
      <w:pPr>
        <w:keepNext w:val="0"/>
        <w:keepLines w:val="0"/>
        <w:pageBreakBefore w:val="0"/>
        <w:widowControl w:val="0"/>
        <w:tabs>
          <w:tab w:val="left" w:pos="6730"/>
        </w:tabs>
        <w:kinsoku/>
        <w:wordWrap/>
        <w:overflowPunct/>
        <w:topLinePunct w:val="0"/>
        <w:autoSpaceDE w:val="0"/>
        <w:autoSpaceDN w:val="0"/>
        <w:bidi w:val="0"/>
        <w:adjustRightInd/>
        <w:snapToGrid/>
        <w:spacing w:before="0" w:line="560" w:lineRule="exact"/>
        <w:ind w:right="0" w:firstLine="643" w:firstLineChars="200"/>
        <w:jc w:val="left"/>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（一）</w:t>
      </w:r>
      <w:r>
        <w:rPr>
          <w:rFonts w:hint="default" w:ascii="Times New Roman" w:hAnsi="Times New Roman" w:eastAsia="楷体_GB2312" w:cs="Times New Roman"/>
          <w:b/>
          <w:bCs/>
          <w:color w:val="auto"/>
          <w:spacing w:val="0"/>
          <w:w w:val="100"/>
          <w:sz w:val="32"/>
          <w:szCs w:val="32"/>
        </w:rPr>
        <w:t>现场</w:t>
      </w:r>
      <w:r>
        <w:rPr>
          <w:rFonts w:hint="default" w:ascii="Times New Roman" w:hAnsi="Times New Roman" w:eastAsia="楷体_GB2312" w:cs="Times New Roman"/>
          <w:b/>
          <w:bCs/>
          <w:color w:val="auto"/>
          <w:spacing w:val="0"/>
          <w:w w:val="100"/>
          <w:sz w:val="32"/>
          <w:szCs w:val="32"/>
          <w:lang w:eastAsia="zh-CN"/>
        </w:rPr>
        <w:t>核查</w:t>
      </w:r>
      <w:r>
        <w:rPr>
          <w:rFonts w:hint="default" w:ascii="Times New Roman" w:hAnsi="Times New Roman" w:eastAsia="楷体_GB2312" w:cs="Times New Roman"/>
          <w:b/>
          <w:bCs/>
          <w:color w:val="auto"/>
          <w:spacing w:val="0"/>
          <w:w w:val="100"/>
          <w:sz w:val="32"/>
          <w:szCs w:val="32"/>
          <w:lang w:val="en-US" w:eastAsia="zh-CN"/>
        </w:rPr>
        <w:t>。</w:t>
      </w:r>
      <w:r>
        <w:rPr>
          <w:rFonts w:hint="eastAsia" w:ascii="仿宋_GB2312" w:hAnsi="仿宋_GB2312" w:eastAsia="仿宋_GB2312" w:cs="仿宋_GB2312"/>
          <w:b w:val="0"/>
          <w:bCs w:val="0"/>
          <w:color w:val="auto"/>
          <w:spacing w:val="0"/>
          <w:w w:val="100"/>
          <w:sz w:val="32"/>
          <w:szCs w:val="32"/>
          <w:lang w:eastAsia="zh-CN"/>
        </w:rPr>
        <w:t>乡（镇）组织</w:t>
      </w:r>
      <w:r>
        <w:rPr>
          <w:rFonts w:hint="eastAsia" w:ascii="仿宋_GB2312" w:hAnsi="仿宋_GB2312" w:eastAsia="仿宋_GB2312" w:cs="仿宋_GB2312"/>
          <w:b w:val="0"/>
          <w:bCs w:val="0"/>
          <w:color w:val="auto"/>
          <w:spacing w:val="0"/>
          <w:w w:val="100"/>
          <w:sz w:val="32"/>
          <w:szCs w:val="32"/>
        </w:rPr>
        <w:t>专人现场</w:t>
      </w:r>
      <w:r>
        <w:rPr>
          <w:rFonts w:hint="eastAsia" w:ascii="仿宋_GB2312" w:hAnsi="仿宋_GB2312" w:eastAsia="仿宋_GB2312" w:cs="仿宋_GB2312"/>
          <w:b w:val="0"/>
          <w:bCs w:val="0"/>
          <w:color w:val="auto"/>
          <w:spacing w:val="0"/>
          <w:w w:val="100"/>
          <w:sz w:val="32"/>
          <w:szCs w:val="32"/>
          <w:lang w:eastAsia="zh-CN"/>
        </w:rPr>
        <w:t>核查</w:t>
      </w:r>
      <w:r>
        <w:rPr>
          <w:rFonts w:hint="eastAsia" w:ascii="仿宋_GB2312" w:hAnsi="仿宋_GB2312" w:eastAsia="仿宋_GB2312" w:cs="仿宋_GB2312"/>
          <w:b w:val="0"/>
          <w:bCs w:val="0"/>
          <w:color w:val="auto"/>
          <w:spacing w:val="0"/>
          <w:w w:val="100"/>
          <w:sz w:val="32"/>
          <w:szCs w:val="32"/>
        </w:rPr>
        <w:t>确认，并填写</w:t>
      </w:r>
      <w:r>
        <w:rPr>
          <w:rFonts w:hint="eastAsia" w:ascii="仿宋_GB2312" w:hAnsi="仿宋_GB2312" w:eastAsia="仿宋_GB2312" w:cs="仿宋_GB2312"/>
          <w:b w:val="0"/>
          <w:bCs w:val="0"/>
          <w:color w:val="auto"/>
          <w:spacing w:val="0"/>
          <w:w w:val="100"/>
          <w:sz w:val="32"/>
          <w:szCs w:val="32"/>
          <w:lang w:eastAsia="zh-CN"/>
        </w:rPr>
        <w:t>核查</w:t>
      </w:r>
      <w:r>
        <w:rPr>
          <w:rFonts w:hint="eastAsia" w:ascii="仿宋_GB2312" w:hAnsi="仿宋_GB2312" w:eastAsia="仿宋_GB2312" w:cs="仿宋_GB2312"/>
          <w:b w:val="0"/>
          <w:bCs w:val="0"/>
          <w:color w:val="auto"/>
          <w:spacing w:val="0"/>
          <w:w w:val="100"/>
          <w:sz w:val="32"/>
          <w:szCs w:val="32"/>
        </w:rPr>
        <w:t>记录，留存相关资料</w:t>
      </w:r>
      <w:r>
        <w:rPr>
          <w:rFonts w:hint="eastAsia" w:ascii="仿宋_GB2312" w:hAnsi="仿宋_GB2312" w:eastAsia="仿宋_GB2312" w:cs="仿宋_GB2312"/>
          <w:b w:val="0"/>
          <w:bCs w:val="0"/>
          <w:color w:val="auto"/>
          <w:spacing w:val="0"/>
          <w:w w:val="100"/>
          <w:sz w:val="32"/>
          <w:szCs w:val="32"/>
          <w:lang w:eastAsia="zh-CN"/>
        </w:rPr>
        <w:t>。</w:t>
      </w:r>
    </w:p>
    <w:p w14:paraId="6A164E5A">
      <w:pPr>
        <w:keepNext w:val="0"/>
        <w:keepLines w:val="0"/>
        <w:pageBreakBefore w:val="0"/>
        <w:widowControl w:val="0"/>
        <w:tabs>
          <w:tab w:val="left" w:pos="6730"/>
        </w:tabs>
        <w:kinsoku/>
        <w:wordWrap/>
        <w:overflowPunct/>
        <w:topLinePunct w:val="0"/>
        <w:autoSpaceDE w:val="0"/>
        <w:autoSpaceDN w:val="0"/>
        <w:bidi w:val="0"/>
        <w:adjustRightInd/>
        <w:snapToGrid/>
        <w:spacing w:before="0" w:line="560" w:lineRule="exact"/>
        <w:ind w:right="0" w:firstLine="643" w:firstLineChars="200"/>
        <w:jc w:val="left"/>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楷体_GB2312" w:cs="Times New Roman"/>
          <w:b/>
          <w:bCs/>
          <w:color w:val="auto"/>
          <w:spacing w:val="0"/>
          <w:w w:val="100"/>
          <w:sz w:val="32"/>
          <w:szCs w:val="32"/>
          <w:lang w:eastAsia="zh-CN"/>
        </w:rPr>
        <w:t>（二）改造整治。</w:t>
      </w:r>
      <w:r>
        <w:rPr>
          <w:rFonts w:hint="eastAsia" w:ascii="仿宋_GB2312" w:hAnsi="仿宋_GB2312" w:eastAsia="仿宋_GB2312" w:cs="仿宋_GB2312"/>
          <w:color w:val="auto"/>
          <w:spacing w:val="0"/>
          <w:w w:val="100"/>
          <w:sz w:val="32"/>
          <w:szCs w:val="32"/>
        </w:rPr>
        <w:t>符合生态地质灾害避险搬迁政策的，</w:t>
      </w:r>
      <w:r>
        <w:rPr>
          <w:rFonts w:hint="eastAsia" w:ascii="仿宋_GB2312" w:hAnsi="仿宋_GB2312" w:eastAsia="仿宋_GB2312" w:cs="仿宋_GB2312"/>
          <w:color w:val="auto"/>
          <w:spacing w:val="0"/>
          <w:w w:val="100"/>
          <w:sz w:val="32"/>
          <w:szCs w:val="32"/>
          <w:lang w:eastAsia="zh-CN"/>
        </w:rPr>
        <w:t>搬迁</w:t>
      </w:r>
      <w:r>
        <w:rPr>
          <w:rFonts w:hint="eastAsia" w:ascii="仿宋_GB2312" w:hAnsi="仿宋_GB2312" w:eastAsia="仿宋_GB2312" w:cs="仿宋_GB2312"/>
          <w:color w:val="auto"/>
          <w:spacing w:val="0"/>
          <w:w w:val="100"/>
          <w:sz w:val="32"/>
          <w:szCs w:val="32"/>
        </w:rPr>
        <w:t>农户按相关政策向</w:t>
      </w:r>
      <w:r>
        <w:rPr>
          <w:rFonts w:hint="eastAsia" w:ascii="仿宋_GB2312" w:hAnsi="仿宋_GB2312" w:eastAsia="仿宋_GB2312" w:cs="仿宋_GB2312"/>
          <w:color w:val="auto"/>
          <w:spacing w:val="0"/>
          <w:w w:val="100"/>
          <w:sz w:val="32"/>
          <w:szCs w:val="32"/>
          <w:lang w:eastAsia="zh-CN"/>
        </w:rPr>
        <w:t>乡（镇）人民政府申请</w:t>
      </w:r>
      <w:r>
        <w:rPr>
          <w:rFonts w:hint="eastAsia" w:ascii="仿宋_GB2312" w:hAnsi="仿宋_GB2312" w:eastAsia="仿宋_GB2312" w:cs="仿宋_GB2312"/>
          <w:color w:val="auto"/>
          <w:spacing w:val="0"/>
          <w:w w:val="100"/>
          <w:sz w:val="32"/>
          <w:szCs w:val="32"/>
        </w:rPr>
        <w:t>办理手续，落实相关措施</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“一户多宅”</w:t>
      </w:r>
      <w:r>
        <w:rPr>
          <w:rFonts w:hint="eastAsia" w:ascii="仿宋_GB2312" w:hAnsi="仿宋_GB2312" w:eastAsia="仿宋_GB2312" w:cs="仿宋_GB2312"/>
          <w:color w:val="auto"/>
          <w:spacing w:val="0"/>
          <w:w w:val="100"/>
          <w:sz w:val="32"/>
          <w:szCs w:val="32"/>
          <w:lang w:eastAsia="zh-CN"/>
        </w:rPr>
        <w:t>、长期闲置</w:t>
      </w:r>
      <w:r>
        <w:rPr>
          <w:rFonts w:hint="eastAsia" w:ascii="仿宋_GB2312" w:hAnsi="仿宋_GB2312" w:eastAsia="仿宋_GB2312" w:cs="仿宋_GB2312"/>
          <w:color w:val="auto"/>
          <w:spacing w:val="0"/>
          <w:w w:val="100"/>
          <w:sz w:val="32"/>
          <w:szCs w:val="32"/>
        </w:rPr>
        <w:t>、废弃危房等</w:t>
      </w:r>
      <w:r>
        <w:rPr>
          <w:rFonts w:hint="eastAsia" w:ascii="仿宋_GB2312" w:hAnsi="仿宋_GB2312" w:eastAsia="仿宋_GB2312" w:cs="仿宋_GB2312"/>
          <w:color w:val="auto"/>
          <w:spacing w:val="0"/>
          <w:w w:val="100"/>
          <w:sz w:val="32"/>
          <w:szCs w:val="32"/>
          <w:lang w:eastAsia="zh-CN"/>
        </w:rPr>
        <w:t>土坯房</w:t>
      </w:r>
      <w:r>
        <w:rPr>
          <w:rFonts w:hint="eastAsia" w:ascii="仿宋_GB2312" w:hAnsi="仿宋_GB2312" w:eastAsia="仿宋_GB2312" w:cs="仿宋_GB2312"/>
          <w:color w:val="auto"/>
          <w:spacing w:val="0"/>
          <w:w w:val="100"/>
          <w:sz w:val="32"/>
          <w:szCs w:val="32"/>
        </w:rPr>
        <w:t>向</w:t>
      </w:r>
      <w:r>
        <w:rPr>
          <w:rFonts w:hint="eastAsia" w:ascii="仿宋_GB2312" w:hAnsi="仿宋_GB2312" w:eastAsia="仿宋_GB2312" w:cs="仿宋_GB2312"/>
          <w:color w:val="auto"/>
          <w:spacing w:val="0"/>
          <w:w w:val="100"/>
          <w:sz w:val="32"/>
          <w:szCs w:val="32"/>
          <w:lang w:eastAsia="zh-CN"/>
        </w:rPr>
        <w:t>乡（镇）人民政府</w:t>
      </w:r>
      <w:r>
        <w:rPr>
          <w:rFonts w:hint="eastAsia" w:ascii="仿宋_GB2312" w:hAnsi="仿宋_GB2312" w:eastAsia="仿宋_GB2312" w:cs="仿宋_GB2312"/>
          <w:color w:val="auto"/>
          <w:spacing w:val="0"/>
          <w:w w:val="100"/>
          <w:sz w:val="32"/>
          <w:szCs w:val="32"/>
        </w:rPr>
        <w:t>办理相关手续后进行拆除</w:t>
      </w:r>
      <w:r>
        <w:rPr>
          <w:rFonts w:hint="eastAsia" w:ascii="仿宋_GB2312" w:hAnsi="仿宋_GB2312" w:eastAsia="仿宋_GB2312" w:cs="仿宋_GB2312"/>
          <w:color w:val="auto"/>
          <w:spacing w:val="0"/>
          <w:w w:val="100"/>
          <w:sz w:val="32"/>
          <w:szCs w:val="32"/>
          <w:lang w:eastAsia="zh-CN"/>
        </w:rPr>
        <w:t>复垦。</w:t>
      </w:r>
      <w:r>
        <w:rPr>
          <w:rFonts w:hint="eastAsia" w:ascii="仿宋_GB2312" w:hAnsi="仿宋_GB2312" w:eastAsia="仿宋_GB2312" w:cs="仿宋_GB2312"/>
          <w:color w:val="auto"/>
          <w:spacing w:val="0"/>
          <w:w w:val="100"/>
          <w:sz w:val="32"/>
          <w:szCs w:val="32"/>
        </w:rPr>
        <w:t>宅基地内用于</w:t>
      </w:r>
      <w:r>
        <w:rPr>
          <w:rFonts w:hint="eastAsia" w:ascii="仿宋_GB2312" w:hAnsi="仿宋_GB2312" w:eastAsia="仿宋_GB2312" w:cs="仿宋_GB2312"/>
          <w:color w:val="auto"/>
          <w:spacing w:val="0"/>
          <w:w w:val="100"/>
          <w:sz w:val="32"/>
          <w:szCs w:val="32"/>
          <w:lang w:eastAsia="zh-CN"/>
        </w:rPr>
        <w:t>群众</w:t>
      </w:r>
      <w:r>
        <w:rPr>
          <w:rFonts w:hint="eastAsia" w:ascii="仿宋_GB2312" w:hAnsi="仿宋_GB2312" w:eastAsia="仿宋_GB2312" w:cs="仿宋_GB2312"/>
          <w:color w:val="auto"/>
          <w:spacing w:val="0"/>
          <w:w w:val="100"/>
          <w:sz w:val="32"/>
          <w:szCs w:val="32"/>
        </w:rPr>
        <w:t>生活的附属房</w:t>
      </w:r>
      <w:r>
        <w:rPr>
          <w:rFonts w:hint="eastAsia" w:ascii="仿宋_GB2312" w:hAnsi="仿宋_GB2312" w:eastAsia="仿宋_GB2312" w:cs="仿宋_GB2312"/>
          <w:color w:val="auto"/>
          <w:spacing w:val="0"/>
          <w:w w:val="100"/>
          <w:sz w:val="32"/>
          <w:szCs w:val="32"/>
          <w:lang w:eastAsia="zh-CN"/>
        </w:rPr>
        <w:t>，根据结构安全性和使用价值，进行</w:t>
      </w:r>
      <w:r>
        <w:rPr>
          <w:rFonts w:hint="eastAsia" w:ascii="仿宋_GB2312" w:hAnsi="仿宋_GB2312" w:eastAsia="仿宋_GB2312" w:cs="仿宋_GB2312"/>
          <w:color w:val="auto"/>
          <w:spacing w:val="0"/>
          <w:w w:val="100"/>
          <w:sz w:val="32"/>
          <w:szCs w:val="32"/>
        </w:rPr>
        <w:t>改造</w:t>
      </w:r>
      <w:r>
        <w:rPr>
          <w:rFonts w:hint="eastAsia" w:ascii="仿宋_GB2312" w:hAnsi="仿宋_GB2312" w:eastAsia="仿宋_GB2312" w:cs="仿宋_GB2312"/>
          <w:color w:val="auto"/>
          <w:spacing w:val="0"/>
          <w:w w:val="100"/>
          <w:sz w:val="32"/>
          <w:szCs w:val="32"/>
          <w:lang w:eastAsia="zh-CN"/>
        </w:rPr>
        <w:t>整治</w:t>
      </w:r>
      <w:r>
        <w:rPr>
          <w:rFonts w:hint="eastAsia" w:ascii="仿宋_GB2312" w:hAnsi="仿宋_GB2312" w:eastAsia="仿宋_GB2312" w:cs="仿宋_GB2312"/>
          <w:color w:val="auto"/>
          <w:spacing w:val="0"/>
          <w:w w:val="100"/>
          <w:sz w:val="32"/>
          <w:szCs w:val="32"/>
        </w:rPr>
        <w:t>，存在安</w:t>
      </w:r>
      <w:r>
        <w:rPr>
          <w:rFonts w:hint="eastAsia" w:ascii="仿宋_GB2312" w:hAnsi="仿宋_GB2312" w:eastAsia="仿宋_GB2312" w:cs="仿宋_GB2312"/>
          <w:color w:val="auto"/>
          <w:spacing w:val="0"/>
          <w:w w:val="100"/>
          <w:sz w:val="32"/>
          <w:szCs w:val="32"/>
          <w:lang w:eastAsia="zh-CN"/>
        </w:rPr>
        <w:t>全</w:t>
      </w:r>
      <w:r>
        <w:rPr>
          <w:rFonts w:hint="eastAsia" w:ascii="仿宋_GB2312" w:hAnsi="仿宋_GB2312" w:eastAsia="仿宋_GB2312" w:cs="仿宋_GB2312"/>
          <w:color w:val="auto"/>
          <w:spacing w:val="0"/>
          <w:w w:val="100"/>
          <w:sz w:val="32"/>
          <w:szCs w:val="32"/>
        </w:rPr>
        <w:t>隐患的要进行维修加固</w:t>
      </w:r>
      <w:r>
        <w:rPr>
          <w:rFonts w:hint="eastAsia" w:ascii="仿宋_GB2312" w:hAnsi="仿宋_GB2312" w:eastAsia="仿宋_GB2312" w:cs="仿宋_GB2312"/>
          <w:color w:val="auto"/>
          <w:spacing w:val="0"/>
          <w:w w:val="100"/>
          <w:sz w:val="32"/>
          <w:szCs w:val="32"/>
          <w:lang w:eastAsia="zh-CN"/>
        </w:rPr>
        <w:t>或</w:t>
      </w:r>
      <w:r>
        <w:rPr>
          <w:rFonts w:hint="eastAsia" w:ascii="仿宋_GB2312" w:hAnsi="仿宋_GB2312" w:eastAsia="仿宋_GB2312" w:cs="仿宋_GB2312"/>
          <w:color w:val="auto"/>
          <w:spacing w:val="0"/>
          <w:w w:val="100"/>
          <w:sz w:val="32"/>
          <w:szCs w:val="32"/>
        </w:rPr>
        <w:t>拆除重建，原址重建</w:t>
      </w:r>
      <w:r>
        <w:rPr>
          <w:rFonts w:hint="eastAsia" w:ascii="仿宋_GB2312" w:hAnsi="仿宋_GB2312" w:eastAsia="仿宋_GB2312" w:cs="仿宋_GB2312"/>
          <w:color w:val="auto"/>
          <w:spacing w:val="0"/>
          <w:w w:val="100"/>
          <w:sz w:val="32"/>
          <w:szCs w:val="32"/>
          <w:lang w:eastAsia="zh-CN"/>
        </w:rPr>
        <w:t>农户符合</w:t>
      </w:r>
      <w:r>
        <w:rPr>
          <w:rFonts w:hint="eastAsia" w:ascii="仿宋_GB2312" w:hAnsi="仿宋_GB2312" w:eastAsia="仿宋_GB2312" w:cs="仿宋_GB2312"/>
          <w:color w:val="auto"/>
          <w:spacing w:val="0"/>
          <w:w w:val="100"/>
          <w:sz w:val="32"/>
          <w:szCs w:val="32"/>
        </w:rPr>
        <w:t>农村危房改造</w:t>
      </w:r>
      <w:r>
        <w:rPr>
          <w:rFonts w:hint="eastAsia" w:ascii="仿宋_GB2312" w:hAnsi="仿宋_GB2312" w:eastAsia="仿宋_GB2312" w:cs="仿宋_GB2312"/>
          <w:color w:val="auto"/>
          <w:spacing w:val="0"/>
          <w:w w:val="100"/>
          <w:sz w:val="32"/>
          <w:szCs w:val="32"/>
          <w:lang w:eastAsia="zh-CN"/>
        </w:rPr>
        <w:t>及</w:t>
      </w:r>
      <w:r>
        <w:rPr>
          <w:rFonts w:hint="eastAsia" w:ascii="仿宋_GB2312" w:hAnsi="仿宋_GB2312" w:eastAsia="仿宋_GB2312" w:cs="仿宋_GB2312"/>
          <w:color w:val="auto"/>
          <w:spacing w:val="0"/>
          <w:w w:val="100"/>
          <w:sz w:val="32"/>
          <w:szCs w:val="32"/>
        </w:rPr>
        <w:t>农房抗震改造</w:t>
      </w:r>
      <w:r>
        <w:rPr>
          <w:rFonts w:hint="eastAsia" w:ascii="仿宋_GB2312" w:hAnsi="仿宋_GB2312" w:eastAsia="仿宋_GB2312" w:cs="仿宋_GB2312"/>
          <w:color w:val="auto"/>
          <w:spacing w:val="0"/>
          <w:w w:val="100"/>
          <w:sz w:val="32"/>
          <w:szCs w:val="32"/>
          <w:lang w:eastAsia="zh-CN"/>
        </w:rPr>
        <w:t>政策，以及农村住房安全隐患整治任务的</w:t>
      </w:r>
      <w:r>
        <w:rPr>
          <w:rFonts w:hint="eastAsia" w:ascii="仿宋_GB2312" w:hAnsi="仿宋_GB2312" w:eastAsia="仿宋_GB2312" w:cs="仿宋_GB2312"/>
          <w:color w:val="auto"/>
          <w:spacing w:val="0"/>
          <w:w w:val="100"/>
          <w:sz w:val="32"/>
          <w:szCs w:val="32"/>
        </w:rPr>
        <w:t>，完成相关建房程序后</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rPr>
        <w:t>户主自行进行重建。对需异地建设的，由户主按乡村规划</w:t>
      </w:r>
      <w:r>
        <w:rPr>
          <w:rFonts w:hint="eastAsia" w:ascii="仿宋_GB2312" w:hAnsi="仿宋_GB2312" w:eastAsia="仿宋_GB2312" w:cs="仿宋_GB2312"/>
          <w:color w:val="auto"/>
          <w:spacing w:val="0"/>
          <w:w w:val="100"/>
          <w:sz w:val="32"/>
          <w:szCs w:val="32"/>
          <w:lang w:eastAsia="zh-CN"/>
        </w:rPr>
        <w:t>要求</w:t>
      </w:r>
      <w:r>
        <w:rPr>
          <w:rFonts w:hint="eastAsia" w:ascii="仿宋_GB2312" w:hAnsi="仿宋_GB2312" w:eastAsia="仿宋_GB2312" w:cs="仿宋_GB2312"/>
          <w:color w:val="auto"/>
          <w:spacing w:val="0"/>
          <w:w w:val="100"/>
          <w:sz w:val="32"/>
          <w:szCs w:val="32"/>
        </w:rPr>
        <w:t>，重新选址建设，办理宅基地手续并完</w:t>
      </w:r>
      <w:r>
        <w:rPr>
          <w:rFonts w:hint="eastAsia" w:ascii="仿宋_GB2312" w:hAnsi="仿宋_GB2312" w:eastAsia="仿宋_GB2312" w:cs="仿宋_GB2312"/>
          <w:color w:val="auto"/>
          <w:spacing w:val="0"/>
          <w:w w:val="100"/>
          <w:sz w:val="32"/>
          <w:szCs w:val="32"/>
          <w:lang w:eastAsia="zh-CN"/>
        </w:rPr>
        <w:t>成</w:t>
      </w:r>
      <w:r>
        <w:rPr>
          <w:rFonts w:hint="eastAsia" w:ascii="仿宋_GB2312" w:hAnsi="仿宋_GB2312" w:eastAsia="仿宋_GB2312" w:cs="仿宋_GB2312"/>
          <w:color w:val="auto"/>
          <w:spacing w:val="0"/>
          <w:w w:val="100"/>
          <w:sz w:val="32"/>
          <w:szCs w:val="32"/>
        </w:rPr>
        <w:t>相关建房程序后开工建设，</w:t>
      </w:r>
      <w:r>
        <w:rPr>
          <w:rFonts w:hint="eastAsia" w:ascii="仿宋_GB2312" w:hAnsi="仿宋_GB2312" w:eastAsia="仿宋_GB2312" w:cs="仿宋_GB2312"/>
          <w:color w:val="auto"/>
          <w:spacing w:val="0"/>
          <w:w w:val="100"/>
          <w:sz w:val="32"/>
          <w:szCs w:val="32"/>
          <w:lang w:eastAsia="zh-CN"/>
        </w:rPr>
        <w:t>原有房屋</w:t>
      </w:r>
      <w:r>
        <w:rPr>
          <w:rFonts w:hint="eastAsia" w:ascii="仿宋_GB2312" w:hAnsi="仿宋_GB2312" w:eastAsia="仿宋_GB2312" w:cs="仿宋_GB2312"/>
          <w:color w:val="auto"/>
          <w:spacing w:val="0"/>
          <w:w w:val="100"/>
          <w:sz w:val="32"/>
          <w:szCs w:val="32"/>
        </w:rPr>
        <w:t>进行拆除复</w:t>
      </w:r>
      <w:r>
        <w:rPr>
          <w:rFonts w:hint="eastAsia" w:ascii="仿宋_GB2312" w:hAnsi="仿宋_GB2312" w:eastAsia="仿宋_GB2312" w:cs="仿宋_GB2312"/>
          <w:color w:val="auto"/>
          <w:spacing w:val="0"/>
          <w:w w:val="100"/>
          <w:sz w:val="32"/>
          <w:szCs w:val="32"/>
          <w:lang w:eastAsia="zh-CN"/>
        </w:rPr>
        <w:t>垦。</w:t>
      </w:r>
    </w:p>
    <w:p w14:paraId="13ECB04F">
      <w:pPr>
        <w:keepNext w:val="0"/>
        <w:keepLines w:val="0"/>
        <w:pageBreakBefore w:val="0"/>
        <w:widowControl w:val="0"/>
        <w:tabs>
          <w:tab w:val="left" w:pos="6730"/>
        </w:tabs>
        <w:kinsoku/>
        <w:wordWrap/>
        <w:overflowPunct/>
        <w:topLinePunct w:val="0"/>
        <w:autoSpaceDE w:val="0"/>
        <w:autoSpaceDN w:val="0"/>
        <w:bidi w:val="0"/>
        <w:adjustRightInd/>
        <w:snapToGrid/>
        <w:spacing w:before="0" w:line="560" w:lineRule="exact"/>
        <w:ind w:right="0" w:firstLine="643" w:firstLineChars="200"/>
        <w:jc w:val="left"/>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楷体_GB2312" w:cs="Times New Roman"/>
          <w:b/>
          <w:bCs/>
          <w:color w:val="auto"/>
          <w:spacing w:val="0"/>
          <w:w w:val="100"/>
          <w:sz w:val="32"/>
          <w:szCs w:val="32"/>
          <w:lang w:eastAsia="zh-CN"/>
        </w:rPr>
        <w:t>（三）复核</w:t>
      </w:r>
      <w:r>
        <w:rPr>
          <w:rFonts w:hint="default" w:ascii="Times New Roman" w:hAnsi="Times New Roman" w:eastAsia="楷体_GB2312" w:cs="Times New Roman"/>
          <w:b/>
          <w:bCs/>
          <w:color w:val="auto"/>
          <w:spacing w:val="0"/>
          <w:w w:val="100"/>
          <w:sz w:val="32"/>
          <w:szCs w:val="32"/>
          <w:lang w:val="en-US" w:eastAsia="zh-CN"/>
        </w:rPr>
        <w:t>验收</w:t>
      </w:r>
      <w:r>
        <w:rPr>
          <w:rFonts w:hint="default" w:ascii="Times New Roman" w:hAnsi="Times New Roman" w:eastAsia="楷体_GB2312" w:cs="Times New Roman"/>
          <w:b/>
          <w:bCs/>
          <w:color w:val="auto"/>
          <w:spacing w:val="0"/>
          <w:w w:val="100"/>
          <w:sz w:val="32"/>
          <w:szCs w:val="32"/>
          <w:lang w:eastAsia="zh-CN"/>
        </w:rPr>
        <w:t>。</w:t>
      </w:r>
      <w:r>
        <w:rPr>
          <w:rFonts w:hint="default" w:ascii="Times New Roman" w:hAnsi="Times New Roman" w:eastAsia="仿宋_GB2312" w:cs="Times New Roman"/>
          <w:b w:val="0"/>
          <w:bCs w:val="0"/>
          <w:color w:val="auto"/>
          <w:spacing w:val="0"/>
          <w:w w:val="100"/>
          <w:sz w:val="32"/>
          <w:szCs w:val="32"/>
          <w:lang w:eastAsia="zh-CN"/>
        </w:rPr>
        <w:t>房屋竣工</w:t>
      </w:r>
      <w:r>
        <w:rPr>
          <w:rFonts w:hint="default" w:ascii="Times New Roman" w:hAnsi="Times New Roman" w:eastAsia="仿宋_GB2312" w:cs="Times New Roman"/>
          <w:b w:val="0"/>
          <w:bCs w:val="0"/>
          <w:color w:val="auto"/>
          <w:spacing w:val="0"/>
          <w:w w:val="100"/>
          <w:sz w:val="32"/>
          <w:szCs w:val="32"/>
        </w:rPr>
        <w:t>后，</w:t>
      </w:r>
      <w:r>
        <w:rPr>
          <w:rFonts w:hint="default" w:ascii="Times New Roman" w:hAnsi="Times New Roman" w:eastAsia="仿宋_GB2312" w:cs="Times New Roman"/>
          <w:color w:val="auto"/>
          <w:spacing w:val="0"/>
          <w:w w:val="100"/>
          <w:sz w:val="32"/>
          <w:szCs w:val="32"/>
        </w:rPr>
        <w:t>由</w:t>
      </w:r>
      <w:r>
        <w:rPr>
          <w:rFonts w:hint="default" w:ascii="Times New Roman" w:hAnsi="Times New Roman" w:eastAsia="仿宋_GB2312" w:cs="Times New Roman"/>
          <w:color w:val="auto"/>
          <w:spacing w:val="0"/>
          <w:w w:val="100"/>
          <w:sz w:val="32"/>
          <w:szCs w:val="32"/>
          <w:lang w:eastAsia="zh-CN"/>
        </w:rPr>
        <w:t>农户</w:t>
      </w:r>
      <w:r>
        <w:rPr>
          <w:rFonts w:hint="default" w:ascii="Times New Roman" w:hAnsi="Times New Roman" w:eastAsia="仿宋_GB2312" w:cs="Times New Roman"/>
          <w:color w:val="auto"/>
          <w:spacing w:val="0"/>
          <w:w w:val="100"/>
          <w:sz w:val="32"/>
          <w:szCs w:val="32"/>
        </w:rPr>
        <w:t>申请，</w:t>
      </w:r>
      <w:r>
        <w:rPr>
          <w:rFonts w:hint="default" w:ascii="Times New Roman" w:hAnsi="Times New Roman" w:eastAsia="仿宋_GB2312" w:cs="Times New Roman"/>
          <w:color w:val="auto"/>
          <w:spacing w:val="0"/>
          <w:w w:val="100"/>
          <w:sz w:val="32"/>
          <w:szCs w:val="32"/>
          <w:lang w:eastAsia="zh-CN"/>
        </w:rPr>
        <w:t>乡（镇）、</w:t>
      </w:r>
      <w:r>
        <w:rPr>
          <w:rFonts w:hint="default" w:ascii="Times New Roman" w:hAnsi="Times New Roman" w:eastAsia="仿宋_GB2312" w:cs="Times New Roman"/>
          <w:color w:val="auto"/>
          <w:spacing w:val="0"/>
          <w:w w:val="100"/>
          <w:sz w:val="32"/>
          <w:szCs w:val="32"/>
        </w:rPr>
        <w:t>村两级</w:t>
      </w:r>
      <w:r>
        <w:rPr>
          <w:rFonts w:hint="default" w:ascii="Times New Roman" w:hAnsi="Times New Roman" w:eastAsia="仿宋_GB2312" w:cs="Times New Roman"/>
          <w:color w:val="auto"/>
          <w:spacing w:val="0"/>
          <w:w w:val="100"/>
          <w:sz w:val="32"/>
          <w:szCs w:val="32"/>
          <w:lang w:eastAsia="zh-CN"/>
        </w:rPr>
        <w:t>组织</w:t>
      </w:r>
      <w:r>
        <w:rPr>
          <w:rFonts w:hint="default" w:ascii="Times New Roman" w:hAnsi="Times New Roman" w:eastAsia="仿宋_GB2312" w:cs="Times New Roman"/>
          <w:color w:val="auto"/>
          <w:spacing w:val="0"/>
          <w:w w:val="100"/>
          <w:sz w:val="32"/>
          <w:szCs w:val="32"/>
        </w:rPr>
        <w:t>人员进行现场验收，并填写</w:t>
      </w:r>
      <w:r>
        <w:rPr>
          <w:rFonts w:hint="default" w:ascii="Times New Roman" w:hAnsi="Times New Roman" w:eastAsia="仿宋_GB2312" w:cs="Times New Roman"/>
          <w:color w:val="auto"/>
          <w:spacing w:val="0"/>
          <w:w w:val="100"/>
          <w:sz w:val="32"/>
          <w:szCs w:val="32"/>
          <w:lang w:eastAsia="zh-CN"/>
        </w:rPr>
        <w:t>竣工</w:t>
      </w:r>
      <w:r>
        <w:rPr>
          <w:rFonts w:hint="default" w:ascii="Times New Roman" w:hAnsi="Times New Roman" w:eastAsia="仿宋_GB2312" w:cs="Times New Roman"/>
          <w:color w:val="auto"/>
          <w:spacing w:val="0"/>
          <w:w w:val="100"/>
          <w:sz w:val="32"/>
          <w:szCs w:val="32"/>
        </w:rPr>
        <w:t>验收表，</w:t>
      </w:r>
      <w:r>
        <w:rPr>
          <w:rFonts w:hint="default" w:ascii="Times New Roman" w:hAnsi="Times New Roman" w:eastAsia="仿宋_GB2312" w:cs="Times New Roman"/>
          <w:color w:val="auto"/>
          <w:spacing w:val="0"/>
          <w:w w:val="100"/>
          <w:sz w:val="32"/>
          <w:szCs w:val="32"/>
          <w:lang w:eastAsia="zh-CN"/>
        </w:rPr>
        <w:t>对符合条件并</w:t>
      </w:r>
      <w:r>
        <w:rPr>
          <w:rFonts w:hint="default" w:ascii="Times New Roman" w:hAnsi="Times New Roman" w:eastAsia="仿宋_GB2312" w:cs="Times New Roman"/>
          <w:color w:val="auto"/>
          <w:spacing w:val="0"/>
          <w:w w:val="100"/>
          <w:sz w:val="32"/>
          <w:szCs w:val="32"/>
        </w:rPr>
        <w:t>列入农村危房改造或农房抗震改造</w:t>
      </w:r>
      <w:r>
        <w:rPr>
          <w:rFonts w:hint="default" w:ascii="Times New Roman" w:hAnsi="Times New Roman" w:eastAsia="仿宋_GB2312" w:cs="Times New Roman"/>
          <w:color w:val="auto"/>
          <w:spacing w:val="0"/>
          <w:w w:val="100"/>
          <w:sz w:val="32"/>
          <w:szCs w:val="32"/>
          <w:lang w:eastAsia="zh-CN"/>
        </w:rPr>
        <w:t>及农村住房安全隐患整治任务</w:t>
      </w:r>
      <w:r>
        <w:rPr>
          <w:rFonts w:hint="default" w:ascii="Times New Roman" w:hAnsi="Times New Roman" w:eastAsia="仿宋_GB2312" w:cs="Times New Roman"/>
          <w:color w:val="auto"/>
          <w:spacing w:val="0"/>
          <w:w w:val="100"/>
          <w:sz w:val="32"/>
          <w:szCs w:val="32"/>
        </w:rPr>
        <w:t>的重建户，按程序报县住建局复核验收；</w:t>
      </w:r>
      <w:r>
        <w:rPr>
          <w:rFonts w:hint="default" w:ascii="Times New Roman" w:hAnsi="Times New Roman" w:eastAsia="仿宋_GB2312" w:cs="Times New Roman"/>
          <w:color w:val="auto"/>
          <w:spacing w:val="0"/>
          <w:w w:val="100"/>
          <w:sz w:val="32"/>
          <w:szCs w:val="32"/>
          <w:lang w:eastAsia="zh-CN"/>
        </w:rPr>
        <w:t>生态避险搬迁</w:t>
      </w:r>
      <w:r>
        <w:rPr>
          <w:rFonts w:hint="default" w:ascii="Times New Roman" w:hAnsi="Times New Roman" w:eastAsia="仿宋_GB2312" w:cs="Times New Roman"/>
          <w:color w:val="auto"/>
          <w:spacing w:val="0"/>
          <w:w w:val="100"/>
          <w:sz w:val="32"/>
          <w:szCs w:val="32"/>
        </w:rPr>
        <w:t>的，按程序报县自然资源局验收确认；对原宅基地复垦的，申请</w:t>
      </w:r>
      <w:r>
        <w:rPr>
          <w:rFonts w:hint="eastAsia"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lang w:eastAsia="zh-CN"/>
        </w:rPr>
        <w:t>农业农村局</w:t>
      </w:r>
      <w:r>
        <w:rPr>
          <w:rFonts w:hint="eastAsia" w:eastAsia="仿宋_GB2312" w:cs="Times New Roman"/>
          <w:color w:val="auto"/>
          <w:spacing w:val="0"/>
          <w:w w:val="100"/>
          <w:sz w:val="32"/>
          <w:szCs w:val="32"/>
          <w:lang w:eastAsia="zh-CN"/>
        </w:rPr>
        <w:t>进行现</w:t>
      </w:r>
      <w:r>
        <w:rPr>
          <w:rFonts w:hint="default" w:ascii="Times New Roman" w:hAnsi="Times New Roman" w:eastAsia="仿宋_GB2312" w:cs="Times New Roman"/>
          <w:color w:val="auto"/>
          <w:spacing w:val="0"/>
          <w:w w:val="100"/>
          <w:sz w:val="32"/>
          <w:szCs w:val="32"/>
        </w:rPr>
        <w:t>场</w:t>
      </w:r>
      <w:r>
        <w:rPr>
          <w:rFonts w:hint="default" w:ascii="Times New Roman" w:hAnsi="Times New Roman" w:eastAsia="仿宋_GB2312" w:cs="Times New Roman"/>
          <w:color w:val="auto"/>
          <w:spacing w:val="0"/>
          <w:w w:val="100"/>
          <w:sz w:val="32"/>
          <w:szCs w:val="32"/>
          <w:lang w:val="en-US" w:eastAsia="zh-CN"/>
        </w:rPr>
        <w:t>验收</w:t>
      </w:r>
      <w:r>
        <w:rPr>
          <w:rFonts w:hint="default" w:ascii="Times New Roman" w:hAnsi="Times New Roman" w:eastAsia="仿宋_GB2312" w:cs="Times New Roman"/>
          <w:color w:val="auto"/>
          <w:spacing w:val="0"/>
          <w:w w:val="100"/>
          <w:sz w:val="32"/>
          <w:szCs w:val="32"/>
        </w:rPr>
        <w:t>确认</w:t>
      </w:r>
      <w:r>
        <w:rPr>
          <w:rFonts w:hint="default" w:ascii="Times New Roman" w:hAnsi="Times New Roman" w:eastAsia="仿宋_GB2312" w:cs="Times New Roman"/>
          <w:color w:val="auto"/>
          <w:spacing w:val="0"/>
          <w:w w:val="100"/>
          <w:sz w:val="32"/>
          <w:szCs w:val="32"/>
          <w:lang w:eastAsia="zh-CN"/>
        </w:rPr>
        <w:t>。</w:t>
      </w:r>
    </w:p>
    <w:p w14:paraId="41562FA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四、保障措施 </w:t>
      </w:r>
      <w:r>
        <w:rPr>
          <w:rFonts w:hint="eastAsia" w:ascii="黑体" w:hAnsi="黑体" w:eastAsia="黑体" w:cs="黑体"/>
          <w:b w:val="0"/>
          <w:bCs w:val="0"/>
          <w:sz w:val="32"/>
          <w:szCs w:val="32"/>
          <w:lang w:val="en-US" w:eastAsia="zh-CN"/>
        </w:rPr>
        <w:tab/>
      </w:r>
    </w:p>
    <w:p w14:paraId="67284F0B">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b/>
          <w:bCs/>
          <w:sz w:val="32"/>
          <w:szCs w:val="32"/>
          <w:lang w:val="en-US" w:eastAsia="zh-CN"/>
        </w:rPr>
        <w:t>（一）加强组织领导</w:t>
      </w:r>
    </w:p>
    <w:p w14:paraId="0A7C8CF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县（区）负责，乡（镇）落实”的工作机制，成立以县政府主要领导为组长，县政府分管领导为副组长，各乡（镇）政府主要负责同志和县住建、农业农村、自然资源等部门主要负责人为成员的工作专班，负责全县农村住房安全隐患整治的组织领导、任务分解和指挥调度等工作，</w:t>
      </w:r>
      <w:r>
        <w:rPr>
          <w:rFonts w:hint="eastAsia" w:ascii="仿宋_GB2312" w:hAnsi="仿宋_GB2312" w:eastAsia="仿宋_GB2312" w:cs="仿宋_GB2312"/>
          <w:kern w:val="2"/>
          <w:sz w:val="32"/>
          <w:szCs w:val="32"/>
        </w:rPr>
        <w:t>各成员单位依据《实施方案》确定的工作任务，制定专项方案，分头抓好具体落实。</w:t>
      </w:r>
      <w:r>
        <w:rPr>
          <w:rFonts w:hint="eastAsia" w:ascii="仿宋_GB2312" w:hAnsi="仿宋_GB2312" w:eastAsia="仿宋_GB2312" w:cs="仿宋_GB2312"/>
          <w:kern w:val="2"/>
          <w:sz w:val="32"/>
          <w:szCs w:val="32"/>
          <w:lang w:eastAsia="zh-CN"/>
        </w:rPr>
        <w:t>各</w:t>
      </w:r>
      <w:r>
        <w:rPr>
          <w:rFonts w:hint="eastAsia" w:ascii="仿宋_GB2312" w:hAnsi="仿宋_GB2312" w:eastAsia="仿宋_GB2312" w:cs="仿宋_GB2312"/>
          <w:kern w:val="2"/>
          <w:sz w:val="32"/>
          <w:szCs w:val="32"/>
        </w:rPr>
        <w:t>乡（镇）党委和政府是</w:t>
      </w:r>
      <w:r>
        <w:rPr>
          <w:rFonts w:hint="eastAsia" w:ascii="仿宋_GB2312" w:hAnsi="仿宋_GB2312" w:eastAsia="仿宋_GB2312" w:cs="仿宋_GB2312"/>
          <w:b w:val="0"/>
          <w:bCs w:val="0"/>
          <w:color w:val="auto"/>
          <w:kern w:val="2"/>
          <w:sz w:val="32"/>
          <w:szCs w:val="32"/>
          <w:lang w:val="en-US" w:eastAsia="zh-CN" w:bidi="ar-SA"/>
        </w:rPr>
        <w:t>农村老旧隐患房屋拆除工作</w:t>
      </w:r>
      <w:r>
        <w:rPr>
          <w:rFonts w:hint="eastAsia" w:ascii="仿宋_GB2312" w:hAnsi="仿宋_GB2312" w:eastAsia="仿宋_GB2312" w:cs="仿宋_GB2312"/>
          <w:kern w:val="2"/>
          <w:sz w:val="32"/>
          <w:szCs w:val="32"/>
        </w:rPr>
        <w:t>的责任主体，负责本乡（镇）</w:t>
      </w:r>
      <w:r>
        <w:rPr>
          <w:rFonts w:hint="eastAsia" w:ascii="仿宋_GB2312" w:hAnsi="仿宋_GB2312" w:eastAsia="仿宋_GB2312" w:cs="仿宋_GB2312"/>
          <w:kern w:val="2"/>
          <w:sz w:val="32"/>
          <w:szCs w:val="32"/>
          <w:lang w:eastAsia="zh-CN"/>
        </w:rPr>
        <w:t>老旧</w:t>
      </w:r>
      <w:r>
        <w:rPr>
          <w:rFonts w:hint="eastAsia" w:ascii="仿宋_GB2312" w:hAnsi="仿宋_GB2312" w:eastAsia="仿宋_GB2312" w:cs="仿宋_GB2312"/>
          <w:kern w:val="2"/>
          <w:sz w:val="32"/>
          <w:szCs w:val="32"/>
          <w:lang w:val="en-US" w:eastAsia="zh-CN"/>
        </w:rPr>
        <w:t>隐患</w:t>
      </w:r>
      <w:r>
        <w:rPr>
          <w:rFonts w:hint="eastAsia" w:ascii="仿宋_GB2312" w:hAnsi="仿宋_GB2312" w:eastAsia="仿宋_GB2312" w:cs="仿宋_GB2312"/>
          <w:kern w:val="2"/>
          <w:sz w:val="32"/>
          <w:szCs w:val="32"/>
          <w:lang w:eastAsia="zh-CN"/>
        </w:rPr>
        <w:t>房屋拆除工作</w:t>
      </w:r>
      <w:r>
        <w:rPr>
          <w:rFonts w:hint="eastAsia" w:ascii="仿宋_GB2312" w:hAnsi="仿宋_GB2312" w:eastAsia="仿宋_GB2312" w:cs="仿宋_GB2312"/>
          <w:kern w:val="2"/>
          <w:sz w:val="32"/>
          <w:szCs w:val="32"/>
        </w:rPr>
        <w:t>具体组织实施。</w:t>
      </w:r>
      <w:r>
        <w:rPr>
          <w:rFonts w:hint="eastAsia" w:ascii="仿宋_GB2312" w:hAnsi="仿宋_GB2312" w:eastAsia="仿宋_GB2312" w:cs="仿宋_GB2312"/>
          <w:sz w:val="32"/>
          <w:szCs w:val="32"/>
          <w:lang w:val="en-US" w:eastAsia="zh-CN"/>
        </w:rPr>
        <w:t xml:space="preserve"> </w:t>
      </w:r>
    </w:p>
    <w:p w14:paraId="11D3AD3B">
      <w:pPr>
        <w:keepNext w:val="0"/>
        <w:keepLines w:val="0"/>
        <w:pageBreakBefore w:val="0"/>
        <w:widowControl w:val="0"/>
        <w:numPr>
          <w:ilvl w:val="0"/>
          <w:numId w:val="1"/>
        </w:numPr>
        <w:tabs>
          <w:tab w:val="center" w:pos="4153"/>
        </w:tabs>
        <w:kinsoku/>
        <w:wordWrap/>
        <w:overflowPunct/>
        <w:topLinePunct w:val="0"/>
        <w:autoSpaceDE/>
        <w:autoSpaceDN/>
        <w:bidi w:val="0"/>
        <w:adjustRightInd w:val="0"/>
        <w:snapToGrid w:val="0"/>
        <w:spacing w:line="560" w:lineRule="exact"/>
        <w:ind w:firstLine="643" w:firstLineChars="200"/>
        <w:jc w:val="left"/>
        <w:textAlignment w:val="auto"/>
        <w:rPr>
          <w:rFonts w:hint="default" w:ascii="楷体" w:hAnsi="楷体" w:eastAsia="楷体" w:cs="楷体"/>
          <w:b/>
          <w:bCs/>
          <w:kern w:val="0"/>
          <w:sz w:val="32"/>
          <w:szCs w:val="32"/>
          <w:lang w:val="en-US" w:eastAsia="zh-CN" w:bidi="ar-SA"/>
        </w:rPr>
      </w:pPr>
      <w:r>
        <w:rPr>
          <w:rFonts w:hint="default" w:ascii="楷体" w:hAnsi="楷体" w:eastAsia="楷体" w:cs="楷体"/>
          <w:b/>
          <w:bCs/>
          <w:kern w:val="0"/>
          <w:sz w:val="32"/>
          <w:szCs w:val="32"/>
          <w:lang w:val="en-US" w:eastAsia="zh-CN" w:bidi="ar-SA"/>
        </w:rPr>
        <w:t>强化政策支持</w:t>
      </w:r>
    </w:p>
    <w:p w14:paraId="0A08223D">
      <w:pPr>
        <w:keepNext w:val="0"/>
        <w:keepLines w:val="0"/>
        <w:pageBreakBefore w:val="0"/>
        <w:widowControl w:val="0"/>
        <w:numPr>
          <w:ilvl w:val="0"/>
          <w:numId w:val="0"/>
        </w:numPr>
        <w:tabs>
          <w:tab w:val="center" w:pos="4153"/>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1.生态及地质灾害避险搬迁政策。</w:t>
      </w:r>
      <w:r>
        <w:rPr>
          <w:rFonts w:hint="eastAsia" w:ascii="仿宋_GB2312" w:hAnsi="仿宋_GB2312" w:eastAsia="仿宋_GB2312" w:cs="仿宋_GB2312"/>
          <w:b w:val="0"/>
          <w:bCs w:val="0"/>
          <w:snapToGrid w:val="0"/>
          <w:color w:val="auto"/>
          <w:kern w:val="0"/>
          <w:sz w:val="32"/>
          <w:szCs w:val="32"/>
          <w:lang w:val="en-US" w:eastAsia="zh-CN"/>
        </w:rPr>
        <w:t xml:space="preserve">严格落实生态及地质灾害避险搬迁实施方案要求，对符合条件且通过验收的搬迁户每户补助10万元，并给予每户5万元5年期贷款贴息，由财政落实贷款贴息并由乡（镇）督促整院拆除复垦。 </w:t>
      </w:r>
    </w:p>
    <w:p w14:paraId="79BED169">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2.农房抗震改造政策。</w:t>
      </w:r>
      <w:r>
        <w:rPr>
          <w:rFonts w:hint="eastAsia" w:ascii="仿宋_GB2312" w:hAnsi="仿宋_GB2312" w:eastAsia="仿宋_GB2312" w:cs="仿宋_GB2312"/>
          <w:b w:val="0"/>
          <w:bCs w:val="0"/>
          <w:snapToGrid w:val="0"/>
          <w:color w:val="auto"/>
          <w:kern w:val="0"/>
          <w:sz w:val="32"/>
          <w:szCs w:val="32"/>
          <w:lang w:val="en-US" w:eastAsia="zh-CN"/>
        </w:rPr>
        <w:t xml:space="preserve">对农村低收入群体等重点对象实施农村危房改造及农房抗震改造，按照《甘肃省农村抗震房屋新建及加固技术导则（试行）》，符合政策及规范要求，经验收合格的享受相关补助政策。  </w:t>
      </w:r>
    </w:p>
    <w:p w14:paraId="018BFCA9">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spacing w:val="0"/>
          <w:kern w:val="0"/>
          <w:sz w:val="32"/>
          <w:szCs w:val="32"/>
          <w:lang w:val="en-US" w:eastAsia="zh-CN"/>
        </w:rPr>
        <w:t>3.县级农村住房安全隐患财政补助政策。</w:t>
      </w:r>
      <w:r>
        <w:rPr>
          <w:rFonts w:hint="eastAsia" w:ascii="仿宋_GB2312" w:hAnsi="仿宋_GB2312" w:eastAsia="仿宋_GB2312" w:cs="仿宋_GB2312"/>
          <w:b w:val="0"/>
          <w:bCs w:val="0"/>
          <w:snapToGrid w:val="0"/>
          <w:color w:val="auto"/>
          <w:kern w:val="0"/>
          <w:sz w:val="32"/>
          <w:szCs w:val="32"/>
          <w:lang w:val="en-US" w:eastAsia="zh-CN"/>
        </w:rPr>
        <w:t xml:space="preserve">对于无法纳入“六类户”的其他户，县财政根据整治任务和财力情况，每年安排资金保障农村住房安全隐患整治工作。一是对整院拆除后新45-60平方米住房的给予每户补助2万元，61-70平方米的给予每户补助2.2万元，71平方米以上的给予每户补助2.5万元。整村连片建设的适当提高补助标准；二是对整院拆除、保留宅基地使用权的农户，给予8000元拆除费用补助（包括垃圾清运费）。拆除院内附属用房和牧业点生产用房超过40平方米的给予4000元拆除费用补助（包括垃圾清运费）。 </w:t>
      </w:r>
    </w:p>
    <w:p w14:paraId="4F23A7F1">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rPr>
        <w:t>享受生态及地质灾害避险搬迁政策或农房抗震改造政策的不重复享受县级农村住房安全隐患财政补助政策。新建住房参照《农村危房改造基本安全技术导则》，保证场地安全，落实8度以上抗震设防要求，设置钢筋混凝土构造柱，承重墙顶或檐口高度处设置钢筋混凝土圈梁，基础埋深不小于500mm，混凝土砌块墙不小于190mm（砖墙不小于240mm），房屋建筑平、立面简单规整，结构传力明确。</w:t>
      </w:r>
    </w:p>
    <w:p w14:paraId="2232D30F">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3" w:firstLineChars="200"/>
        <w:jc w:val="left"/>
        <w:textAlignment w:val="auto"/>
        <w:rPr>
          <w:rFonts w:hint="default" w:ascii="楷体" w:hAnsi="楷体" w:eastAsia="楷体" w:cs="楷体"/>
          <w:b/>
          <w:bCs/>
          <w:kern w:val="0"/>
          <w:sz w:val="32"/>
          <w:szCs w:val="32"/>
          <w:lang w:val="en-US" w:eastAsia="zh-CN" w:bidi="ar-SA"/>
        </w:rPr>
      </w:pPr>
      <w:r>
        <w:rPr>
          <w:rFonts w:hint="default" w:ascii="楷体" w:hAnsi="楷体" w:eastAsia="楷体" w:cs="楷体"/>
          <w:b/>
          <w:bCs/>
          <w:kern w:val="0"/>
          <w:sz w:val="32"/>
          <w:szCs w:val="32"/>
          <w:lang w:val="en-US" w:eastAsia="zh-CN" w:bidi="ar-SA"/>
        </w:rPr>
        <w:t>（三）压实工作责任</w:t>
      </w:r>
    </w:p>
    <w:p w14:paraId="208D3C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napToGrid w:val="0"/>
          <w:kern w:val="0"/>
          <w:sz w:val="32"/>
          <w:szCs w:val="32"/>
          <w:lang w:val="en-US" w:eastAsia="zh-CN"/>
        </w:rPr>
        <w:t>各乡镇</w:t>
      </w:r>
      <w:r>
        <w:rPr>
          <w:rFonts w:hint="eastAsia" w:ascii="仿宋_GB2312" w:hAnsi="仿宋_GB2312" w:eastAsia="仿宋_GB2312" w:cs="仿宋_GB2312"/>
          <w:snapToGrid w:val="0"/>
          <w:kern w:val="0"/>
          <w:sz w:val="32"/>
          <w:szCs w:val="32"/>
          <w:lang w:val="en-US" w:eastAsia="zh-CN"/>
        </w:rPr>
        <w:t>要扛牢整治工作主体责任，乡镇政府主要负责人为辖区整治工作“第一责任人”，推动整治工作落实落细，每年年底前向县政府上报整治情况</w:t>
      </w:r>
      <w:r>
        <w:rPr>
          <w:rFonts w:hint="eastAsia" w:ascii="仿宋_GB2312" w:hAnsi="仿宋_GB2312" w:eastAsia="仿宋_GB2312" w:cs="仿宋_GB2312"/>
          <w:b w:val="0"/>
          <w:bCs w:val="0"/>
          <w:snapToGrid w:val="0"/>
          <w:kern w:val="0"/>
          <w:sz w:val="32"/>
          <w:szCs w:val="32"/>
          <w:lang w:val="en-US" w:eastAsia="zh-CN"/>
        </w:rPr>
        <w:t>。相关部门要加强统筹协调，切实做到各负其责。</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住建局</w:t>
      </w:r>
      <w:r>
        <w:rPr>
          <w:rFonts w:hint="eastAsia" w:ascii="仿宋_GB2312" w:hAnsi="仿宋_GB2312" w:eastAsia="仿宋_GB2312" w:cs="仿宋_GB2312"/>
          <w:b w:val="0"/>
          <w:bCs w:val="0"/>
          <w:sz w:val="32"/>
          <w:szCs w:val="32"/>
          <w:lang w:val="en-US" w:eastAsia="zh-CN"/>
        </w:rPr>
        <w:t>负责指导各乡（镇）做好有人居住的农房排查整治和技术指导服务、质量安全监管等工作。</w:t>
      </w:r>
      <w:r>
        <w:rPr>
          <w:rFonts w:hint="eastAsia" w:ascii="仿宋_GB2312" w:hAnsi="仿宋_GB2312" w:eastAsia="仿宋_GB2312" w:cs="仿宋_GB2312"/>
          <w:snapToGrid w:val="0"/>
          <w:kern w:val="0"/>
          <w:sz w:val="32"/>
          <w:szCs w:val="32"/>
          <w:lang w:val="en-US" w:eastAsia="zh-CN"/>
        </w:rPr>
        <w:t>对各乡镇初判有人居住且存在明显质量安全问题的房屋进行认定（鉴定）。</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农业农村局</w:t>
      </w:r>
      <w:r>
        <w:rPr>
          <w:rFonts w:hint="eastAsia" w:ascii="仿宋_GB2312" w:hAnsi="仿宋_GB2312" w:eastAsia="仿宋_GB2312" w:cs="仿宋_GB2312"/>
          <w:b w:val="0"/>
          <w:bCs w:val="0"/>
          <w:color w:val="auto"/>
          <w:sz w:val="32"/>
          <w:szCs w:val="32"/>
          <w:lang w:val="en-US" w:eastAsia="zh-CN"/>
        </w:rPr>
        <w:t>负责做好拆违治乱相关工作，</w:t>
      </w:r>
      <w:r>
        <w:rPr>
          <w:rFonts w:hint="eastAsia" w:ascii="仿宋_GB2312" w:hAnsi="仿宋_GB2312" w:eastAsia="仿宋_GB2312" w:cs="仿宋_GB2312"/>
          <w:snapToGrid w:val="0"/>
          <w:color w:val="auto"/>
          <w:kern w:val="0"/>
          <w:sz w:val="32"/>
          <w:szCs w:val="32"/>
          <w:u w:val="none"/>
        </w:rPr>
        <w:t>结合实际情况，引导并动员群众对集中安置点</w:t>
      </w:r>
      <w:r>
        <w:rPr>
          <w:rFonts w:hint="eastAsia" w:ascii="仿宋_GB2312" w:hAnsi="仿宋_GB2312" w:eastAsia="仿宋_GB2312" w:cs="仿宋_GB2312"/>
          <w:snapToGrid w:val="0"/>
          <w:color w:val="auto"/>
          <w:kern w:val="0"/>
          <w:sz w:val="32"/>
          <w:szCs w:val="32"/>
          <w:u w:val="none"/>
          <w:lang w:val="en-US" w:eastAsia="zh-CN"/>
        </w:rPr>
        <w:t>等地</w:t>
      </w:r>
      <w:r>
        <w:rPr>
          <w:rFonts w:hint="eastAsia" w:ascii="仿宋_GB2312" w:hAnsi="仿宋_GB2312" w:eastAsia="仿宋_GB2312" w:cs="仿宋_GB2312"/>
          <w:snapToGrid w:val="0"/>
          <w:color w:val="auto"/>
          <w:kern w:val="0"/>
          <w:sz w:val="32"/>
          <w:szCs w:val="32"/>
          <w:u w:val="none"/>
        </w:rPr>
        <w:t>购买住房后仍保留的闲置房、长年无人居住的</w:t>
      </w:r>
      <w:r>
        <w:rPr>
          <w:rFonts w:hint="eastAsia" w:ascii="仿宋_GB2312" w:hAnsi="仿宋_GB2312" w:eastAsia="仿宋_GB2312" w:cs="仿宋_GB2312"/>
          <w:snapToGrid w:val="0"/>
          <w:color w:val="auto"/>
          <w:kern w:val="0"/>
          <w:sz w:val="32"/>
          <w:szCs w:val="32"/>
          <w:u w:val="none"/>
          <w:lang w:eastAsia="zh-CN"/>
        </w:rPr>
        <w:t>土坯房</w:t>
      </w:r>
      <w:r>
        <w:rPr>
          <w:rFonts w:hint="eastAsia" w:ascii="仿宋_GB2312" w:hAnsi="仿宋_GB2312" w:eastAsia="仿宋_GB2312" w:cs="仿宋_GB2312"/>
          <w:snapToGrid w:val="0"/>
          <w:color w:val="auto"/>
          <w:kern w:val="0"/>
          <w:sz w:val="32"/>
          <w:szCs w:val="32"/>
          <w:u w:val="none"/>
        </w:rPr>
        <w:t>、享受国家政策</w:t>
      </w:r>
      <w:r>
        <w:rPr>
          <w:rFonts w:hint="eastAsia" w:ascii="仿宋_GB2312" w:hAnsi="仿宋_GB2312" w:eastAsia="仿宋_GB2312" w:cs="仿宋_GB2312"/>
          <w:snapToGrid w:val="0"/>
          <w:color w:val="auto"/>
          <w:kern w:val="0"/>
          <w:sz w:val="32"/>
          <w:szCs w:val="32"/>
          <w:u w:val="none"/>
          <w:lang w:eastAsia="zh-CN"/>
        </w:rPr>
        <w:t>新</w:t>
      </w:r>
      <w:r>
        <w:rPr>
          <w:rFonts w:hint="eastAsia" w:ascii="仿宋_GB2312" w:hAnsi="仿宋_GB2312" w:eastAsia="仿宋_GB2312" w:cs="仿宋_GB2312"/>
          <w:snapToGrid w:val="0"/>
          <w:color w:val="auto"/>
          <w:kern w:val="0"/>
          <w:sz w:val="32"/>
          <w:szCs w:val="32"/>
          <w:u w:val="none"/>
        </w:rPr>
        <w:t>建</w:t>
      </w:r>
      <w:r>
        <w:rPr>
          <w:rFonts w:hint="eastAsia" w:ascii="仿宋_GB2312" w:hAnsi="仿宋_GB2312" w:eastAsia="仿宋_GB2312" w:cs="仿宋_GB2312"/>
          <w:snapToGrid w:val="0"/>
          <w:color w:val="auto"/>
          <w:kern w:val="0"/>
          <w:sz w:val="32"/>
          <w:szCs w:val="32"/>
          <w:u w:val="none"/>
          <w:lang w:eastAsia="zh-CN"/>
        </w:rPr>
        <w:t>住房</w:t>
      </w:r>
      <w:r>
        <w:rPr>
          <w:rFonts w:hint="eastAsia" w:ascii="仿宋_GB2312" w:hAnsi="仿宋_GB2312" w:eastAsia="仿宋_GB2312" w:cs="仿宋_GB2312"/>
          <w:snapToGrid w:val="0"/>
          <w:color w:val="auto"/>
          <w:kern w:val="0"/>
          <w:sz w:val="32"/>
          <w:szCs w:val="32"/>
          <w:u w:val="none"/>
        </w:rPr>
        <w:t>但未拆除的</w:t>
      </w:r>
      <w:r>
        <w:rPr>
          <w:rFonts w:hint="eastAsia" w:ascii="仿宋_GB2312" w:hAnsi="仿宋_GB2312" w:eastAsia="仿宋_GB2312" w:cs="仿宋_GB2312"/>
          <w:snapToGrid w:val="0"/>
          <w:color w:val="auto"/>
          <w:kern w:val="0"/>
          <w:sz w:val="32"/>
          <w:szCs w:val="32"/>
          <w:u w:val="none"/>
          <w:lang w:eastAsia="zh-CN"/>
        </w:rPr>
        <w:t>原有住</w:t>
      </w:r>
      <w:r>
        <w:rPr>
          <w:rFonts w:hint="eastAsia" w:ascii="仿宋_GB2312" w:hAnsi="仿宋_GB2312" w:eastAsia="仿宋_GB2312" w:cs="仿宋_GB2312"/>
          <w:snapToGrid w:val="0"/>
          <w:color w:val="auto"/>
          <w:kern w:val="0"/>
          <w:sz w:val="32"/>
          <w:szCs w:val="32"/>
          <w:u w:val="none"/>
        </w:rPr>
        <w:t>房及不符合一户一宅政策的</w:t>
      </w:r>
      <w:r>
        <w:rPr>
          <w:rFonts w:hint="eastAsia" w:ascii="仿宋_GB2312" w:hAnsi="仿宋_GB2312" w:eastAsia="仿宋_GB2312" w:cs="仿宋_GB2312"/>
          <w:snapToGrid w:val="0"/>
          <w:color w:val="auto"/>
          <w:kern w:val="0"/>
          <w:sz w:val="32"/>
          <w:szCs w:val="32"/>
          <w:u w:val="none"/>
          <w:lang w:eastAsia="zh-CN"/>
        </w:rPr>
        <w:t>住</w:t>
      </w:r>
      <w:r>
        <w:rPr>
          <w:rFonts w:hint="eastAsia" w:ascii="仿宋_GB2312" w:hAnsi="仿宋_GB2312" w:eastAsia="仿宋_GB2312" w:cs="仿宋_GB2312"/>
          <w:snapToGrid w:val="0"/>
          <w:color w:val="auto"/>
          <w:kern w:val="0"/>
          <w:sz w:val="32"/>
          <w:szCs w:val="32"/>
          <w:u w:val="none"/>
        </w:rPr>
        <w:t>房</w:t>
      </w:r>
      <w:r>
        <w:rPr>
          <w:rFonts w:hint="eastAsia" w:ascii="仿宋_GB2312" w:hAnsi="仿宋_GB2312" w:eastAsia="仿宋_GB2312" w:cs="仿宋_GB2312"/>
          <w:snapToGrid w:val="0"/>
          <w:color w:val="auto"/>
          <w:kern w:val="0"/>
          <w:sz w:val="32"/>
          <w:szCs w:val="32"/>
          <w:u w:val="none"/>
          <w:lang w:val="en-US" w:eastAsia="zh-CN"/>
        </w:rPr>
        <w:t>以及排查发现的危房</w:t>
      </w:r>
      <w:r>
        <w:rPr>
          <w:rFonts w:hint="eastAsia" w:ascii="仿宋_GB2312" w:hAnsi="仿宋_GB2312" w:eastAsia="仿宋_GB2312" w:cs="仿宋_GB2312"/>
          <w:snapToGrid w:val="0"/>
          <w:color w:val="auto"/>
          <w:kern w:val="0"/>
          <w:sz w:val="32"/>
          <w:szCs w:val="32"/>
          <w:u w:val="none"/>
        </w:rPr>
        <w:t>，自行拆除或委托专业队伍进行拆除，并对拆除后的旧宅基地进行复垦或收归统一规划利用。</w:t>
      </w:r>
      <w:r>
        <w:rPr>
          <w:rFonts w:hint="eastAsia" w:ascii="仿宋_GB2312" w:hAnsi="仿宋_GB2312" w:eastAsia="仿宋_GB2312" w:cs="仿宋_GB2312"/>
          <w:b w:val="0"/>
          <w:bCs w:val="0"/>
          <w:color w:val="auto"/>
          <w:sz w:val="32"/>
          <w:szCs w:val="32"/>
          <w:u w:val="none"/>
          <w:lang w:val="en-US" w:eastAsia="zh-CN"/>
        </w:rPr>
        <w:t>整治破旧、废弃农牧业生产设施，</w:t>
      </w:r>
      <w:r>
        <w:rPr>
          <w:rFonts w:hint="eastAsia" w:ascii="仿宋_GB2312" w:hAnsi="仿宋_GB2312" w:eastAsia="仿宋_GB2312" w:cs="仿宋_GB2312"/>
          <w:b w:val="0"/>
          <w:bCs w:val="0"/>
          <w:color w:val="auto"/>
          <w:sz w:val="32"/>
          <w:szCs w:val="32"/>
          <w:lang w:val="en-US" w:eastAsia="zh-CN"/>
        </w:rPr>
        <w:t>协调整治过程中出现的问题，研究制定推进的措施办法。</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自然资源局</w:t>
      </w:r>
      <w:r>
        <w:rPr>
          <w:rFonts w:hint="eastAsia" w:ascii="仿宋_GB2312" w:hAnsi="仿宋_GB2312" w:eastAsia="仿宋_GB2312" w:cs="仿宋_GB2312"/>
          <w:b w:val="0"/>
          <w:bCs w:val="0"/>
          <w:color w:val="auto"/>
          <w:sz w:val="32"/>
          <w:szCs w:val="32"/>
          <w:lang w:val="en-US" w:eastAsia="zh-CN"/>
        </w:rPr>
        <w:t>负责完成地质灾害避险搬迁治理，协调指导乡（镇）政府修编完善村庄规划，提供土地利用指标。</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财政局</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snapToGrid w:val="0"/>
          <w:color w:val="auto"/>
          <w:kern w:val="0"/>
          <w:sz w:val="32"/>
          <w:szCs w:val="32"/>
          <w:lang w:val="en-US" w:eastAsia="zh-CN"/>
        </w:rPr>
        <w:t>农村住房安全隐患整治县级补助资金</w:t>
      </w:r>
      <w:r>
        <w:rPr>
          <w:rFonts w:hint="eastAsia" w:ascii="仿宋_GB2312" w:hAnsi="仿宋_GB2312" w:eastAsia="仿宋_GB2312" w:cs="仿宋_GB2312"/>
          <w:b w:val="0"/>
          <w:bCs w:val="0"/>
          <w:sz w:val="32"/>
          <w:szCs w:val="32"/>
          <w:lang w:val="en-US" w:eastAsia="zh-CN"/>
        </w:rPr>
        <w:t>支持，及时拨付农村住房安全隐患整治资金。</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地震局</w:t>
      </w:r>
      <w:r>
        <w:rPr>
          <w:rFonts w:hint="eastAsia" w:ascii="仿宋_GB2312" w:hAnsi="仿宋_GB2312" w:eastAsia="仿宋_GB2312" w:cs="仿宋_GB2312"/>
          <w:b w:val="0"/>
          <w:bCs w:val="0"/>
          <w:sz w:val="32"/>
          <w:szCs w:val="32"/>
          <w:lang w:val="en-US" w:eastAsia="zh-CN"/>
        </w:rPr>
        <w:t>负</w:t>
      </w:r>
      <w:r>
        <w:rPr>
          <w:rFonts w:hint="eastAsia" w:ascii="仿宋_GB2312" w:hAnsi="仿宋_GB2312" w:eastAsia="仿宋_GB2312" w:cs="仿宋_GB2312"/>
          <w:b w:val="0"/>
          <w:bCs w:val="0"/>
          <w:color w:val="auto"/>
          <w:sz w:val="32"/>
          <w:szCs w:val="32"/>
          <w:lang w:val="en-US" w:eastAsia="zh-CN"/>
        </w:rPr>
        <w:t>责</w:t>
      </w:r>
      <w:r>
        <w:rPr>
          <w:rFonts w:hint="eastAsia" w:ascii="仿宋_GB2312" w:hAnsi="仿宋_GB2312" w:eastAsia="仿宋_GB2312" w:cs="仿宋_GB2312"/>
          <w:b w:val="0"/>
          <w:bCs w:val="0"/>
          <w:color w:val="auto"/>
          <w:sz w:val="32"/>
          <w:szCs w:val="32"/>
        </w:rPr>
        <w:t>地震危险区搬迁范围及对象的审核认定</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民政局、</w:t>
      </w:r>
      <w:r>
        <w:rPr>
          <w:rFonts w:hint="eastAsia" w:ascii="仿宋_GB2312" w:hAnsi="仿宋_GB2312" w:eastAsia="仿宋_GB2312" w:cs="仿宋_GB2312"/>
          <w:b/>
          <w:bCs/>
          <w:color w:val="auto"/>
          <w:sz w:val="32"/>
          <w:szCs w:val="32"/>
          <w:lang w:val="en-US" w:eastAsia="zh-CN"/>
        </w:rPr>
        <w:t>县</w:t>
      </w:r>
      <w:r>
        <w:rPr>
          <w:rFonts w:hint="eastAsia" w:ascii="仿宋_GB2312" w:hAnsi="仿宋_GB2312" w:eastAsia="仿宋_GB2312" w:cs="仿宋_GB2312"/>
          <w:b/>
          <w:bCs/>
          <w:sz w:val="32"/>
          <w:szCs w:val="32"/>
          <w:lang w:val="en-US" w:eastAsia="zh-CN"/>
        </w:rPr>
        <w:t>残联</w:t>
      </w:r>
      <w:r>
        <w:rPr>
          <w:rFonts w:hint="eastAsia" w:ascii="仿宋_GB2312" w:hAnsi="仿宋_GB2312" w:eastAsia="仿宋_GB2312" w:cs="仿宋_GB2312"/>
          <w:b w:val="0"/>
          <w:bCs w:val="0"/>
          <w:color w:val="auto"/>
          <w:sz w:val="32"/>
          <w:szCs w:val="32"/>
          <w:lang w:val="en-US" w:eastAsia="zh-CN"/>
        </w:rPr>
        <w:t>负责</w:t>
      </w:r>
      <w:r>
        <w:rPr>
          <w:rFonts w:hint="eastAsia" w:ascii="仿宋_GB2312" w:hAnsi="仿宋_GB2312" w:eastAsia="仿宋_GB2312" w:cs="仿宋_GB2312"/>
          <w:snapToGrid w:val="0"/>
          <w:color w:val="auto"/>
          <w:kern w:val="0"/>
          <w:sz w:val="32"/>
          <w:szCs w:val="32"/>
          <w:lang w:val="en-US" w:eastAsia="zh-CN"/>
        </w:rPr>
        <w:t>对有其他住房但仍居住在土坯房的生活困难群众及残疾人员，动员其搬离。对住在土坯房的分散特困供养对象、经济困难失能老人等特殊困难群体，鼓励其就近到敬老院或集中安置点集中供养，同时</w:t>
      </w:r>
      <w:r>
        <w:rPr>
          <w:rFonts w:hint="eastAsia" w:ascii="仿宋_GB2312" w:hAnsi="仿宋_GB2312" w:eastAsia="仿宋_GB2312" w:cs="仿宋_GB2312"/>
          <w:b w:val="0"/>
          <w:bCs w:val="0"/>
          <w:color w:val="auto"/>
          <w:sz w:val="32"/>
          <w:szCs w:val="32"/>
          <w:lang w:val="en-US" w:eastAsia="zh-CN"/>
        </w:rPr>
        <w:t>利用救助和扶持资金对搬迁整治后出现生活困难的农户予以帮助和支持。</w:t>
      </w:r>
      <w:r>
        <w:rPr>
          <w:rFonts w:hint="eastAsia" w:ascii="仿宋_GB2312" w:hAnsi="仿宋_GB2312" w:eastAsia="仿宋_GB2312" w:cs="仿宋_GB2312"/>
          <w:b/>
          <w:bCs/>
          <w:color w:val="auto"/>
          <w:sz w:val="32"/>
          <w:szCs w:val="32"/>
          <w:lang w:val="en-US" w:eastAsia="zh-CN"/>
        </w:rPr>
        <w:t>其他部门</w:t>
      </w:r>
      <w:r>
        <w:rPr>
          <w:rFonts w:hint="eastAsia" w:ascii="仿宋_GB2312" w:hAnsi="仿宋_GB2312" w:eastAsia="仿宋_GB2312" w:cs="仿宋_GB2312"/>
          <w:b w:val="0"/>
          <w:bCs w:val="0"/>
          <w:sz w:val="32"/>
          <w:szCs w:val="32"/>
          <w:lang w:val="en-US" w:eastAsia="zh-CN"/>
        </w:rPr>
        <w:t>结合各自职能职责配合开展整治改造工作。</w:t>
      </w:r>
    </w:p>
    <w:p w14:paraId="3FFFAA09">
      <w:pPr>
        <w:keepNext w:val="0"/>
        <w:keepLines w:val="0"/>
        <w:pageBreakBefore w:val="0"/>
        <w:widowControl w:val="0"/>
        <w:numPr>
          <w:ilvl w:val="0"/>
          <w:numId w:val="0"/>
        </w:numPr>
        <w:kinsoku/>
        <w:wordWrap/>
        <w:overflowPunct/>
        <w:topLinePunct w:val="0"/>
        <w:bidi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76773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附件：肃南县农村住房安全隐患整治工作专班</w:t>
      </w:r>
    </w:p>
    <w:p w14:paraId="1CA35DE4">
      <w:pPr>
        <w:pStyle w:val="18"/>
        <w:spacing w:before="0" w:beforeAutospacing="0" w:after="0" w:afterAutospacing="0" w:line="560" w:lineRule="exact"/>
        <w:rPr>
          <w:rFonts w:hint="eastAsia" w:ascii="方正小标宋简体" w:eastAsia="方正小标宋简体"/>
          <w:color w:val="000000"/>
          <w:sz w:val="28"/>
          <w:szCs w:val="28"/>
          <w:u w:val="single"/>
        </w:rPr>
      </w:pPr>
    </w:p>
    <w:p w14:paraId="310704E3">
      <w:pPr>
        <w:pStyle w:val="18"/>
        <w:spacing w:before="0" w:beforeAutospacing="0" w:after="0" w:afterAutospacing="0" w:line="560" w:lineRule="exact"/>
        <w:rPr>
          <w:rFonts w:hint="eastAsia" w:ascii="方正小标宋简体" w:eastAsia="方正小标宋简体"/>
          <w:color w:val="000000"/>
          <w:sz w:val="28"/>
          <w:szCs w:val="28"/>
          <w:u w:val="single"/>
        </w:rPr>
      </w:pPr>
    </w:p>
    <w:p w14:paraId="43C9699B">
      <w:pPr>
        <w:pStyle w:val="18"/>
        <w:spacing w:before="0" w:beforeAutospacing="0" w:after="0" w:afterAutospacing="0" w:line="560" w:lineRule="exact"/>
        <w:rPr>
          <w:rFonts w:hint="eastAsia" w:ascii="方正小标宋简体" w:eastAsia="方正小标宋简体"/>
          <w:color w:val="000000"/>
          <w:sz w:val="28"/>
          <w:szCs w:val="28"/>
          <w:u w:val="single"/>
        </w:rPr>
      </w:pPr>
    </w:p>
    <w:p w14:paraId="13DB564E">
      <w:pPr>
        <w:pStyle w:val="18"/>
        <w:spacing w:before="0" w:beforeAutospacing="0" w:after="0" w:afterAutospacing="0" w:line="560" w:lineRule="exact"/>
        <w:rPr>
          <w:rFonts w:hint="eastAsia" w:ascii="方正小标宋简体" w:eastAsia="方正小标宋简体"/>
          <w:color w:val="000000"/>
          <w:sz w:val="28"/>
          <w:szCs w:val="28"/>
          <w:u w:val="single"/>
        </w:rPr>
      </w:pPr>
    </w:p>
    <w:p w14:paraId="633BEC1A">
      <w:pPr>
        <w:pStyle w:val="18"/>
        <w:spacing w:before="0" w:beforeAutospacing="0" w:after="0" w:afterAutospacing="0" w:line="560" w:lineRule="exact"/>
        <w:rPr>
          <w:rFonts w:hint="eastAsia" w:ascii="方正小标宋简体" w:eastAsia="方正小标宋简体"/>
          <w:color w:val="000000"/>
          <w:sz w:val="28"/>
          <w:szCs w:val="28"/>
          <w:u w:val="single"/>
        </w:rPr>
      </w:pPr>
    </w:p>
    <w:p w14:paraId="0B7F5716">
      <w:pPr>
        <w:pStyle w:val="18"/>
        <w:spacing w:before="0" w:beforeAutospacing="0" w:after="0" w:afterAutospacing="0" w:line="560" w:lineRule="exact"/>
        <w:rPr>
          <w:rFonts w:hint="eastAsia" w:ascii="方正小标宋简体" w:eastAsia="方正小标宋简体"/>
          <w:color w:val="000000"/>
          <w:sz w:val="28"/>
          <w:szCs w:val="28"/>
          <w:u w:val="single"/>
        </w:rPr>
      </w:pPr>
    </w:p>
    <w:p w14:paraId="60BBCC76">
      <w:pPr>
        <w:pStyle w:val="18"/>
        <w:spacing w:before="0" w:beforeAutospacing="0" w:after="0" w:afterAutospacing="0" w:line="560" w:lineRule="exact"/>
        <w:rPr>
          <w:rFonts w:hint="eastAsia" w:ascii="方正小标宋简体" w:eastAsia="方正小标宋简体"/>
          <w:color w:val="000000"/>
          <w:sz w:val="28"/>
          <w:szCs w:val="28"/>
          <w:u w:val="single"/>
        </w:rPr>
      </w:pPr>
    </w:p>
    <w:p w14:paraId="2D336004">
      <w:pPr>
        <w:pStyle w:val="18"/>
        <w:spacing w:before="0" w:beforeAutospacing="0" w:after="0" w:afterAutospacing="0" w:line="560" w:lineRule="exact"/>
        <w:rPr>
          <w:rFonts w:hint="eastAsia" w:ascii="方正小标宋简体" w:eastAsia="方正小标宋简体"/>
          <w:color w:val="000000"/>
          <w:sz w:val="28"/>
          <w:szCs w:val="28"/>
          <w:u w:val="single"/>
        </w:rPr>
      </w:pPr>
    </w:p>
    <w:p w14:paraId="2DF909DD">
      <w:pPr>
        <w:pStyle w:val="18"/>
        <w:spacing w:before="0" w:beforeAutospacing="0" w:after="0" w:afterAutospacing="0" w:line="560" w:lineRule="exact"/>
        <w:rPr>
          <w:rFonts w:hint="eastAsia" w:ascii="方正小标宋简体" w:eastAsia="方正小标宋简体"/>
          <w:color w:val="000000"/>
          <w:sz w:val="28"/>
          <w:szCs w:val="28"/>
          <w:u w:val="single"/>
        </w:rPr>
      </w:pPr>
    </w:p>
    <w:p w14:paraId="08553843">
      <w:pPr>
        <w:pStyle w:val="18"/>
        <w:spacing w:before="0" w:beforeAutospacing="0" w:after="0" w:afterAutospacing="0" w:line="560" w:lineRule="exact"/>
        <w:rPr>
          <w:rFonts w:hint="eastAsia" w:ascii="方正小标宋简体" w:eastAsia="方正小标宋简体"/>
          <w:color w:val="000000"/>
          <w:sz w:val="28"/>
          <w:szCs w:val="28"/>
          <w:u w:val="single"/>
        </w:rPr>
      </w:pPr>
    </w:p>
    <w:p w14:paraId="1B35D4BC">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方正小标宋简体" w:eastAsia="方正小标宋简体"/>
          <w:color w:val="000000"/>
          <w:sz w:val="28"/>
          <w:szCs w:val="28"/>
          <w:u w:val="single"/>
        </w:rPr>
      </w:pPr>
    </w:p>
    <w:p w14:paraId="426009B1">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eastAsia" w:ascii="方正小标宋简体" w:eastAsia="方正小标宋简体"/>
          <w:color w:val="000000"/>
          <w:sz w:val="28"/>
          <w:szCs w:val="28"/>
          <w:u w:val="single"/>
        </w:rPr>
      </w:pPr>
    </w:p>
    <w:p w14:paraId="7838FA63">
      <w:pPr>
        <w:numPr>
          <w:ilvl w:val="0"/>
          <w:numId w:val="0"/>
        </w:num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br w:type="page"/>
      </w:r>
      <w:r>
        <w:rPr>
          <w:rFonts w:hint="eastAsia" w:ascii="黑体" w:hAnsi="黑体" w:eastAsia="黑体" w:cs="黑体"/>
          <w:sz w:val="32"/>
          <w:szCs w:val="32"/>
          <w:lang w:val="en-US" w:eastAsia="zh-CN"/>
        </w:rPr>
        <w:t>附件</w:t>
      </w:r>
    </w:p>
    <w:p w14:paraId="244A72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1BBFE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肃南县农村住房安全隐患整治工作专班</w:t>
      </w:r>
    </w:p>
    <w:p w14:paraId="41301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03587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长：钟向辉  县委副书记、县政府县长</w:t>
      </w:r>
    </w:p>
    <w:p w14:paraId="22B970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副组长：张  靖  县委常委、县政府副县长 </w:t>
      </w:r>
    </w:p>
    <w:p w14:paraId="43B74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贺进贤  县政府党组成员、副县长 </w:t>
      </w:r>
    </w:p>
    <w:p w14:paraId="5A21A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员：王荣文  县政府办副主任 </w:t>
      </w:r>
    </w:p>
    <w:p w14:paraId="603139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赵维娜  县政府办公室督查专员</w:t>
      </w:r>
    </w:p>
    <w:p w14:paraId="2BF5E6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梁生红  县委宣传部副部长、县委网信办主任</w:t>
      </w:r>
    </w:p>
    <w:p w14:paraId="133FC1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盛殿军  县住建局局长</w:t>
      </w:r>
    </w:p>
    <w:p w14:paraId="724D590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毛  强  县发改局局长</w:t>
      </w:r>
    </w:p>
    <w:p w14:paraId="2DCF88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孙玉国  县财政局局长 </w:t>
      </w:r>
    </w:p>
    <w:p w14:paraId="5644F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郭志剑  县农业农村局局长</w:t>
      </w:r>
    </w:p>
    <w:p w14:paraId="01533C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安建军  县自然资源局局长</w:t>
      </w:r>
    </w:p>
    <w:p w14:paraId="7066A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妥春海  张掖市生态环境局肃南分局局长 </w:t>
      </w:r>
    </w:p>
    <w:p w14:paraId="317E6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喇燕霞  县文旅局局长</w:t>
      </w:r>
    </w:p>
    <w:p w14:paraId="27605C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安文杰  县水务局局长 </w:t>
      </w:r>
    </w:p>
    <w:p w14:paraId="23159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王春蕊  县民政局局长 </w:t>
      </w:r>
    </w:p>
    <w:p w14:paraId="00ED6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王学海  县残联理事长 </w:t>
      </w:r>
    </w:p>
    <w:p w14:paraId="5C73B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魏  勇  县地震局局长 </w:t>
      </w:r>
    </w:p>
    <w:p w14:paraId="1A902C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廉宗鹏  皇城镇政府镇长</w:t>
      </w:r>
    </w:p>
    <w:p w14:paraId="3F1C1E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乔进东  马蹄乡政府乡长 </w:t>
      </w:r>
    </w:p>
    <w:p w14:paraId="4ED6F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吴巧玲  康乐镇政府镇长 </w:t>
      </w:r>
    </w:p>
    <w:p w14:paraId="38A40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巴文涛</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白银乡政府乡长</w:t>
      </w:r>
    </w:p>
    <w:p w14:paraId="32E13C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鲁泽鹏</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大河乡政府乡长 </w:t>
      </w:r>
    </w:p>
    <w:p w14:paraId="0DBA3A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陈世文  </w:t>
      </w:r>
      <w:r>
        <w:rPr>
          <w:rFonts w:hint="default" w:ascii="仿宋_GB2312" w:hAnsi="仿宋_GB2312" w:eastAsia="仿宋_GB2312" w:cs="仿宋_GB2312"/>
          <w:sz w:val="32"/>
          <w:szCs w:val="32"/>
          <w:lang w:val="en-US" w:eastAsia="zh-CN"/>
        </w:rPr>
        <w:t>明花乡政府乡长</w:t>
      </w:r>
      <w:r>
        <w:rPr>
          <w:rFonts w:hint="eastAsia" w:ascii="仿宋_GB2312" w:hAnsi="仿宋_GB2312" w:eastAsia="仿宋_GB2312" w:cs="仿宋_GB2312"/>
          <w:sz w:val="32"/>
          <w:szCs w:val="32"/>
          <w:lang w:val="en-US" w:eastAsia="zh-CN"/>
        </w:rPr>
        <w:t xml:space="preserve"> </w:t>
      </w:r>
    </w:p>
    <w:p w14:paraId="67A1CE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乔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楠</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祁丰乡政府乡长</w:t>
      </w:r>
    </w:p>
    <w:p w14:paraId="55FA16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班办公室设在县住建局，盛殿军同志兼任办公室主任，陈振斌同志任办公室副主任，具体负责协调处理农村住房安全隐患整治相关工作，县住建局、县农业农村局、县自然资源局各抽调1名工作骨干为办公室工作人员。专班成员如有变动，由接任工作的同志递补，不另行文。工作专班不纳入县级议事协调机构管理，不刻制印章，不正式行文，工作完成后自行撤销。</w:t>
      </w:r>
    </w:p>
    <w:p w14:paraId="5F45B75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专班主要职责：全面贯彻和督促落实县委、县政府关于农村住房安全隐患整治工作的安排部署，每季度调度全县农村住房安全隐患整治工作进展情况，听取乡镇工作汇报，研究解决重大问题，推动整治工作落实落细。 </w:t>
      </w:r>
    </w:p>
    <w:p w14:paraId="39E3A2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专班办公室主要职责：研究起草全县农村住房安全隐患整治工作政策文件，统筹协调专班成员单位工作，牵头组织整治工作重要会议和活动，定期通报各乡镇整治进展情况，总结推广新经验新做法，指导督促工作落实。</w:t>
      </w:r>
    </w:p>
    <w:sectPr>
      <w:footerReference r:id="rId3" w:type="default"/>
      <w:footerReference r:id="rId4" w:type="even"/>
      <w:pgSz w:w="11906" w:h="16838"/>
      <w:pgMar w:top="1984" w:right="1474" w:bottom="1588"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BB54A">
    <w:pPr>
      <w:pStyle w:val="6"/>
      <w:framePr w:wrap="around" w:vAnchor="text" w:hAnchor="margin" w:xAlign="outside" w:y="1"/>
      <w:rPr>
        <w:rStyle w:val="11"/>
        <w:rFonts w:ascii="仿宋_GB2312" w:eastAsia="仿宋_GB2312"/>
        <w:sz w:val="24"/>
        <w:szCs w:val="24"/>
      </w:rPr>
    </w:pPr>
    <w:r>
      <w:rPr>
        <w:rStyle w:val="11"/>
        <w:rFonts w:hint="eastAsia" w:ascii="仿宋_GB2312" w:eastAsia="仿宋_GB2312"/>
        <w:sz w:val="24"/>
        <w:szCs w:val="24"/>
      </w:rPr>
      <w:fldChar w:fldCharType="begin"/>
    </w:r>
    <w:r>
      <w:rPr>
        <w:rStyle w:val="11"/>
        <w:rFonts w:hint="eastAsia" w:ascii="仿宋_GB2312" w:eastAsia="仿宋_GB2312"/>
        <w:sz w:val="24"/>
        <w:szCs w:val="24"/>
      </w:rPr>
      <w:instrText xml:space="preserve">PAGE  </w:instrText>
    </w:r>
    <w:r>
      <w:rPr>
        <w:rStyle w:val="11"/>
        <w:rFonts w:hint="eastAsia" w:ascii="仿宋_GB2312" w:eastAsia="仿宋_GB2312"/>
        <w:sz w:val="24"/>
        <w:szCs w:val="24"/>
      </w:rPr>
      <w:fldChar w:fldCharType="separate"/>
    </w:r>
    <w:r>
      <w:rPr>
        <w:rStyle w:val="11"/>
        <w:rFonts w:hint="eastAsia" w:ascii="仿宋_GB2312" w:eastAsia="仿宋_GB2312"/>
        <w:sz w:val="24"/>
        <w:szCs w:val="24"/>
      </w:rPr>
      <w:t>- 11 -</w:t>
    </w:r>
    <w:r>
      <w:rPr>
        <w:rStyle w:val="11"/>
        <w:rFonts w:hint="eastAsia" w:ascii="仿宋_GB2312" w:eastAsia="仿宋_GB2312"/>
        <w:sz w:val="24"/>
        <w:szCs w:val="24"/>
      </w:rPr>
      <w:fldChar w:fldCharType="end"/>
    </w:r>
  </w:p>
  <w:p w14:paraId="392CDD6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BD70F">
    <w:pPr>
      <w:pStyle w:val="6"/>
      <w:framePr w:wrap="around" w:vAnchor="text" w:hAnchor="margin" w:xAlign="outside" w:y="1"/>
      <w:rPr>
        <w:rStyle w:val="11"/>
        <w:rFonts w:hint="eastAsia" w:asciiTheme="minorEastAsia" w:hAnsiTheme="minorEastAsia" w:eastAsiaTheme="minorEastAsia" w:cstheme="minorEastAsia"/>
        <w:sz w:val="28"/>
        <w:szCs w:val="28"/>
      </w:rPr>
    </w:pPr>
    <w:r>
      <w:rPr>
        <w:rStyle w:val="11"/>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Style w:val="11"/>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- 12 -</w:t>
    </w:r>
    <w:r>
      <w:rPr>
        <w:rStyle w:val="11"/>
        <w:rFonts w:hint="eastAsia" w:asciiTheme="minorEastAsia" w:hAnsiTheme="minorEastAsia" w:eastAsiaTheme="minorEastAsia" w:cstheme="minorEastAsia"/>
        <w:sz w:val="28"/>
        <w:szCs w:val="28"/>
      </w:rPr>
      <w:fldChar w:fldCharType="end"/>
    </w:r>
  </w:p>
  <w:p w14:paraId="3324105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58773"/>
    <w:multiLevelType w:val="singleLevel"/>
    <w:tmpl w:val="5635877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B4"/>
    <w:rsid w:val="00000AED"/>
    <w:rsid w:val="00000E5F"/>
    <w:rsid w:val="00001649"/>
    <w:rsid w:val="00002B43"/>
    <w:rsid w:val="0000319E"/>
    <w:rsid w:val="0000395B"/>
    <w:rsid w:val="00004429"/>
    <w:rsid w:val="00005532"/>
    <w:rsid w:val="000059BF"/>
    <w:rsid w:val="00005E83"/>
    <w:rsid w:val="0000616A"/>
    <w:rsid w:val="00006F4C"/>
    <w:rsid w:val="0000768E"/>
    <w:rsid w:val="00007E07"/>
    <w:rsid w:val="000104B9"/>
    <w:rsid w:val="0001056F"/>
    <w:rsid w:val="00010715"/>
    <w:rsid w:val="00010862"/>
    <w:rsid w:val="00010D91"/>
    <w:rsid w:val="00011776"/>
    <w:rsid w:val="00011791"/>
    <w:rsid w:val="00012263"/>
    <w:rsid w:val="00012315"/>
    <w:rsid w:val="00014016"/>
    <w:rsid w:val="0001457B"/>
    <w:rsid w:val="00014C70"/>
    <w:rsid w:val="00014F9B"/>
    <w:rsid w:val="00014FBB"/>
    <w:rsid w:val="00015B44"/>
    <w:rsid w:val="00017216"/>
    <w:rsid w:val="0001756E"/>
    <w:rsid w:val="0001795B"/>
    <w:rsid w:val="000215D5"/>
    <w:rsid w:val="000217F5"/>
    <w:rsid w:val="00021B57"/>
    <w:rsid w:val="00022104"/>
    <w:rsid w:val="00022192"/>
    <w:rsid w:val="000226C7"/>
    <w:rsid w:val="00022841"/>
    <w:rsid w:val="00022C51"/>
    <w:rsid w:val="0002356C"/>
    <w:rsid w:val="000236D2"/>
    <w:rsid w:val="0002382C"/>
    <w:rsid w:val="00023BEB"/>
    <w:rsid w:val="00023E08"/>
    <w:rsid w:val="00024425"/>
    <w:rsid w:val="000245E7"/>
    <w:rsid w:val="00024AA6"/>
    <w:rsid w:val="00024F53"/>
    <w:rsid w:val="00025C88"/>
    <w:rsid w:val="00025D42"/>
    <w:rsid w:val="000260DA"/>
    <w:rsid w:val="0002618A"/>
    <w:rsid w:val="00026992"/>
    <w:rsid w:val="00026B74"/>
    <w:rsid w:val="0002766D"/>
    <w:rsid w:val="00027A49"/>
    <w:rsid w:val="00027C0E"/>
    <w:rsid w:val="00027DCC"/>
    <w:rsid w:val="00031B27"/>
    <w:rsid w:val="00031C24"/>
    <w:rsid w:val="00031D65"/>
    <w:rsid w:val="00032137"/>
    <w:rsid w:val="00032305"/>
    <w:rsid w:val="00032722"/>
    <w:rsid w:val="0003314A"/>
    <w:rsid w:val="000332EC"/>
    <w:rsid w:val="0003420E"/>
    <w:rsid w:val="0003509B"/>
    <w:rsid w:val="00035119"/>
    <w:rsid w:val="00035411"/>
    <w:rsid w:val="00035485"/>
    <w:rsid w:val="000362FD"/>
    <w:rsid w:val="00036CF0"/>
    <w:rsid w:val="000371D8"/>
    <w:rsid w:val="00037C8A"/>
    <w:rsid w:val="00040E94"/>
    <w:rsid w:val="00040F35"/>
    <w:rsid w:val="000414E7"/>
    <w:rsid w:val="000425CF"/>
    <w:rsid w:val="00042777"/>
    <w:rsid w:val="00043974"/>
    <w:rsid w:val="000449BE"/>
    <w:rsid w:val="00044BD0"/>
    <w:rsid w:val="0004520F"/>
    <w:rsid w:val="000459B7"/>
    <w:rsid w:val="00045C88"/>
    <w:rsid w:val="00045E1A"/>
    <w:rsid w:val="00045FB5"/>
    <w:rsid w:val="00046C47"/>
    <w:rsid w:val="00047E23"/>
    <w:rsid w:val="00051B80"/>
    <w:rsid w:val="00051B8E"/>
    <w:rsid w:val="00051C9E"/>
    <w:rsid w:val="00052519"/>
    <w:rsid w:val="00052A32"/>
    <w:rsid w:val="000531C5"/>
    <w:rsid w:val="000532D1"/>
    <w:rsid w:val="00054586"/>
    <w:rsid w:val="00055DC7"/>
    <w:rsid w:val="000561A9"/>
    <w:rsid w:val="00056447"/>
    <w:rsid w:val="00056E21"/>
    <w:rsid w:val="00057302"/>
    <w:rsid w:val="00057FFC"/>
    <w:rsid w:val="00060A14"/>
    <w:rsid w:val="0006115B"/>
    <w:rsid w:val="000614AE"/>
    <w:rsid w:val="000617D0"/>
    <w:rsid w:val="000622BA"/>
    <w:rsid w:val="0006283D"/>
    <w:rsid w:val="00062E79"/>
    <w:rsid w:val="00063056"/>
    <w:rsid w:val="0006428C"/>
    <w:rsid w:val="00064FA8"/>
    <w:rsid w:val="0006578E"/>
    <w:rsid w:val="00065C1F"/>
    <w:rsid w:val="00065EEA"/>
    <w:rsid w:val="0006644A"/>
    <w:rsid w:val="00066856"/>
    <w:rsid w:val="000670B2"/>
    <w:rsid w:val="0006738B"/>
    <w:rsid w:val="000677A5"/>
    <w:rsid w:val="0007018A"/>
    <w:rsid w:val="000703B8"/>
    <w:rsid w:val="00071AA4"/>
    <w:rsid w:val="000727E0"/>
    <w:rsid w:val="00072B9C"/>
    <w:rsid w:val="00073673"/>
    <w:rsid w:val="00073AA6"/>
    <w:rsid w:val="00073FC5"/>
    <w:rsid w:val="00074E97"/>
    <w:rsid w:val="000759CF"/>
    <w:rsid w:val="00075AF4"/>
    <w:rsid w:val="00075D42"/>
    <w:rsid w:val="00076721"/>
    <w:rsid w:val="00076801"/>
    <w:rsid w:val="000769D7"/>
    <w:rsid w:val="000778BC"/>
    <w:rsid w:val="0008007A"/>
    <w:rsid w:val="000801E8"/>
    <w:rsid w:val="00080426"/>
    <w:rsid w:val="00081638"/>
    <w:rsid w:val="00081F1E"/>
    <w:rsid w:val="0008295F"/>
    <w:rsid w:val="000836DE"/>
    <w:rsid w:val="000848DD"/>
    <w:rsid w:val="00085027"/>
    <w:rsid w:val="0008576F"/>
    <w:rsid w:val="000862FD"/>
    <w:rsid w:val="000863D6"/>
    <w:rsid w:val="0008700D"/>
    <w:rsid w:val="00090129"/>
    <w:rsid w:val="000902C3"/>
    <w:rsid w:val="00090895"/>
    <w:rsid w:val="000910EE"/>
    <w:rsid w:val="000912E5"/>
    <w:rsid w:val="0009142B"/>
    <w:rsid w:val="00091A54"/>
    <w:rsid w:val="0009278B"/>
    <w:rsid w:val="000928D5"/>
    <w:rsid w:val="00092A27"/>
    <w:rsid w:val="0009367F"/>
    <w:rsid w:val="000938DD"/>
    <w:rsid w:val="00093BB0"/>
    <w:rsid w:val="00094CB6"/>
    <w:rsid w:val="00094F04"/>
    <w:rsid w:val="000955A7"/>
    <w:rsid w:val="000955F6"/>
    <w:rsid w:val="00095ADE"/>
    <w:rsid w:val="00096730"/>
    <w:rsid w:val="00096D0E"/>
    <w:rsid w:val="0009705E"/>
    <w:rsid w:val="00097413"/>
    <w:rsid w:val="000A0520"/>
    <w:rsid w:val="000A0E72"/>
    <w:rsid w:val="000A0F94"/>
    <w:rsid w:val="000A24AC"/>
    <w:rsid w:val="000A2547"/>
    <w:rsid w:val="000A275E"/>
    <w:rsid w:val="000A2D0E"/>
    <w:rsid w:val="000A2D9D"/>
    <w:rsid w:val="000A2FA1"/>
    <w:rsid w:val="000A331B"/>
    <w:rsid w:val="000A3322"/>
    <w:rsid w:val="000A38DF"/>
    <w:rsid w:val="000A491E"/>
    <w:rsid w:val="000A4E64"/>
    <w:rsid w:val="000A4F08"/>
    <w:rsid w:val="000A513A"/>
    <w:rsid w:val="000A5A6E"/>
    <w:rsid w:val="000A695D"/>
    <w:rsid w:val="000A6A26"/>
    <w:rsid w:val="000A7260"/>
    <w:rsid w:val="000A792B"/>
    <w:rsid w:val="000A7981"/>
    <w:rsid w:val="000B0712"/>
    <w:rsid w:val="000B0A6E"/>
    <w:rsid w:val="000B0D13"/>
    <w:rsid w:val="000B2695"/>
    <w:rsid w:val="000B2792"/>
    <w:rsid w:val="000B31C1"/>
    <w:rsid w:val="000B330B"/>
    <w:rsid w:val="000B36F1"/>
    <w:rsid w:val="000B3961"/>
    <w:rsid w:val="000B3AB5"/>
    <w:rsid w:val="000B45A6"/>
    <w:rsid w:val="000B4AFC"/>
    <w:rsid w:val="000B4B0B"/>
    <w:rsid w:val="000B6755"/>
    <w:rsid w:val="000B682A"/>
    <w:rsid w:val="000B6A5F"/>
    <w:rsid w:val="000B7180"/>
    <w:rsid w:val="000B790D"/>
    <w:rsid w:val="000B7E07"/>
    <w:rsid w:val="000B7E82"/>
    <w:rsid w:val="000B7EC9"/>
    <w:rsid w:val="000C0D22"/>
    <w:rsid w:val="000C0F54"/>
    <w:rsid w:val="000C0FDB"/>
    <w:rsid w:val="000C1A4E"/>
    <w:rsid w:val="000C1F15"/>
    <w:rsid w:val="000C1F52"/>
    <w:rsid w:val="000C2807"/>
    <w:rsid w:val="000C2928"/>
    <w:rsid w:val="000C347B"/>
    <w:rsid w:val="000C5634"/>
    <w:rsid w:val="000C56AE"/>
    <w:rsid w:val="000C6BEB"/>
    <w:rsid w:val="000C6ED0"/>
    <w:rsid w:val="000C7001"/>
    <w:rsid w:val="000C7D37"/>
    <w:rsid w:val="000D043F"/>
    <w:rsid w:val="000D17B5"/>
    <w:rsid w:val="000D18B4"/>
    <w:rsid w:val="000D1E43"/>
    <w:rsid w:val="000D28D8"/>
    <w:rsid w:val="000D2BED"/>
    <w:rsid w:val="000D3AD2"/>
    <w:rsid w:val="000D3E0C"/>
    <w:rsid w:val="000D52F8"/>
    <w:rsid w:val="000D57D1"/>
    <w:rsid w:val="000D622A"/>
    <w:rsid w:val="000D6CBA"/>
    <w:rsid w:val="000D6D6F"/>
    <w:rsid w:val="000D6FA3"/>
    <w:rsid w:val="000D7587"/>
    <w:rsid w:val="000D7AB3"/>
    <w:rsid w:val="000E01DB"/>
    <w:rsid w:val="000E08D1"/>
    <w:rsid w:val="000E09AD"/>
    <w:rsid w:val="000E0F89"/>
    <w:rsid w:val="000E1028"/>
    <w:rsid w:val="000E1934"/>
    <w:rsid w:val="000E1E98"/>
    <w:rsid w:val="000E3410"/>
    <w:rsid w:val="000E399A"/>
    <w:rsid w:val="000E3D6B"/>
    <w:rsid w:val="000E50FB"/>
    <w:rsid w:val="000E51C2"/>
    <w:rsid w:val="000E552D"/>
    <w:rsid w:val="000E6387"/>
    <w:rsid w:val="000E6562"/>
    <w:rsid w:val="000E7098"/>
    <w:rsid w:val="000E7257"/>
    <w:rsid w:val="000E7E8E"/>
    <w:rsid w:val="000F025B"/>
    <w:rsid w:val="000F07D3"/>
    <w:rsid w:val="000F1147"/>
    <w:rsid w:val="000F259A"/>
    <w:rsid w:val="000F28C6"/>
    <w:rsid w:val="000F2CBA"/>
    <w:rsid w:val="000F335E"/>
    <w:rsid w:val="000F5F4D"/>
    <w:rsid w:val="000F780D"/>
    <w:rsid w:val="000F7A57"/>
    <w:rsid w:val="000F7E4C"/>
    <w:rsid w:val="001005CA"/>
    <w:rsid w:val="001011FE"/>
    <w:rsid w:val="0010127F"/>
    <w:rsid w:val="00101377"/>
    <w:rsid w:val="001013D8"/>
    <w:rsid w:val="0010149E"/>
    <w:rsid w:val="0010170D"/>
    <w:rsid w:val="00102819"/>
    <w:rsid w:val="001037FE"/>
    <w:rsid w:val="00103AB1"/>
    <w:rsid w:val="00103FB3"/>
    <w:rsid w:val="00104051"/>
    <w:rsid w:val="001043D6"/>
    <w:rsid w:val="0010466D"/>
    <w:rsid w:val="00104768"/>
    <w:rsid w:val="0010571B"/>
    <w:rsid w:val="00105C25"/>
    <w:rsid w:val="00105EF2"/>
    <w:rsid w:val="001062BF"/>
    <w:rsid w:val="0010643E"/>
    <w:rsid w:val="00106DEE"/>
    <w:rsid w:val="00106ECE"/>
    <w:rsid w:val="00107AC6"/>
    <w:rsid w:val="00107B62"/>
    <w:rsid w:val="00107FAA"/>
    <w:rsid w:val="00107FF3"/>
    <w:rsid w:val="0011090B"/>
    <w:rsid w:val="001123A3"/>
    <w:rsid w:val="001130CD"/>
    <w:rsid w:val="0011344A"/>
    <w:rsid w:val="001135A2"/>
    <w:rsid w:val="0011412F"/>
    <w:rsid w:val="00114174"/>
    <w:rsid w:val="0011461C"/>
    <w:rsid w:val="00114F46"/>
    <w:rsid w:val="00115272"/>
    <w:rsid w:val="00115944"/>
    <w:rsid w:val="00116DA0"/>
    <w:rsid w:val="00120942"/>
    <w:rsid w:val="001219BD"/>
    <w:rsid w:val="00121B01"/>
    <w:rsid w:val="0012201F"/>
    <w:rsid w:val="001221E0"/>
    <w:rsid w:val="00122AE4"/>
    <w:rsid w:val="0012336B"/>
    <w:rsid w:val="00123B8C"/>
    <w:rsid w:val="00123C6D"/>
    <w:rsid w:val="00124561"/>
    <w:rsid w:val="00124571"/>
    <w:rsid w:val="00124E9D"/>
    <w:rsid w:val="00125388"/>
    <w:rsid w:val="001253D7"/>
    <w:rsid w:val="001255B2"/>
    <w:rsid w:val="00125927"/>
    <w:rsid w:val="00126C84"/>
    <w:rsid w:val="00127232"/>
    <w:rsid w:val="0012742D"/>
    <w:rsid w:val="00127B06"/>
    <w:rsid w:val="00127F5E"/>
    <w:rsid w:val="00130548"/>
    <w:rsid w:val="00130CBD"/>
    <w:rsid w:val="00130D35"/>
    <w:rsid w:val="00131095"/>
    <w:rsid w:val="0013144D"/>
    <w:rsid w:val="001319DB"/>
    <w:rsid w:val="001324A7"/>
    <w:rsid w:val="00132E46"/>
    <w:rsid w:val="001337DA"/>
    <w:rsid w:val="001357D0"/>
    <w:rsid w:val="00135DB3"/>
    <w:rsid w:val="0013646F"/>
    <w:rsid w:val="00136472"/>
    <w:rsid w:val="001365D6"/>
    <w:rsid w:val="00136DA8"/>
    <w:rsid w:val="00136F6F"/>
    <w:rsid w:val="0013720F"/>
    <w:rsid w:val="001375C4"/>
    <w:rsid w:val="001379B6"/>
    <w:rsid w:val="00140171"/>
    <w:rsid w:val="001402F1"/>
    <w:rsid w:val="0014038F"/>
    <w:rsid w:val="0014084A"/>
    <w:rsid w:val="00141195"/>
    <w:rsid w:val="00141304"/>
    <w:rsid w:val="0014150F"/>
    <w:rsid w:val="00142D80"/>
    <w:rsid w:val="00142FB1"/>
    <w:rsid w:val="0014459D"/>
    <w:rsid w:val="00144FB3"/>
    <w:rsid w:val="00146B5D"/>
    <w:rsid w:val="001471F5"/>
    <w:rsid w:val="0014723A"/>
    <w:rsid w:val="0015037D"/>
    <w:rsid w:val="001515F8"/>
    <w:rsid w:val="00152CB4"/>
    <w:rsid w:val="0015461A"/>
    <w:rsid w:val="001560FB"/>
    <w:rsid w:val="00156927"/>
    <w:rsid w:val="001576FD"/>
    <w:rsid w:val="00157756"/>
    <w:rsid w:val="00157F8D"/>
    <w:rsid w:val="00160529"/>
    <w:rsid w:val="0016076B"/>
    <w:rsid w:val="001616EA"/>
    <w:rsid w:val="00162789"/>
    <w:rsid w:val="00162C62"/>
    <w:rsid w:val="0016319B"/>
    <w:rsid w:val="00163AEC"/>
    <w:rsid w:val="00163EF0"/>
    <w:rsid w:val="001641DE"/>
    <w:rsid w:val="001643A4"/>
    <w:rsid w:val="00165498"/>
    <w:rsid w:val="001654D7"/>
    <w:rsid w:val="00166142"/>
    <w:rsid w:val="001661FA"/>
    <w:rsid w:val="00166A01"/>
    <w:rsid w:val="00167536"/>
    <w:rsid w:val="00167FC8"/>
    <w:rsid w:val="00170016"/>
    <w:rsid w:val="00170FE4"/>
    <w:rsid w:val="00171382"/>
    <w:rsid w:val="0017143E"/>
    <w:rsid w:val="0017164B"/>
    <w:rsid w:val="0017171A"/>
    <w:rsid w:val="0017339C"/>
    <w:rsid w:val="0017358C"/>
    <w:rsid w:val="00173824"/>
    <w:rsid w:val="00174B84"/>
    <w:rsid w:val="0017512D"/>
    <w:rsid w:val="00175944"/>
    <w:rsid w:val="00175D1F"/>
    <w:rsid w:val="00176414"/>
    <w:rsid w:val="00177F2C"/>
    <w:rsid w:val="001800F6"/>
    <w:rsid w:val="00180AF2"/>
    <w:rsid w:val="00180C6C"/>
    <w:rsid w:val="00181D80"/>
    <w:rsid w:val="0018224E"/>
    <w:rsid w:val="00182573"/>
    <w:rsid w:val="0018277A"/>
    <w:rsid w:val="00182C96"/>
    <w:rsid w:val="00183591"/>
    <w:rsid w:val="00183C6D"/>
    <w:rsid w:val="00184144"/>
    <w:rsid w:val="001848FC"/>
    <w:rsid w:val="001850D9"/>
    <w:rsid w:val="001853B4"/>
    <w:rsid w:val="00185CF8"/>
    <w:rsid w:val="00185F3C"/>
    <w:rsid w:val="00186507"/>
    <w:rsid w:val="00186793"/>
    <w:rsid w:val="0018706B"/>
    <w:rsid w:val="00190064"/>
    <w:rsid w:val="0019085D"/>
    <w:rsid w:val="0019123E"/>
    <w:rsid w:val="00191369"/>
    <w:rsid w:val="001915E2"/>
    <w:rsid w:val="00191CC7"/>
    <w:rsid w:val="00192374"/>
    <w:rsid w:val="00192501"/>
    <w:rsid w:val="00192640"/>
    <w:rsid w:val="00192990"/>
    <w:rsid w:val="00192AE1"/>
    <w:rsid w:val="00192B91"/>
    <w:rsid w:val="00193ED9"/>
    <w:rsid w:val="00193F3C"/>
    <w:rsid w:val="0019417D"/>
    <w:rsid w:val="0019424A"/>
    <w:rsid w:val="001946CB"/>
    <w:rsid w:val="00194FCD"/>
    <w:rsid w:val="001951FE"/>
    <w:rsid w:val="00195526"/>
    <w:rsid w:val="00195603"/>
    <w:rsid w:val="0019626A"/>
    <w:rsid w:val="001968BE"/>
    <w:rsid w:val="00196F81"/>
    <w:rsid w:val="0019744B"/>
    <w:rsid w:val="001A063D"/>
    <w:rsid w:val="001A0D51"/>
    <w:rsid w:val="001A1813"/>
    <w:rsid w:val="001A246C"/>
    <w:rsid w:val="001A25C5"/>
    <w:rsid w:val="001A2F6C"/>
    <w:rsid w:val="001A400F"/>
    <w:rsid w:val="001A41F1"/>
    <w:rsid w:val="001A4398"/>
    <w:rsid w:val="001A45A5"/>
    <w:rsid w:val="001A4DB1"/>
    <w:rsid w:val="001A51F2"/>
    <w:rsid w:val="001A52E0"/>
    <w:rsid w:val="001A64C5"/>
    <w:rsid w:val="001A657F"/>
    <w:rsid w:val="001A68A8"/>
    <w:rsid w:val="001A6E3D"/>
    <w:rsid w:val="001A7320"/>
    <w:rsid w:val="001A7D79"/>
    <w:rsid w:val="001B0829"/>
    <w:rsid w:val="001B0915"/>
    <w:rsid w:val="001B2862"/>
    <w:rsid w:val="001B2E2F"/>
    <w:rsid w:val="001B346B"/>
    <w:rsid w:val="001B3B09"/>
    <w:rsid w:val="001B3B14"/>
    <w:rsid w:val="001B400C"/>
    <w:rsid w:val="001B4125"/>
    <w:rsid w:val="001B4B96"/>
    <w:rsid w:val="001B6034"/>
    <w:rsid w:val="001B616D"/>
    <w:rsid w:val="001B6254"/>
    <w:rsid w:val="001B67AD"/>
    <w:rsid w:val="001B69B3"/>
    <w:rsid w:val="001B6B9D"/>
    <w:rsid w:val="001B754E"/>
    <w:rsid w:val="001C0986"/>
    <w:rsid w:val="001C0CEF"/>
    <w:rsid w:val="001C10F2"/>
    <w:rsid w:val="001C1EA5"/>
    <w:rsid w:val="001C2002"/>
    <w:rsid w:val="001C2808"/>
    <w:rsid w:val="001C35BB"/>
    <w:rsid w:val="001C3A1B"/>
    <w:rsid w:val="001C3BDA"/>
    <w:rsid w:val="001C3DDF"/>
    <w:rsid w:val="001C4001"/>
    <w:rsid w:val="001C484D"/>
    <w:rsid w:val="001C4F0C"/>
    <w:rsid w:val="001C610E"/>
    <w:rsid w:val="001C675E"/>
    <w:rsid w:val="001C6B4B"/>
    <w:rsid w:val="001C721A"/>
    <w:rsid w:val="001C7AB6"/>
    <w:rsid w:val="001C7E92"/>
    <w:rsid w:val="001D121E"/>
    <w:rsid w:val="001D1ACE"/>
    <w:rsid w:val="001D2533"/>
    <w:rsid w:val="001D32B4"/>
    <w:rsid w:val="001D340F"/>
    <w:rsid w:val="001D3988"/>
    <w:rsid w:val="001D3C64"/>
    <w:rsid w:val="001D3EAA"/>
    <w:rsid w:val="001D4155"/>
    <w:rsid w:val="001D46C6"/>
    <w:rsid w:val="001D4E3A"/>
    <w:rsid w:val="001D5118"/>
    <w:rsid w:val="001D56A8"/>
    <w:rsid w:val="001D599D"/>
    <w:rsid w:val="001D5DDB"/>
    <w:rsid w:val="001D5E28"/>
    <w:rsid w:val="001D5E2A"/>
    <w:rsid w:val="001E00B7"/>
    <w:rsid w:val="001E0468"/>
    <w:rsid w:val="001E054C"/>
    <w:rsid w:val="001E06A3"/>
    <w:rsid w:val="001E1332"/>
    <w:rsid w:val="001E15AF"/>
    <w:rsid w:val="001E164B"/>
    <w:rsid w:val="001E18E2"/>
    <w:rsid w:val="001E1A96"/>
    <w:rsid w:val="001E1C98"/>
    <w:rsid w:val="001E2686"/>
    <w:rsid w:val="001E2B82"/>
    <w:rsid w:val="001E2E68"/>
    <w:rsid w:val="001E44B5"/>
    <w:rsid w:val="001E4AA3"/>
    <w:rsid w:val="001E543D"/>
    <w:rsid w:val="001E6328"/>
    <w:rsid w:val="001E633D"/>
    <w:rsid w:val="001E6443"/>
    <w:rsid w:val="001E6CE5"/>
    <w:rsid w:val="001E72C1"/>
    <w:rsid w:val="001E758B"/>
    <w:rsid w:val="001E7A58"/>
    <w:rsid w:val="001F03EA"/>
    <w:rsid w:val="001F0648"/>
    <w:rsid w:val="001F1E5E"/>
    <w:rsid w:val="001F22FE"/>
    <w:rsid w:val="001F24BE"/>
    <w:rsid w:val="001F3CBF"/>
    <w:rsid w:val="001F5E59"/>
    <w:rsid w:val="001F6020"/>
    <w:rsid w:val="001F65C5"/>
    <w:rsid w:val="001F6954"/>
    <w:rsid w:val="001F69D2"/>
    <w:rsid w:val="001F6DD5"/>
    <w:rsid w:val="001F6DDB"/>
    <w:rsid w:val="001F786E"/>
    <w:rsid w:val="002003BE"/>
    <w:rsid w:val="00200830"/>
    <w:rsid w:val="00201069"/>
    <w:rsid w:val="00203EED"/>
    <w:rsid w:val="002046EA"/>
    <w:rsid w:val="00204A05"/>
    <w:rsid w:val="00204DCF"/>
    <w:rsid w:val="002066C9"/>
    <w:rsid w:val="00206F1D"/>
    <w:rsid w:val="00207D22"/>
    <w:rsid w:val="00210128"/>
    <w:rsid w:val="00210D20"/>
    <w:rsid w:val="00210D2B"/>
    <w:rsid w:val="00211E2E"/>
    <w:rsid w:val="00212429"/>
    <w:rsid w:val="00212D11"/>
    <w:rsid w:val="0021337C"/>
    <w:rsid w:val="002143DB"/>
    <w:rsid w:val="00214FD9"/>
    <w:rsid w:val="00215551"/>
    <w:rsid w:val="00215A7D"/>
    <w:rsid w:val="00216F7E"/>
    <w:rsid w:val="0022016B"/>
    <w:rsid w:val="00221248"/>
    <w:rsid w:val="00221838"/>
    <w:rsid w:val="00221DD7"/>
    <w:rsid w:val="00222EA4"/>
    <w:rsid w:val="00222FD4"/>
    <w:rsid w:val="00224CE2"/>
    <w:rsid w:val="00224DFB"/>
    <w:rsid w:val="002261BE"/>
    <w:rsid w:val="00226CAB"/>
    <w:rsid w:val="002270F4"/>
    <w:rsid w:val="002278AB"/>
    <w:rsid w:val="00227CBE"/>
    <w:rsid w:val="002301A0"/>
    <w:rsid w:val="00230254"/>
    <w:rsid w:val="0023055B"/>
    <w:rsid w:val="00230E36"/>
    <w:rsid w:val="00231FDE"/>
    <w:rsid w:val="00232278"/>
    <w:rsid w:val="00232329"/>
    <w:rsid w:val="002326BD"/>
    <w:rsid w:val="00233B74"/>
    <w:rsid w:val="00234722"/>
    <w:rsid w:val="00234B5C"/>
    <w:rsid w:val="00235311"/>
    <w:rsid w:val="00235688"/>
    <w:rsid w:val="00235AB6"/>
    <w:rsid w:val="00235E94"/>
    <w:rsid w:val="00235F69"/>
    <w:rsid w:val="002367FA"/>
    <w:rsid w:val="00236C7B"/>
    <w:rsid w:val="002372D8"/>
    <w:rsid w:val="00240430"/>
    <w:rsid w:val="00240A1A"/>
    <w:rsid w:val="00240E4D"/>
    <w:rsid w:val="002410AB"/>
    <w:rsid w:val="00241589"/>
    <w:rsid w:val="00241B18"/>
    <w:rsid w:val="0024206C"/>
    <w:rsid w:val="002424AF"/>
    <w:rsid w:val="002440B8"/>
    <w:rsid w:val="002446BB"/>
    <w:rsid w:val="00244DD5"/>
    <w:rsid w:val="00245E6F"/>
    <w:rsid w:val="00246715"/>
    <w:rsid w:val="002473EC"/>
    <w:rsid w:val="00247D0C"/>
    <w:rsid w:val="0025078A"/>
    <w:rsid w:val="00250914"/>
    <w:rsid w:val="00250B3C"/>
    <w:rsid w:val="002525DB"/>
    <w:rsid w:val="002525EA"/>
    <w:rsid w:val="0025290F"/>
    <w:rsid w:val="00252955"/>
    <w:rsid w:val="002535FD"/>
    <w:rsid w:val="00253609"/>
    <w:rsid w:val="00253AA8"/>
    <w:rsid w:val="00253B72"/>
    <w:rsid w:val="00254805"/>
    <w:rsid w:val="002555CE"/>
    <w:rsid w:val="00256547"/>
    <w:rsid w:val="0025675E"/>
    <w:rsid w:val="00256AEA"/>
    <w:rsid w:val="00256DF2"/>
    <w:rsid w:val="00257117"/>
    <w:rsid w:val="002578C3"/>
    <w:rsid w:val="002600C1"/>
    <w:rsid w:val="0026031B"/>
    <w:rsid w:val="0026046B"/>
    <w:rsid w:val="00261B0D"/>
    <w:rsid w:val="00261CBC"/>
    <w:rsid w:val="00263145"/>
    <w:rsid w:val="0026434A"/>
    <w:rsid w:val="0026438D"/>
    <w:rsid w:val="00264580"/>
    <w:rsid w:val="00264753"/>
    <w:rsid w:val="00264935"/>
    <w:rsid w:val="00264A02"/>
    <w:rsid w:val="002651B2"/>
    <w:rsid w:val="00265D48"/>
    <w:rsid w:val="00267430"/>
    <w:rsid w:val="00270734"/>
    <w:rsid w:val="0027073F"/>
    <w:rsid w:val="00270863"/>
    <w:rsid w:val="002708AA"/>
    <w:rsid w:val="00270BE6"/>
    <w:rsid w:val="00270C72"/>
    <w:rsid w:val="002713F9"/>
    <w:rsid w:val="00271994"/>
    <w:rsid w:val="00271ABD"/>
    <w:rsid w:val="00271EF1"/>
    <w:rsid w:val="002721D7"/>
    <w:rsid w:val="00272777"/>
    <w:rsid w:val="0027291F"/>
    <w:rsid w:val="00272A59"/>
    <w:rsid w:val="00272D64"/>
    <w:rsid w:val="002736CD"/>
    <w:rsid w:val="00273C30"/>
    <w:rsid w:val="00273C87"/>
    <w:rsid w:val="00274141"/>
    <w:rsid w:val="0027480D"/>
    <w:rsid w:val="00274EF3"/>
    <w:rsid w:val="00275599"/>
    <w:rsid w:val="00276759"/>
    <w:rsid w:val="00276B54"/>
    <w:rsid w:val="002774C2"/>
    <w:rsid w:val="002777E0"/>
    <w:rsid w:val="00280547"/>
    <w:rsid w:val="0028149E"/>
    <w:rsid w:val="00281BF9"/>
    <w:rsid w:val="00282642"/>
    <w:rsid w:val="00282A6A"/>
    <w:rsid w:val="00282B5A"/>
    <w:rsid w:val="00283938"/>
    <w:rsid w:val="002839C3"/>
    <w:rsid w:val="00283D52"/>
    <w:rsid w:val="00284BC2"/>
    <w:rsid w:val="002858BE"/>
    <w:rsid w:val="002860B2"/>
    <w:rsid w:val="002861A3"/>
    <w:rsid w:val="00287014"/>
    <w:rsid w:val="002879E5"/>
    <w:rsid w:val="00287D02"/>
    <w:rsid w:val="00290475"/>
    <w:rsid w:val="00290DEF"/>
    <w:rsid w:val="00290ED9"/>
    <w:rsid w:val="0029179C"/>
    <w:rsid w:val="00291E16"/>
    <w:rsid w:val="002926E6"/>
    <w:rsid w:val="0029272F"/>
    <w:rsid w:val="0029318C"/>
    <w:rsid w:val="00293883"/>
    <w:rsid w:val="00293B64"/>
    <w:rsid w:val="00293BEE"/>
    <w:rsid w:val="0029470C"/>
    <w:rsid w:val="00294B3B"/>
    <w:rsid w:val="002950B7"/>
    <w:rsid w:val="00295EA5"/>
    <w:rsid w:val="00296382"/>
    <w:rsid w:val="00296BD9"/>
    <w:rsid w:val="00296D88"/>
    <w:rsid w:val="00296F93"/>
    <w:rsid w:val="002A0444"/>
    <w:rsid w:val="002A058D"/>
    <w:rsid w:val="002A0DCF"/>
    <w:rsid w:val="002A0F24"/>
    <w:rsid w:val="002A1856"/>
    <w:rsid w:val="002A1974"/>
    <w:rsid w:val="002A1AC4"/>
    <w:rsid w:val="002A2214"/>
    <w:rsid w:val="002A2672"/>
    <w:rsid w:val="002A359B"/>
    <w:rsid w:val="002A39E5"/>
    <w:rsid w:val="002A3B97"/>
    <w:rsid w:val="002A3E0A"/>
    <w:rsid w:val="002A3FEF"/>
    <w:rsid w:val="002A4B08"/>
    <w:rsid w:val="002A501B"/>
    <w:rsid w:val="002A51AA"/>
    <w:rsid w:val="002A57D3"/>
    <w:rsid w:val="002A6125"/>
    <w:rsid w:val="002A7334"/>
    <w:rsid w:val="002A73B8"/>
    <w:rsid w:val="002A7912"/>
    <w:rsid w:val="002B0649"/>
    <w:rsid w:val="002B0826"/>
    <w:rsid w:val="002B0A7B"/>
    <w:rsid w:val="002B106D"/>
    <w:rsid w:val="002B1683"/>
    <w:rsid w:val="002B3690"/>
    <w:rsid w:val="002B3B88"/>
    <w:rsid w:val="002B3C39"/>
    <w:rsid w:val="002B3FD1"/>
    <w:rsid w:val="002B4BB4"/>
    <w:rsid w:val="002B4C44"/>
    <w:rsid w:val="002B59C3"/>
    <w:rsid w:val="002B5B5C"/>
    <w:rsid w:val="002B615D"/>
    <w:rsid w:val="002B7362"/>
    <w:rsid w:val="002C0155"/>
    <w:rsid w:val="002C0179"/>
    <w:rsid w:val="002C1839"/>
    <w:rsid w:val="002C23FA"/>
    <w:rsid w:val="002C2953"/>
    <w:rsid w:val="002C2D00"/>
    <w:rsid w:val="002C2D31"/>
    <w:rsid w:val="002C3851"/>
    <w:rsid w:val="002C5A28"/>
    <w:rsid w:val="002C5A9A"/>
    <w:rsid w:val="002C5EA7"/>
    <w:rsid w:val="002C715C"/>
    <w:rsid w:val="002C7369"/>
    <w:rsid w:val="002C7621"/>
    <w:rsid w:val="002D08BA"/>
    <w:rsid w:val="002D0DA4"/>
    <w:rsid w:val="002D21E2"/>
    <w:rsid w:val="002D31CF"/>
    <w:rsid w:val="002D3226"/>
    <w:rsid w:val="002D3AD8"/>
    <w:rsid w:val="002D413E"/>
    <w:rsid w:val="002D458C"/>
    <w:rsid w:val="002D4C82"/>
    <w:rsid w:val="002D4EEF"/>
    <w:rsid w:val="002D54B8"/>
    <w:rsid w:val="002D5656"/>
    <w:rsid w:val="002D600A"/>
    <w:rsid w:val="002D6187"/>
    <w:rsid w:val="002D6561"/>
    <w:rsid w:val="002D7E68"/>
    <w:rsid w:val="002E008B"/>
    <w:rsid w:val="002E01D0"/>
    <w:rsid w:val="002E0670"/>
    <w:rsid w:val="002E110E"/>
    <w:rsid w:val="002E2699"/>
    <w:rsid w:val="002E3A57"/>
    <w:rsid w:val="002E3B64"/>
    <w:rsid w:val="002E4364"/>
    <w:rsid w:val="002E4C57"/>
    <w:rsid w:val="002E5673"/>
    <w:rsid w:val="002E5C4F"/>
    <w:rsid w:val="002E5EEF"/>
    <w:rsid w:val="002E6386"/>
    <w:rsid w:val="002E644B"/>
    <w:rsid w:val="002E7061"/>
    <w:rsid w:val="002E7D8C"/>
    <w:rsid w:val="002E7EB8"/>
    <w:rsid w:val="002F0714"/>
    <w:rsid w:val="002F09CD"/>
    <w:rsid w:val="002F0A47"/>
    <w:rsid w:val="002F0CC4"/>
    <w:rsid w:val="002F1366"/>
    <w:rsid w:val="002F1D15"/>
    <w:rsid w:val="002F258C"/>
    <w:rsid w:val="002F4838"/>
    <w:rsid w:val="002F4E57"/>
    <w:rsid w:val="002F551B"/>
    <w:rsid w:val="002F6071"/>
    <w:rsid w:val="002F67CD"/>
    <w:rsid w:val="002F6FED"/>
    <w:rsid w:val="002F7446"/>
    <w:rsid w:val="002F7588"/>
    <w:rsid w:val="00300F36"/>
    <w:rsid w:val="00301054"/>
    <w:rsid w:val="003016A2"/>
    <w:rsid w:val="00301831"/>
    <w:rsid w:val="00301A4B"/>
    <w:rsid w:val="003022DC"/>
    <w:rsid w:val="00304853"/>
    <w:rsid w:val="003050E4"/>
    <w:rsid w:val="00305505"/>
    <w:rsid w:val="00305A01"/>
    <w:rsid w:val="00305DB8"/>
    <w:rsid w:val="00306681"/>
    <w:rsid w:val="003067B2"/>
    <w:rsid w:val="00307073"/>
    <w:rsid w:val="00307A8E"/>
    <w:rsid w:val="00307C5B"/>
    <w:rsid w:val="00307D4D"/>
    <w:rsid w:val="00310014"/>
    <w:rsid w:val="00310636"/>
    <w:rsid w:val="00310870"/>
    <w:rsid w:val="003111F9"/>
    <w:rsid w:val="003111FE"/>
    <w:rsid w:val="003113EE"/>
    <w:rsid w:val="00312337"/>
    <w:rsid w:val="00313092"/>
    <w:rsid w:val="003130FA"/>
    <w:rsid w:val="00313152"/>
    <w:rsid w:val="0031347A"/>
    <w:rsid w:val="003135AC"/>
    <w:rsid w:val="00313DE7"/>
    <w:rsid w:val="00314AEC"/>
    <w:rsid w:val="00315552"/>
    <w:rsid w:val="00315CE5"/>
    <w:rsid w:val="0031643E"/>
    <w:rsid w:val="0031695F"/>
    <w:rsid w:val="00317624"/>
    <w:rsid w:val="00321C20"/>
    <w:rsid w:val="003224C5"/>
    <w:rsid w:val="0032363C"/>
    <w:rsid w:val="00323E02"/>
    <w:rsid w:val="00323EA7"/>
    <w:rsid w:val="00324686"/>
    <w:rsid w:val="003248E5"/>
    <w:rsid w:val="00324B8A"/>
    <w:rsid w:val="00325CD3"/>
    <w:rsid w:val="00326669"/>
    <w:rsid w:val="00327394"/>
    <w:rsid w:val="00327904"/>
    <w:rsid w:val="003301FE"/>
    <w:rsid w:val="0033157A"/>
    <w:rsid w:val="003317F7"/>
    <w:rsid w:val="0033248A"/>
    <w:rsid w:val="00332A48"/>
    <w:rsid w:val="00333B4C"/>
    <w:rsid w:val="00334261"/>
    <w:rsid w:val="00334592"/>
    <w:rsid w:val="00335274"/>
    <w:rsid w:val="00335BBD"/>
    <w:rsid w:val="00335BD5"/>
    <w:rsid w:val="0033609B"/>
    <w:rsid w:val="00336952"/>
    <w:rsid w:val="00336BF7"/>
    <w:rsid w:val="00336F49"/>
    <w:rsid w:val="00337619"/>
    <w:rsid w:val="00340570"/>
    <w:rsid w:val="00340DDC"/>
    <w:rsid w:val="00340F53"/>
    <w:rsid w:val="00341085"/>
    <w:rsid w:val="00341092"/>
    <w:rsid w:val="0034124C"/>
    <w:rsid w:val="00341BFB"/>
    <w:rsid w:val="003423AA"/>
    <w:rsid w:val="00343282"/>
    <w:rsid w:val="00343410"/>
    <w:rsid w:val="0034380F"/>
    <w:rsid w:val="00343ADA"/>
    <w:rsid w:val="00344948"/>
    <w:rsid w:val="00344B11"/>
    <w:rsid w:val="003453CF"/>
    <w:rsid w:val="0034612C"/>
    <w:rsid w:val="00346A0D"/>
    <w:rsid w:val="00346A76"/>
    <w:rsid w:val="00347A6F"/>
    <w:rsid w:val="00347B96"/>
    <w:rsid w:val="0035053C"/>
    <w:rsid w:val="003516C5"/>
    <w:rsid w:val="00351924"/>
    <w:rsid w:val="00351BFA"/>
    <w:rsid w:val="00351F5F"/>
    <w:rsid w:val="00352510"/>
    <w:rsid w:val="003526EF"/>
    <w:rsid w:val="00352CA5"/>
    <w:rsid w:val="00353460"/>
    <w:rsid w:val="003534E8"/>
    <w:rsid w:val="00353954"/>
    <w:rsid w:val="0035441E"/>
    <w:rsid w:val="00354AEE"/>
    <w:rsid w:val="00355ED0"/>
    <w:rsid w:val="003560AE"/>
    <w:rsid w:val="003562D1"/>
    <w:rsid w:val="00356D4D"/>
    <w:rsid w:val="00356E90"/>
    <w:rsid w:val="00356EE3"/>
    <w:rsid w:val="0035736B"/>
    <w:rsid w:val="003575BB"/>
    <w:rsid w:val="00357792"/>
    <w:rsid w:val="00357887"/>
    <w:rsid w:val="0036040F"/>
    <w:rsid w:val="0036080F"/>
    <w:rsid w:val="0036082B"/>
    <w:rsid w:val="00361773"/>
    <w:rsid w:val="00361BAD"/>
    <w:rsid w:val="00362CB5"/>
    <w:rsid w:val="00362CC1"/>
    <w:rsid w:val="0036377C"/>
    <w:rsid w:val="003639BF"/>
    <w:rsid w:val="00363BBF"/>
    <w:rsid w:val="00364E2E"/>
    <w:rsid w:val="0036544D"/>
    <w:rsid w:val="00365D12"/>
    <w:rsid w:val="0036618C"/>
    <w:rsid w:val="003662B4"/>
    <w:rsid w:val="00366358"/>
    <w:rsid w:val="00366AEE"/>
    <w:rsid w:val="00366B4C"/>
    <w:rsid w:val="003674AD"/>
    <w:rsid w:val="0036761C"/>
    <w:rsid w:val="00370BBC"/>
    <w:rsid w:val="00370D52"/>
    <w:rsid w:val="00371739"/>
    <w:rsid w:val="00372EBA"/>
    <w:rsid w:val="00373961"/>
    <w:rsid w:val="0037437D"/>
    <w:rsid w:val="003745AA"/>
    <w:rsid w:val="003756A7"/>
    <w:rsid w:val="00375A85"/>
    <w:rsid w:val="00375CEF"/>
    <w:rsid w:val="00376124"/>
    <w:rsid w:val="00376134"/>
    <w:rsid w:val="00376606"/>
    <w:rsid w:val="003766C5"/>
    <w:rsid w:val="00376B29"/>
    <w:rsid w:val="00376EB4"/>
    <w:rsid w:val="00377236"/>
    <w:rsid w:val="00377600"/>
    <w:rsid w:val="00377F83"/>
    <w:rsid w:val="003800F2"/>
    <w:rsid w:val="00381F16"/>
    <w:rsid w:val="003820CE"/>
    <w:rsid w:val="0038210C"/>
    <w:rsid w:val="00382501"/>
    <w:rsid w:val="00382D61"/>
    <w:rsid w:val="0038306F"/>
    <w:rsid w:val="0038357F"/>
    <w:rsid w:val="003836AA"/>
    <w:rsid w:val="0038384B"/>
    <w:rsid w:val="003839A1"/>
    <w:rsid w:val="00384CDC"/>
    <w:rsid w:val="00385A89"/>
    <w:rsid w:val="00386C1A"/>
    <w:rsid w:val="00387275"/>
    <w:rsid w:val="0038774F"/>
    <w:rsid w:val="003878B4"/>
    <w:rsid w:val="00387E6C"/>
    <w:rsid w:val="00390252"/>
    <w:rsid w:val="0039063B"/>
    <w:rsid w:val="00390657"/>
    <w:rsid w:val="00390E5F"/>
    <w:rsid w:val="0039116C"/>
    <w:rsid w:val="00391F37"/>
    <w:rsid w:val="00391FB7"/>
    <w:rsid w:val="00392C17"/>
    <w:rsid w:val="00392F32"/>
    <w:rsid w:val="003933D8"/>
    <w:rsid w:val="00393ED7"/>
    <w:rsid w:val="00393FAF"/>
    <w:rsid w:val="0039449A"/>
    <w:rsid w:val="0039488E"/>
    <w:rsid w:val="003951CF"/>
    <w:rsid w:val="00395B86"/>
    <w:rsid w:val="00395C8A"/>
    <w:rsid w:val="00395F62"/>
    <w:rsid w:val="0039603A"/>
    <w:rsid w:val="00396F18"/>
    <w:rsid w:val="003971C1"/>
    <w:rsid w:val="00397A3E"/>
    <w:rsid w:val="003A0D1E"/>
    <w:rsid w:val="003A0EA4"/>
    <w:rsid w:val="003A0FA0"/>
    <w:rsid w:val="003A2FD3"/>
    <w:rsid w:val="003A348E"/>
    <w:rsid w:val="003A3903"/>
    <w:rsid w:val="003A5586"/>
    <w:rsid w:val="003A597F"/>
    <w:rsid w:val="003A5B3F"/>
    <w:rsid w:val="003A5BC2"/>
    <w:rsid w:val="003A5F16"/>
    <w:rsid w:val="003A667E"/>
    <w:rsid w:val="003A66EE"/>
    <w:rsid w:val="003A719B"/>
    <w:rsid w:val="003A75D4"/>
    <w:rsid w:val="003A7853"/>
    <w:rsid w:val="003B08B2"/>
    <w:rsid w:val="003B151D"/>
    <w:rsid w:val="003B2AAB"/>
    <w:rsid w:val="003B3B29"/>
    <w:rsid w:val="003B3EF7"/>
    <w:rsid w:val="003B43C8"/>
    <w:rsid w:val="003B4591"/>
    <w:rsid w:val="003B5047"/>
    <w:rsid w:val="003B70FB"/>
    <w:rsid w:val="003B76F9"/>
    <w:rsid w:val="003B7A9A"/>
    <w:rsid w:val="003B7E57"/>
    <w:rsid w:val="003C15BA"/>
    <w:rsid w:val="003C1805"/>
    <w:rsid w:val="003C1CEF"/>
    <w:rsid w:val="003C1FED"/>
    <w:rsid w:val="003C2EE8"/>
    <w:rsid w:val="003C2FC2"/>
    <w:rsid w:val="003C307F"/>
    <w:rsid w:val="003C43B2"/>
    <w:rsid w:val="003C5597"/>
    <w:rsid w:val="003C5B05"/>
    <w:rsid w:val="003C5D64"/>
    <w:rsid w:val="003C5E66"/>
    <w:rsid w:val="003C6761"/>
    <w:rsid w:val="003D0055"/>
    <w:rsid w:val="003D0AC8"/>
    <w:rsid w:val="003D121C"/>
    <w:rsid w:val="003D1235"/>
    <w:rsid w:val="003D14C1"/>
    <w:rsid w:val="003D3771"/>
    <w:rsid w:val="003D3870"/>
    <w:rsid w:val="003D3E1E"/>
    <w:rsid w:val="003D3F58"/>
    <w:rsid w:val="003D6AAC"/>
    <w:rsid w:val="003D7736"/>
    <w:rsid w:val="003D7805"/>
    <w:rsid w:val="003D785D"/>
    <w:rsid w:val="003E206D"/>
    <w:rsid w:val="003E3FAF"/>
    <w:rsid w:val="003E4A28"/>
    <w:rsid w:val="003E4D75"/>
    <w:rsid w:val="003E4EED"/>
    <w:rsid w:val="003E5A59"/>
    <w:rsid w:val="003E6615"/>
    <w:rsid w:val="003E6D4F"/>
    <w:rsid w:val="003E73E6"/>
    <w:rsid w:val="003E777F"/>
    <w:rsid w:val="003E7BE7"/>
    <w:rsid w:val="003F0053"/>
    <w:rsid w:val="003F02A8"/>
    <w:rsid w:val="003F0B67"/>
    <w:rsid w:val="003F0E1E"/>
    <w:rsid w:val="003F0F0A"/>
    <w:rsid w:val="003F166F"/>
    <w:rsid w:val="003F1EF7"/>
    <w:rsid w:val="003F2190"/>
    <w:rsid w:val="003F2319"/>
    <w:rsid w:val="003F2769"/>
    <w:rsid w:val="003F35BC"/>
    <w:rsid w:val="003F3760"/>
    <w:rsid w:val="003F4BD0"/>
    <w:rsid w:val="003F5220"/>
    <w:rsid w:val="003F540E"/>
    <w:rsid w:val="003F63D3"/>
    <w:rsid w:val="003F757E"/>
    <w:rsid w:val="003F7E45"/>
    <w:rsid w:val="004004F5"/>
    <w:rsid w:val="004017A8"/>
    <w:rsid w:val="0040185D"/>
    <w:rsid w:val="00402133"/>
    <w:rsid w:val="004022DB"/>
    <w:rsid w:val="0040271C"/>
    <w:rsid w:val="004029E9"/>
    <w:rsid w:val="00403067"/>
    <w:rsid w:val="00403374"/>
    <w:rsid w:val="00403796"/>
    <w:rsid w:val="00403C67"/>
    <w:rsid w:val="004043EE"/>
    <w:rsid w:val="004043F9"/>
    <w:rsid w:val="004056E9"/>
    <w:rsid w:val="004068D6"/>
    <w:rsid w:val="00407419"/>
    <w:rsid w:val="00407CDC"/>
    <w:rsid w:val="0041146B"/>
    <w:rsid w:val="0041168D"/>
    <w:rsid w:val="0041179C"/>
    <w:rsid w:val="00412726"/>
    <w:rsid w:val="004131E2"/>
    <w:rsid w:val="00413287"/>
    <w:rsid w:val="004133F4"/>
    <w:rsid w:val="00413D8F"/>
    <w:rsid w:val="00413EC1"/>
    <w:rsid w:val="004143D2"/>
    <w:rsid w:val="004149A2"/>
    <w:rsid w:val="00415D19"/>
    <w:rsid w:val="00417191"/>
    <w:rsid w:val="0042070F"/>
    <w:rsid w:val="0042092F"/>
    <w:rsid w:val="00420941"/>
    <w:rsid w:val="0042095E"/>
    <w:rsid w:val="004218B7"/>
    <w:rsid w:val="00421BD3"/>
    <w:rsid w:val="0042207B"/>
    <w:rsid w:val="0042212F"/>
    <w:rsid w:val="00422DD8"/>
    <w:rsid w:val="00423040"/>
    <w:rsid w:val="00423C6B"/>
    <w:rsid w:val="00424F2F"/>
    <w:rsid w:val="004268F8"/>
    <w:rsid w:val="00427ABF"/>
    <w:rsid w:val="00430667"/>
    <w:rsid w:val="00430822"/>
    <w:rsid w:val="00430B1D"/>
    <w:rsid w:val="00431218"/>
    <w:rsid w:val="00431D92"/>
    <w:rsid w:val="004323D5"/>
    <w:rsid w:val="004326A3"/>
    <w:rsid w:val="00432F68"/>
    <w:rsid w:val="00433081"/>
    <w:rsid w:val="0043316B"/>
    <w:rsid w:val="004331B1"/>
    <w:rsid w:val="004345BE"/>
    <w:rsid w:val="00434673"/>
    <w:rsid w:val="00435451"/>
    <w:rsid w:val="0043669A"/>
    <w:rsid w:val="0043701F"/>
    <w:rsid w:val="004372B4"/>
    <w:rsid w:val="004375C4"/>
    <w:rsid w:val="00437E3D"/>
    <w:rsid w:val="00440804"/>
    <w:rsid w:val="0044138A"/>
    <w:rsid w:val="00442073"/>
    <w:rsid w:val="00442CC2"/>
    <w:rsid w:val="004435FD"/>
    <w:rsid w:val="00443857"/>
    <w:rsid w:val="004442C1"/>
    <w:rsid w:val="0044494A"/>
    <w:rsid w:val="00444F00"/>
    <w:rsid w:val="00444F0A"/>
    <w:rsid w:val="004450B3"/>
    <w:rsid w:val="0044634D"/>
    <w:rsid w:val="0045025B"/>
    <w:rsid w:val="00450EC6"/>
    <w:rsid w:val="004514C5"/>
    <w:rsid w:val="004520F4"/>
    <w:rsid w:val="00453461"/>
    <w:rsid w:val="004536C3"/>
    <w:rsid w:val="004543BE"/>
    <w:rsid w:val="00454447"/>
    <w:rsid w:val="00454EA2"/>
    <w:rsid w:val="00457032"/>
    <w:rsid w:val="00460BF9"/>
    <w:rsid w:val="00462151"/>
    <w:rsid w:val="00462938"/>
    <w:rsid w:val="0046395B"/>
    <w:rsid w:val="00463AD9"/>
    <w:rsid w:val="00464193"/>
    <w:rsid w:val="004644FC"/>
    <w:rsid w:val="0046457A"/>
    <w:rsid w:val="00464E43"/>
    <w:rsid w:val="004664B9"/>
    <w:rsid w:val="00466A44"/>
    <w:rsid w:val="00467729"/>
    <w:rsid w:val="0046779B"/>
    <w:rsid w:val="00467859"/>
    <w:rsid w:val="0046799C"/>
    <w:rsid w:val="00467C35"/>
    <w:rsid w:val="00471310"/>
    <w:rsid w:val="004721F2"/>
    <w:rsid w:val="004727F2"/>
    <w:rsid w:val="00473C74"/>
    <w:rsid w:val="0047453A"/>
    <w:rsid w:val="00475C01"/>
    <w:rsid w:val="0047678F"/>
    <w:rsid w:val="00477A39"/>
    <w:rsid w:val="00480C9E"/>
    <w:rsid w:val="0048102E"/>
    <w:rsid w:val="0048150C"/>
    <w:rsid w:val="0048165B"/>
    <w:rsid w:val="004822A1"/>
    <w:rsid w:val="00482B4C"/>
    <w:rsid w:val="004833F5"/>
    <w:rsid w:val="00483548"/>
    <w:rsid w:val="00483C5D"/>
    <w:rsid w:val="00483E84"/>
    <w:rsid w:val="00483EC6"/>
    <w:rsid w:val="00484561"/>
    <w:rsid w:val="0048498A"/>
    <w:rsid w:val="004854F1"/>
    <w:rsid w:val="00485799"/>
    <w:rsid w:val="00485FDB"/>
    <w:rsid w:val="0048619E"/>
    <w:rsid w:val="00486E17"/>
    <w:rsid w:val="00487A35"/>
    <w:rsid w:val="00490498"/>
    <w:rsid w:val="004904B9"/>
    <w:rsid w:val="0049050F"/>
    <w:rsid w:val="00491667"/>
    <w:rsid w:val="004917CE"/>
    <w:rsid w:val="00491B85"/>
    <w:rsid w:val="00491D23"/>
    <w:rsid w:val="00491E93"/>
    <w:rsid w:val="00492431"/>
    <w:rsid w:val="004925EC"/>
    <w:rsid w:val="004929BD"/>
    <w:rsid w:val="004937C7"/>
    <w:rsid w:val="00493C97"/>
    <w:rsid w:val="00493E21"/>
    <w:rsid w:val="00494BB3"/>
    <w:rsid w:val="004959A0"/>
    <w:rsid w:val="004964E1"/>
    <w:rsid w:val="00496884"/>
    <w:rsid w:val="0049758C"/>
    <w:rsid w:val="00497D2B"/>
    <w:rsid w:val="00497DFB"/>
    <w:rsid w:val="00497F29"/>
    <w:rsid w:val="004A0835"/>
    <w:rsid w:val="004A0B38"/>
    <w:rsid w:val="004A0DFA"/>
    <w:rsid w:val="004A0EFE"/>
    <w:rsid w:val="004A23C0"/>
    <w:rsid w:val="004A25F4"/>
    <w:rsid w:val="004A2CEF"/>
    <w:rsid w:val="004A3112"/>
    <w:rsid w:val="004A3F8E"/>
    <w:rsid w:val="004A417D"/>
    <w:rsid w:val="004A470B"/>
    <w:rsid w:val="004A48AB"/>
    <w:rsid w:val="004A542A"/>
    <w:rsid w:val="004A5C69"/>
    <w:rsid w:val="004A7731"/>
    <w:rsid w:val="004A787F"/>
    <w:rsid w:val="004A7911"/>
    <w:rsid w:val="004A7C89"/>
    <w:rsid w:val="004A7D40"/>
    <w:rsid w:val="004B0500"/>
    <w:rsid w:val="004B070E"/>
    <w:rsid w:val="004B14FE"/>
    <w:rsid w:val="004B1B10"/>
    <w:rsid w:val="004B1BEA"/>
    <w:rsid w:val="004B220A"/>
    <w:rsid w:val="004B2A78"/>
    <w:rsid w:val="004B33F8"/>
    <w:rsid w:val="004B3E48"/>
    <w:rsid w:val="004B3EB8"/>
    <w:rsid w:val="004B3F77"/>
    <w:rsid w:val="004B48FB"/>
    <w:rsid w:val="004B510F"/>
    <w:rsid w:val="004B5410"/>
    <w:rsid w:val="004B600C"/>
    <w:rsid w:val="004B6432"/>
    <w:rsid w:val="004B7A2E"/>
    <w:rsid w:val="004C0342"/>
    <w:rsid w:val="004C04DE"/>
    <w:rsid w:val="004C0C51"/>
    <w:rsid w:val="004C0E80"/>
    <w:rsid w:val="004C17C3"/>
    <w:rsid w:val="004C1CE1"/>
    <w:rsid w:val="004C22C8"/>
    <w:rsid w:val="004C258A"/>
    <w:rsid w:val="004C3B30"/>
    <w:rsid w:val="004C3C1E"/>
    <w:rsid w:val="004C3C71"/>
    <w:rsid w:val="004C570B"/>
    <w:rsid w:val="004C60C1"/>
    <w:rsid w:val="004C6FD1"/>
    <w:rsid w:val="004C7099"/>
    <w:rsid w:val="004C7C0A"/>
    <w:rsid w:val="004D04BF"/>
    <w:rsid w:val="004D068C"/>
    <w:rsid w:val="004D06A6"/>
    <w:rsid w:val="004D112D"/>
    <w:rsid w:val="004D14A1"/>
    <w:rsid w:val="004D19DA"/>
    <w:rsid w:val="004D24B1"/>
    <w:rsid w:val="004D3D10"/>
    <w:rsid w:val="004D4003"/>
    <w:rsid w:val="004D48F2"/>
    <w:rsid w:val="004D4BDF"/>
    <w:rsid w:val="004D4D41"/>
    <w:rsid w:val="004D5B3D"/>
    <w:rsid w:val="004D5CAE"/>
    <w:rsid w:val="004D605E"/>
    <w:rsid w:val="004D621D"/>
    <w:rsid w:val="004D69BB"/>
    <w:rsid w:val="004D6F09"/>
    <w:rsid w:val="004D7401"/>
    <w:rsid w:val="004D7C04"/>
    <w:rsid w:val="004D7F8E"/>
    <w:rsid w:val="004E02F4"/>
    <w:rsid w:val="004E043E"/>
    <w:rsid w:val="004E1437"/>
    <w:rsid w:val="004E1521"/>
    <w:rsid w:val="004E1533"/>
    <w:rsid w:val="004E1964"/>
    <w:rsid w:val="004E1CBB"/>
    <w:rsid w:val="004E25E4"/>
    <w:rsid w:val="004E32D3"/>
    <w:rsid w:val="004E3B75"/>
    <w:rsid w:val="004E3C16"/>
    <w:rsid w:val="004E3FD8"/>
    <w:rsid w:val="004E477D"/>
    <w:rsid w:val="004E484D"/>
    <w:rsid w:val="004E5AC8"/>
    <w:rsid w:val="004E64F9"/>
    <w:rsid w:val="004E6923"/>
    <w:rsid w:val="004E6AC6"/>
    <w:rsid w:val="004E7A07"/>
    <w:rsid w:val="004E7BDF"/>
    <w:rsid w:val="004F0542"/>
    <w:rsid w:val="004F17A4"/>
    <w:rsid w:val="004F2847"/>
    <w:rsid w:val="004F4287"/>
    <w:rsid w:val="004F4A12"/>
    <w:rsid w:val="004F5DC6"/>
    <w:rsid w:val="004F66D4"/>
    <w:rsid w:val="004F6F35"/>
    <w:rsid w:val="004F7094"/>
    <w:rsid w:val="004F755E"/>
    <w:rsid w:val="004F756E"/>
    <w:rsid w:val="004F7A93"/>
    <w:rsid w:val="004F7BCE"/>
    <w:rsid w:val="00500A4B"/>
    <w:rsid w:val="00500CA6"/>
    <w:rsid w:val="00500ED8"/>
    <w:rsid w:val="00502385"/>
    <w:rsid w:val="00503943"/>
    <w:rsid w:val="00503E4A"/>
    <w:rsid w:val="00505148"/>
    <w:rsid w:val="005055DB"/>
    <w:rsid w:val="00505DBD"/>
    <w:rsid w:val="00505F41"/>
    <w:rsid w:val="00506577"/>
    <w:rsid w:val="00506D71"/>
    <w:rsid w:val="0050700E"/>
    <w:rsid w:val="00507132"/>
    <w:rsid w:val="00507614"/>
    <w:rsid w:val="00507687"/>
    <w:rsid w:val="00507A62"/>
    <w:rsid w:val="00507F71"/>
    <w:rsid w:val="00510510"/>
    <w:rsid w:val="00510699"/>
    <w:rsid w:val="00510944"/>
    <w:rsid w:val="00510E72"/>
    <w:rsid w:val="00511204"/>
    <w:rsid w:val="0051130E"/>
    <w:rsid w:val="00511619"/>
    <w:rsid w:val="0051224E"/>
    <w:rsid w:val="005129E1"/>
    <w:rsid w:val="00512AFB"/>
    <w:rsid w:val="005130D5"/>
    <w:rsid w:val="005132B6"/>
    <w:rsid w:val="00516C36"/>
    <w:rsid w:val="00516D39"/>
    <w:rsid w:val="00516E1B"/>
    <w:rsid w:val="00517073"/>
    <w:rsid w:val="00517091"/>
    <w:rsid w:val="00517391"/>
    <w:rsid w:val="0051747E"/>
    <w:rsid w:val="00517F45"/>
    <w:rsid w:val="005202DE"/>
    <w:rsid w:val="005205D9"/>
    <w:rsid w:val="00521125"/>
    <w:rsid w:val="00521BA5"/>
    <w:rsid w:val="00521CEC"/>
    <w:rsid w:val="00523538"/>
    <w:rsid w:val="00523A1D"/>
    <w:rsid w:val="00524216"/>
    <w:rsid w:val="005246C5"/>
    <w:rsid w:val="00525438"/>
    <w:rsid w:val="00525498"/>
    <w:rsid w:val="005256F2"/>
    <w:rsid w:val="00525FAD"/>
    <w:rsid w:val="0052788E"/>
    <w:rsid w:val="00527D16"/>
    <w:rsid w:val="00527EAE"/>
    <w:rsid w:val="00531BA9"/>
    <w:rsid w:val="0053223F"/>
    <w:rsid w:val="00532B99"/>
    <w:rsid w:val="005350CA"/>
    <w:rsid w:val="00535A3B"/>
    <w:rsid w:val="00535A84"/>
    <w:rsid w:val="00535C14"/>
    <w:rsid w:val="00535E6F"/>
    <w:rsid w:val="00536614"/>
    <w:rsid w:val="005374C5"/>
    <w:rsid w:val="0053773C"/>
    <w:rsid w:val="00537E15"/>
    <w:rsid w:val="00540245"/>
    <w:rsid w:val="005409FE"/>
    <w:rsid w:val="00540CB9"/>
    <w:rsid w:val="00540D09"/>
    <w:rsid w:val="00541493"/>
    <w:rsid w:val="005417EC"/>
    <w:rsid w:val="00541AE2"/>
    <w:rsid w:val="00544C11"/>
    <w:rsid w:val="005459CF"/>
    <w:rsid w:val="00545B1B"/>
    <w:rsid w:val="00545CB7"/>
    <w:rsid w:val="00545E94"/>
    <w:rsid w:val="0054642E"/>
    <w:rsid w:val="00546795"/>
    <w:rsid w:val="00546C83"/>
    <w:rsid w:val="0054721F"/>
    <w:rsid w:val="0054770D"/>
    <w:rsid w:val="00547777"/>
    <w:rsid w:val="00547920"/>
    <w:rsid w:val="00551449"/>
    <w:rsid w:val="00551B67"/>
    <w:rsid w:val="00551F3D"/>
    <w:rsid w:val="00552388"/>
    <w:rsid w:val="00552B71"/>
    <w:rsid w:val="0055323D"/>
    <w:rsid w:val="005549B2"/>
    <w:rsid w:val="00554C2B"/>
    <w:rsid w:val="00555039"/>
    <w:rsid w:val="005553A2"/>
    <w:rsid w:val="005560F0"/>
    <w:rsid w:val="00556571"/>
    <w:rsid w:val="005570C9"/>
    <w:rsid w:val="00557165"/>
    <w:rsid w:val="00557DC5"/>
    <w:rsid w:val="005600FF"/>
    <w:rsid w:val="00560786"/>
    <w:rsid w:val="00560DAA"/>
    <w:rsid w:val="00562BE0"/>
    <w:rsid w:val="0056384E"/>
    <w:rsid w:val="00563A9C"/>
    <w:rsid w:val="00564BF9"/>
    <w:rsid w:val="00564C1B"/>
    <w:rsid w:val="00565E16"/>
    <w:rsid w:val="005660BD"/>
    <w:rsid w:val="00566A70"/>
    <w:rsid w:val="00566BFE"/>
    <w:rsid w:val="00566F30"/>
    <w:rsid w:val="00566F6E"/>
    <w:rsid w:val="00567011"/>
    <w:rsid w:val="0056712C"/>
    <w:rsid w:val="00567C72"/>
    <w:rsid w:val="00567DCF"/>
    <w:rsid w:val="00570EDF"/>
    <w:rsid w:val="00571829"/>
    <w:rsid w:val="0057242F"/>
    <w:rsid w:val="00572C58"/>
    <w:rsid w:val="005736FC"/>
    <w:rsid w:val="00573B0F"/>
    <w:rsid w:val="005746C2"/>
    <w:rsid w:val="005746D7"/>
    <w:rsid w:val="005749C4"/>
    <w:rsid w:val="00574EDF"/>
    <w:rsid w:val="00575089"/>
    <w:rsid w:val="0057544B"/>
    <w:rsid w:val="00576B32"/>
    <w:rsid w:val="00576F69"/>
    <w:rsid w:val="005773AB"/>
    <w:rsid w:val="00577777"/>
    <w:rsid w:val="005777C6"/>
    <w:rsid w:val="00577DA7"/>
    <w:rsid w:val="00580022"/>
    <w:rsid w:val="00580366"/>
    <w:rsid w:val="00580437"/>
    <w:rsid w:val="005806A0"/>
    <w:rsid w:val="00580F75"/>
    <w:rsid w:val="005811F1"/>
    <w:rsid w:val="005818B9"/>
    <w:rsid w:val="00581D1F"/>
    <w:rsid w:val="00582252"/>
    <w:rsid w:val="00582EFD"/>
    <w:rsid w:val="00583D26"/>
    <w:rsid w:val="005844F7"/>
    <w:rsid w:val="0058469A"/>
    <w:rsid w:val="00585075"/>
    <w:rsid w:val="00585E99"/>
    <w:rsid w:val="00586579"/>
    <w:rsid w:val="00586A2A"/>
    <w:rsid w:val="00586F16"/>
    <w:rsid w:val="00586F1A"/>
    <w:rsid w:val="005903E3"/>
    <w:rsid w:val="00590B73"/>
    <w:rsid w:val="00591F79"/>
    <w:rsid w:val="005922C3"/>
    <w:rsid w:val="00592463"/>
    <w:rsid w:val="005929B3"/>
    <w:rsid w:val="00592B50"/>
    <w:rsid w:val="00592C0F"/>
    <w:rsid w:val="00592C1A"/>
    <w:rsid w:val="00592D6B"/>
    <w:rsid w:val="0059309C"/>
    <w:rsid w:val="00593D02"/>
    <w:rsid w:val="00595F6B"/>
    <w:rsid w:val="0059640A"/>
    <w:rsid w:val="00596732"/>
    <w:rsid w:val="00596DAC"/>
    <w:rsid w:val="00596EBA"/>
    <w:rsid w:val="0059735B"/>
    <w:rsid w:val="00597B63"/>
    <w:rsid w:val="005A05C3"/>
    <w:rsid w:val="005A068C"/>
    <w:rsid w:val="005A1BE5"/>
    <w:rsid w:val="005A2026"/>
    <w:rsid w:val="005A25AB"/>
    <w:rsid w:val="005A28AA"/>
    <w:rsid w:val="005A2E18"/>
    <w:rsid w:val="005A338F"/>
    <w:rsid w:val="005A4271"/>
    <w:rsid w:val="005A44E6"/>
    <w:rsid w:val="005A5D47"/>
    <w:rsid w:val="005A604F"/>
    <w:rsid w:val="005A6A9F"/>
    <w:rsid w:val="005A6F3D"/>
    <w:rsid w:val="005A7654"/>
    <w:rsid w:val="005A7750"/>
    <w:rsid w:val="005A7976"/>
    <w:rsid w:val="005B19A4"/>
    <w:rsid w:val="005B2B67"/>
    <w:rsid w:val="005B44A1"/>
    <w:rsid w:val="005B4932"/>
    <w:rsid w:val="005B5AA8"/>
    <w:rsid w:val="005B5EDE"/>
    <w:rsid w:val="005B655D"/>
    <w:rsid w:val="005B77F3"/>
    <w:rsid w:val="005C03BE"/>
    <w:rsid w:val="005C0811"/>
    <w:rsid w:val="005C1A8B"/>
    <w:rsid w:val="005C223B"/>
    <w:rsid w:val="005C2604"/>
    <w:rsid w:val="005C2A35"/>
    <w:rsid w:val="005C2D5F"/>
    <w:rsid w:val="005C309E"/>
    <w:rsid w:val="005C37C6"/>
    <w:rsid w:val="005C3C85"/>
    <w:rsid w:val="005C3DC4"/>
    <w:rsid w:val="005C3F29"/>
    <w:rsid w:val="005C439F"/>
    <w:rsid w:val="005C4AA9"/>
    <w:rsid w:val="005C4EE8"/>
    <w:rsid w:val="005C4FEF"/>
    <w:rsid w:val="005C5A50"/>
    <w:rsid w:val="005C5D58"/>
    <w:rsid w:val="005C5FC6"/>
    <w:rsid w:val="005C6037"/>
    <w:rsid w:val="005C60B5"/>
    <w:rsid w:val="005C649F"/>
    <w:rsid w:val="005C68C3"/>
    <w:rsid w:val="005D0315"/>
    <w:rsid w:val="005D0D90"/>
    <w:rsid w:val="005D0F23"/>
    <w:rsid w:val="005D0F35"/>
    <w:rsid w:val="005D12B6"/>
    <w:rsid w:val="005D15B7"/>
    <w:rsid w:val="005D176A"/>
    <w:rsid w:val="005D2060"/>
    <w:rsid w:val="005D2171"/>
    <w:rsid w:val="005D2A5D"/>
    <w:rsid w:val="005D2BE9"/>
    <w:rsid w:val="005D355A"/>
    <w:rsid w:val="005D381B"/>
    <w:rsid w:val="005D3D6D"/>
    <w:rsid w:val="005D3FF7"/>
    <w:rsid w:val="005D425A"/>
    <w:rsid w:val="005D45CE"/>
    <w:rsid w:val="005D4B6F"/>
    <w:rsid w:val="005D5D64"/>
    <w:rsid w:val="005D64D7"/>
    <w:rsid w:val="005D674F"/>
    <w:rsid w:val="005D6929"/>
    <w:rsid w:val="005D6DF6"/>
    <w:rsid w:val="005D7162"/>
    <w:rsid w:val="005D7872"/>
    <w:rsid w:val="005D7C95"/>
    <w:rsid w:val="005D7EEF"/>
    <w:rsid w:val="005E036B"/>
    <w:rsid w:val="005E0EF0"/>
    <w:rsid w:val="005E12F9"/>
    <w:rsid w:val="005E23CC"/>
    <w:rsid w:val="005E2675"/>
    <w:rsid w:val="005E27EA"/>
    <w:rsid w:val="005E28C1"/>
    <w:rsid w:val="005E2DF6"/>
    <w:rsid w:val="005E3D05"/>
    <w:rsid w:val="005E432B"/>
    <w:rsid w:val="005E4C43"/>
    <w:rsid w:val="005E4F5E"/>
    <w:rsid w:val="005E5363"/>
    <w:rsid w:val="005E557A"/>
    <w:rsid w:val="005E595C"/>
    <w:rsid w:val="005E5A69"/>
    <w:rsid w:val="005E5B85"/>
    <w:rsid w:val="005E5EF0"/>
    <w:rsid w:val="005E5F06"/>
    <w:rsid w:val="005E6271"/>
    <w:rsid w:val="005E63E4"/>
    <w:rsid w:val="005E68A5"/>
    <w:rsid w:val="005E6EAE"/>
    <w:rsid w:val="005E7823"/>
    <w:rsid w:val="005E7F0B"/>
    <w:rsid w:val="005F0357"/>
    <w:rsid w:val="005F089C"/>
    <w:rsid w:val="005F1447"/>
    <w:rsid w:val="005F1C3D"/>
    <w:rsid w:val="005F1DE9"/>
    <w:rsid w:val="005F223B"/>
    <w:rsid w:val="005F23D8"/>
    <w:rsid w:val="005F264B"/>
    <w:rsid w:val="005F29B8"/>
    <w:rsid w:val="005F3167"/>
    <w:rsid w:val="005F3EC7"/>
    <w:rsid w:val="005F4D20"/>
    <w:rsid w:val="005F553E"/>
    <w:rsid w:val="005F5F25"/>
    <w:rsid w:val="005F6A39"/>
    <w:rsid w:val="005F759A"/>
    <w:rsid w:val="005F7C65"/>
    <w:rsid w:val="005F7E9D"/>
    <w:rsid w:val="00600253"/>
    <w:rsid w:val="00600638"/>
    <w:rsid w:val="00600C43"/>
    <w:rsid w:val="00601EF1"/>
    <w:rsid w:val="00602E06"/>
    <w:rsid w:val="0060376F"/>
    <w:rsid w:val="006038CF"/>
    <w:rsid w:val="00603FDA"/>
    <w:rsid w:val="00604255"/>
    <w:rsid w:val="0060543A"/>
    <w:rsid w:val="006060AA"/>
    <w:rsid w:val="006064FE"/>
    <w:rsid w:val="006079AE"/>
    <w:rsid w:val="00610852"/>
    <w:rsid w:val="006111A6"/>
    <w:rsid w:val="006119C0"/>
    <w:rsid w:val="00611BF0"/>
    <w:rsid w:val="00611CE6"/>
    <w:rsid w:val="00612402"/>
    <w:rsid w:val="006124BB"/>
    <w:rsid w:val="00613D5B"/>
    <w:rsid w:val="00613E2D"/>
    <w:rsid w:val="00613F9A"/>
    <w:rsid w:val="0061554E"/>
    <w:rsid w:val="00615F85"/>
    <w:rsid w:val="00617232"/>
    <w:rsid w:val="0061768C"/>
    <w:rsid w:val="00621600"/>
    <w:rsid w:val="00621A15"/>
    <w:rsid w:val="0062234B"/>
    <w:rsid w:val="00622A1E"/>
    <w:rsid w:val="00623419"/>
    <w:rsid w:val="00624D68"/>
    <w:rsid w:val="00624E71"/>
    <w:rsid w:val="00625398"/>
    <w:rsid w:val="00625478"/>
    <w:rsid w:val="00625563"/>
    <w:rsid w:val="006256D2"/>
    <w:rsid w:val="0062576C"/>
    <w:rsid w:val="00625A4E"/>
    <w:rsid w:val="00626218"/>
    <w:rsid w:val="00626975"/>
    <w:rsid w:val="00627495"/>
    <w:rsid w:val="0062777B"/>
    <w:rsid w:val="00630039"/>
    <w:rsid w:val="0063027F"/>
    <w:rsid w:val="0063132C"/>
    <w:rsid w:val="006313FB"/>
    <w:rsid w:val="00632041"/>
    <w:rsid w:val="006321F3"/>
    <w:rsid w:val="00632942"/>
    <w:rsid w:val="00632D30"/>
    <w:rsid w:val="006337E2"/>
    <w:rsid w:val="00633D1F"/>
    <w:rsid w:val="0063407F"/>
    <w:rsid w:val="00634D35"/>
    <w:rsid w:val="00634E23"/>
    <w:rsid w:val="006357B3"/>
    <w:rsid w:val="00635B72"/>
    <w:rsid w:val="00635B8F"/>
    <w:rsid w:val="00636D6F"/>
    <w:rsid w:val="00637A1E"/>
    <w:rsid w:val="00637CAD"/>
    <w:rsid w:val="00641559"/>
    <w:rsid w:val="006418F0"/>
    <w:rsid w:val="0064199D"/>
    <w:rsid w:val="0064204A"/>
    <w:rsid w:val="00642B3B"/>
    <w:rsid w:val="0064345C"/>
    <w:rsid w:val="006436BA"/>
    <w:rsid w:val="006439F7"/>
    <w:rsid w:val="00643B62"/>
    <w:rsid w:val="00643DC5"/>
    <w:rsid w:val="006446A4"/>
    <w:rsid w:val="006450A0"/>
    <w:rsid w:val="006450B0"/>
    <w:rsid w:val="006457EE"/>
    <w:rsid w:val="0064663E"/>
    <w:rsid w:val="00646DE2"/>
    <w:rsid w:val="006476E2"/>
    <w:rsid w:val="00647DE9"/>
    <w:rsid w:val="006509F0"/>
    <w:rsid w:val="00652106"/>
    <w:rsid w:val="006526A2"/>
    <w:rsid w:val="00654270"/>
    <w:rsid w:val="00654354"/>
    <w:rsid w:val="006544B4"/>
    <w:rsid w:val="0065451F"/>
    <w:rsid w:val="0065464D"/>
    <w:rsid w:val="00655510"/>
    <w:rsid w:val="00656B19"/>
    <w:rsid w:val="006578FC"/>
    <w:rsid w:val="00657B83"/>
    <w:rsid w:val="00657F63"/>
    <w:rsid w:val="006603B3"/>
    <w:rsid w:val="00660646"/>
    <w:rsid w:val="0066180E"/>
    <w:rsid w:val="00661F36"/>
    <w:rsid w:val="0066264C"/>
    <w:rsid w:val="006629B3"/>
    <w:rsid w:val="00662C09"/>
    <w:rsid w:val="00662EA1"/>
    <w:rsid w:val="00663806"/>
    <w:rsid w:val="00663828"/>
    <w:rsid w:val="00663A97"/>
    <w:rsid w:val="00663ACB"/>
    <w:rsid w:val="00663D53"/>
    <w:rsid w:val="0066487A"/>
    <w:rsid w:val="00664FF6"/>
    <w:rsid w:val="0066550A"/>
    <w:rsid w:val="006655E3"/>
    <w:rsid w:val="00665684"/>
    <w:rsid w:val="00665C4A"/>
    <w:rsid w:val="00666A19"/>
    <w:rsid w:val="00667343"/>
    <w:rsid w:val="00667E7A"/>
    <w:rsid w:val="00670BF8"/>
    <w:rsid w:val="00670E12"/>
    <w:rsid w:val="0067158B"/>
    <w:rsid w:val="00671774"/>
    <w:rsid w:val="00672CE9"/>
    <w:rsid w:val="0067339F"/>
    <w:rsid w:val="006737CA"/>
    <w:rsid w:val="00674781"/>
    <w:rsid w:val="0067537F"/>
    <w:rsid w:val="00675384"/>
    <w:rsid w:val="00675596"/>
    <w:rsid w:val="00675B71"/>
    <w:rsid w:val="00675C28"/>
    <w:rsid w:val="0067632A"/>
    <w:rsid w:val="006768C5"/>
    <w:rsid w:val="00676FD2"/>
    <w:rsid w:val="006774BF"/>
    <w:rsid w:val="00680706"/>
    <w:rsid w:val="0068082F"/>
    <w:rsid w:val="00680CB4"/>
    <w:rsid w:val="00680D81"/>
    <w:rsid w:val="00680EA4"/>
    <w:rsid w:val="0068154F"/>
    <w:rsid w:val="00681C3A"/>
    <w:rsid w:val="00681D4A"/>
    <w:rsid w:val="006827FE"/>
    <w:rsid w:val="006835B1"/>
    <w:rsid w:val="0068384F"/>
    <w:rsid w:val="00684319"/>
    <w:rsid w:val="00684345"/>
    <w:rsid w:val="00685E0F"/>
    <w:rsid w:val="00687269"/>
    <w:rsid w:val="00690111"/>
    <w:rsid w:val="006905F5"/>
    <w:rsid w:val="006912A4"/>
    <w:rsid w:val="006912BF"/>
    <w:rsid w:val="00691FBB"/>
    <w:rsid w:val="00692B78"/>
    <w:rsid w:val="00693582"/>
    <w:rsid w:val="0069410A"/>
    <w:rsid w:val="006954CD"/>
    <w:rsid w:val="00695786"/>
    <w:rsid w:val="00695A88"/>
    <w:rsid w:val="00695C17"/>
    <w:rsid w:val="00695EF9"/>
    <w:rsid w:val="00695EFE"/>
    <w:rsid w:val="00696331"/>
    <w:rsid w:val="006963ED"/>
    <w:rsid w:val="00697D1D"/>
    <w:rsid w:val="006A096C"/>
    <w:rsid w:val="006A1312"/>
    <w:rsid w:val="006A1545"/>
    <w:rsid w:val="006A1AC8"/>
    <w:rsid w:val="006A1F02"/>
    <w:rsid w:val="006A26D5"/>
    <w:rsid w:val="006A3811"/>
    <w:rsid w:val="006A3E7C"/>
    <w:rsid w:val="006A427B"/>
    <w:rsid w:val="006A489B"/>
    <w:rsid w:val="006A5DAB"/>
    <w:rsid w:val="006A5E96"/>
    <w:rsid w:val="006A6C27"/>
    <w:rsid w:val="006A7009"/>
    <w:rsid w:val="006A79E3"/>
    <w:rsid w:val="006B00CD"/>
    <w:rsid w:val="006B04E6"/>
    <w:rsid w:val="006B0EF7"/>
    <w:rsid w:val="006B1BF2"/>
    <w:rsid w:val="006B2992"/>
    <w:rsid w:val="006B3482"/>
    <w:rsid w:val="006B3531"/>
    <w:rsid w:val="006B3900"/>
    <w:rsid w:val="006B3C83"/>
    <w:rsid w:val="006B6985"/>
    <w:rsid w:val="006B6AE3"/>
    <w:rsid w:val="006B7077"/>
    <w:rsid w:val="006B7906"/>
    <w:rsid w:val="006B7F4E"/>
    <w:rsid w:val="006C025D"/>
    <w:rsid w:val="006C0FA4"/>
    <w:rsid w:val="006C11A8"/>
    <w:rsid w:val="006C16E4"/>
    <w:rsid w:val="006C221F"/>
    <w:rsid w:val="006C3AD6"/>
    <w:rsid w:val="006C3C7D"/>
    <w:rsid w:val="006C3D99"/>
    <w:rsid w:val="006C3F40"/>
    <w:rsid w:val="006C4764"/>
    <w:rsid w:val="006C52E0"/>
    <w:rsid w:val="006C5344"/>
    <w:rsid w:val="006C55E9"/>
    <w:rsid w:val="006C5B1A"/>
    <w:rsid w:val="006C5C9C"/>
    <w:rsid w:val="006C621E"/>
    <w:rsid w:val="006C6FDF"/>
    <w:rsid w:val="006C7111"/>
    <w:rsid w:val="006D0108"/>
    <w:rsid w:val="006D027E"/>
    <w:rsid w:val="006D054D"/>
    <w:rsid w:val="006D080B"/>
    <w:rsid w:val="006D0BF3"/>
    <w:rsid w:val="006D1E09"/>
    <w:rsid w:val="006D378A"/>
    <w:rsid w:val="006D480A"/>
    <w:rsid w:val="006D56FE"/>
    <w:rsid w:val="006D63DA"/>
    <w:rsid w:val="006D673B"/>
    <w:rsid w:val="006D6B0A"/>
    <w:rsid w:val="006D775C"/>
    <w:rsid w:val="006D77DF"/>
    <w:rsid w:val="006D7E8A"/>
    <w:rsid w:val="006E03DC"/>
    <w:rsid w:val="006E0DE4"/>
    <w:rsid w:val="006E1313"/>
    <w:rsid w:val="006E1427"/>
    <w:rsid w:val="006E1653"/>
    <w:rsid w:val="006E18B8"/>
    <w:rsid w:val="006E1CB8"/>
    <w:rsid w:val="006E2A08"/>
    <w:rsid w:val="006E2A9F"/>
    <w:rsid w:val="006E3F50"/>
    <w:rsid w:val="006E424E"/>
    <w:rsid w:val="006E42EE"/>
    <w:rsid w:val="006E528C"/>
    <w:rsid w:val="006E5646"/>
    <w:rsid w:val="006E574F"/>
    <w:rsid w:val="006E5C4F"/>
    <w:rsid w:val="006E5CF3"/>
    <w:rsid w:val="006E614C"/>
    <w:rsid w:val="006E6AC0"/>
    <w:rsid w:val="006E77BE"/>
    <w:rsid w:val="006E78EA"/>
    <w:rsid w:val="006F0091"/>
    <w:rsid w:val="006F0950"/>
    <w:rsid w:val="006F1493"/>
    <w:rsid w:val="006F1D53"/>
    <w:rsid w:val="006F1DBA"/>
    <w:rsid w:val="006F20E5"/>
    <w:rsid w:val="006F2316"/>
    <w:rsid w:val="006F4E6F"/>
    <w:rsid w:val="006F5A12"/>
    <w:rsid w:val="006F6100"/>
    <w:rsid w:val="006F66E3"/>
    <w:rsid w:val="006F6BEE"/>
    <w:rsid w:val="006F789D"/>
    <w:rsid w:val="006F7AE0"/>
    <w:rsid w:val="006F7F57"/>
    <w:rsid w:val="00700003"/>
    <w:rsid w:val="007007E6"/>
    <w:rsid w:val="00700A99"/>
    <w:rsid w:val="00700FF7"/>
    <w:rsid w:val="007020AD"/>
    <w:rsid w:val="00702D71"/>
    <w:rsid w:val="00702F78"/>
    <w:rsid w:val="00702F8C"/>
    <w:rsid w:val="00703A0F"/>
    <w:rsid w:val="00703AA7"/>
    <w:rsid w:val="00703ABC"/>
    <w:rsid w:val="00704E4E"/>
    <w:rsid w:val="00705BD3"/>
    <w:rsid w:val="00706154"/>
    <w:rsid w:val="007061DC"/>
    <w:rsid w:val="00706359"/>
    <w:rsid w:val="007072A1"/>
    <w:rsid w:val="007074D3"/>
    <w:rsid w:val="0070774D"/>
    <w:rsid w:val="0070778C"/>
    <w:rsid w:val="00707A97"/>
    <w:rsid w:val="00707C36"/>
    <w:rsid w:val="00707D56"/>
    <w:rsid w:val="00707DD6"/>
    <w:rsid w:val="00710192"/>
    <w:rsid w:val="0071051A"/>
    <w:rsid w:val="007105CC"/>
    <w:rsid w:val="00712807"/>
    <w:rsid w:val="007128B6"/>
    <w:rsid w:val="0071297E"/>
    <w:rsid w:val="00713A72"/>
    <w:rsid w:val="00713AA2"/>
    <w:rsid w:val="00714445"/>
    <w:rsid w:val="00714E5F"/>
    <w:rsid w:val="007154D2"/>
    <w:rsid w:val="00715EC1"/>
    <w:rsid w:val="00716640"/>
    <w:rsid w:val="00716BF1"/>
    <w:rsid w:val="007207CE"/>
    <w:rsid w:val="00720B7F"/>
    <w:rsid w:val="00721216"/>
    <w:rsid w:val="00721BCD"/>
    <w:rsid w:val="00721F31"/>
    <w:rsid w:val="00722A9F"/>
    <w:rsid w:val="007230A1"/>
    <w:rsid w:val="00723B74"/>
    <w:rsid w:val="0072445B"/>
    <w:rsid w:val="007249F5"/>
    <w:rsid w:val="00724CDC"/>
    <w:rsid w:val="00725237"/>
    <w:rsid w:val="00725F3E"/>
    <w:rsid w:val="00725FA4"/>
    <w:rsid w:val="007264AD"/>
    <w:rsid w:val="00727A8A"/>
    <w:rsid w:val="00727CC2"/>
    <w:rsid w:val="0073005E"/>
    <w:rsid w:val="00731DC2"/>
    <w:rsid w:val="0073206B"/>
    <w:rsid w:val="00732082"/>
    <w:rsid w:val="00733AE0"/>
    <w:rsid w:val="00734054"/>
    <w:rsid w:val="007342D2"/>
    <w:rsid w:val="00734B9C"/>
    <w:rsid w:val="00735AC1"/>
    <w:rsid w:val="00736376"/>
    <w:rsid w:val="00736957"/>
    <w:rsid w:val="00740C10"/>
    <w:rsid w:val="00740F32"/>
    <w:rsid w:val="00741871"/>
    <w:rsid w:val="007424EF"/>
    <w:rsid w:val="00742616"/>
    <w:rsid w:val="00742657"/>
    <w:rsid w:val="00742BDA"/>
    <w:rsid w:val="00742F36"/>
    <w:rsid w:val="0074389B"/>
    <w:rsid w:val="007443C2"/>
    <w:rsid w:val="00744DC5"/>
    <w:rsid w:val="0074501C"/>
    <w:rsid w:val="0074554E"/>
    <w:rsid w:val="007458A0"/>
    <w:rsid w:val="00745CB0"/>
    <w:rsid w:val="00745CE5"/>
    <w:rsid w:val="007466D9"/>
    <w:rsid w:val="00746DEA"/>
    <w:rsid w:val="00747165"/>
    <w:rsid w:val="00747501"/>
    <w:rsid w:val="0075016F"/>
    <w:rsid w:val="00750255"/>
    <w:rsid w:val="007503DA"/>
    <w:rsid w:val="00750962"/>
    <w:rsid w:val="00750B7B"/>
    <w:rsid w:val="00750E49"/>
    <w:rsid w:val="00751573"/>
    <w:rsid w:val="007517AC"/>
    <w:rsid w:val="007528FF"/>
    <w:rsid w:val="00752A73"/>
    <w:rsid w:val="0075313E"/>
    <w:rsid w:val="0075348B"/>
    <w:rsid w:val="00753679"/>
    <w:rsid w:val="007538BB"/>
    <w:rsid w:val="00753C6A"/>
    <w:rsid w:val="00753E6C"/>
    <w:rsid w:val="007540DD"/>
    <w:rsid w:val="007541AC"/>
    <w:rsid w:val="00754E25"/>
    <w:rsid w:val="0075513B"/>
    <w:rsid w:val="00755171"/>
    <w:rsid w:val="007553E1"/>
    <w:rsid w:val="00756463"/>
    <w:rsid w:val="00756748"/>
    <w:rsid w:val="00756E04"/>
    <w:rsid w:val="0076084F"/>
    <w:rsid w:val="00760E6E"/>
    <w:rsid w:val="0076121F"/>
    <w:rsid w:val="00761424"/>
    <w:rsid w:val="00761985"/>
    <w:rsid w:val="00761A8A"/>
    <w:rsid w:val="007624AB"/>
    <w:rsid w:val="00762A18"/>
    <w:rsid w:val="007637F7"/>
    <w:rsid w:val="007643C9"/>
    <w:rsid w:val="00764968"/>
    <w:rsid w:val="00764AF9"/>
    <w:rsid w:val="00766C2E"/>
    <w:rsid w:val="00766D1D"/>
    <w:rsid w:val="0076735A"/>
    <w:rsid w:val="0077023A"/>
    <w:rsid w:val="00770600"/>
    <w:rsid w:val="0077064B"/>
    <w:rsid w:val="00770BFB"/>
    <w:rsid w:val="0077114D"/>
    <w:rsid w:val="00771171"/>
    <w:rsid w:val="00771406"/>
    <w:rsid w:val="00772BB3"/>
    <w:rsid w:val="007731CB"/>
    <w:rsid w:val="00773D01"/>
    <w:rsid w:val="007757F4"/>
    <w:rsid w:val="00775D0D"/>
    <w:rsid w:val="00777153"/>
    <w:rsid w:val="00777D87"/>
    <w:rsid w:val="00777EEF"/>
    <w:rsid w:val="0078010A"/>
    <w:rsid w:val="0078044D"/>
    <w:rsid w:val="00780BF9"/>
    <w:rsid w:val="0078147E"/>
    <w:rsid w:val="0078157C"/>
    <w:rsid w:val="00781CF7"/>
    <w:rsid w:val="00781F55"/>
    <w:rsid w:val="007825AC"/>
    <w:rsid w:val="007826EA"/>
    <w:rsid w:val="00782869"/>
    <w:rsid w:val="007828A1"/>
    <w:rsid w:val="007828EB"/>
    <w:rsid w:val="00782C92"/>
    <w:rsid w:val="00782D89"/>
    <w:rsid w:val="00783A4B"/>
    <w:rsid w:val="00784025"/>
    <w:rsid w:val="00784F36"/>
    <w:rsid w:val="007855F8"/>
    <w:rsid w:val="007865F6"/>
    <w:rsid w:val="007869FE"/>
    <w:rsid w:val="00786BD8"/>
    <w:rsid w:val="007872BD"/>
    <w:rsid w:val="00787404"/>
    <w:rsid w:val="00787AAB"/>
    <w:rsid w:val="00790341"/>
    <w:rsid w:val="00791CB3"/>
    <w:rsid w:val="00792130"/>
    <w:rsid w:val="007924F3"/>
    <w:rsid w:val="007929E7"/>
    <w:rsid w:val="0079399E"/>
    <w:rsid w:val="007941B6"/>
    <w:rsid w:val="00794359"/>
    <w:rsid w:val="007952AE"/>
    <w:rsid w:val="00795377"/>
    <w:rsid w:val="007958D9"/>
    <w:rsid w:val="00795961"/>
    <w:rsid w:val="00795D91"/>
    <w:rsid w:val="007968F3"/>
    <w:rsid w:val="0079708E"/>
    <w:rsid w:val="00797E7C"/>
    <w:rsid w:val="007A04EC"/>
    <w:rsid w:val="007A062E"/>
    <w:rsid w:val="007A09E5"/>
    <w:rsid w:val="007A148F"/>
    <w:rsid w:val="007A169E"/>
    <w:rsid w:val="007A2274"/>
    <w:rsid w:val="007A23C3"/>
    <w:rsid w:val="007A2417"/>
    <w:rsid w:val="007A2661"/>
    <w:rsid w:val="007A279A"/>
    <w:rsid w:val="007A33BA"/>
    <w:rsid w:val="007A437C"/>
    <w:rsid w:val="007A51EE"/>
    <w:rsid w:val="007B0613"/>
    <w:rsid w:val="007B06E0"/>
    <w:rsid w:val="007B12F5"/>
    <w:rsid w:val="007B1F7A"/>
    <w:rsid w:val="007B2E30"/>
    <w:rsid w:val="007B313A"/>
    <w:rsid w:val="007B3304"/>
    <w:rsid w:val="007B3AA5"/>
    <w:rsid w:val="007B4515"/>
    <w:rsid w:val="007B51BC"/>
    <w:rsid w:val="007B58DB"/>
    <w:rsid w:val="007B5E15"/>
    <w:rsid w:val="007B629A"/>
    <w:rsid w:val="007B70BE"/>
    <w:rsid w:val="007C0089"/>
    <w:rsid w:val="007C008D"/>
    <w:rsid w:val="007C06D1"/>
    <w:rsid w:val="007C08DE"/>
    <w:rsid w:val="007C0C29"/>
    <w:rsid w:val="007C1228"/>
    <w:rsid w:val="007C1459"/>
    <w:rsid w:val="007C1828"/>
    <w:rsid w:val="007C1B53"/>
    <w:rsid w:val="007C1BA4"/>
    <w:rsid w:val="007C1E56"/>
    <w:rsid w:val="007C23E7"/>
    <w:rsid w:val="007C2508"/>
    <w:rsid w:val="007C2572"/>
    <w:rsid w:val="007C2606"/>
    <w:rsid w:val="007C2F2E"/>
    <w:rsid w:val="007C315F"/>
    <w:rsid w:val="007C384B"/>
    <w:rsid w:val="007C462B"/>
    <w:rsid w:val="007C47A9"/>
    <w:rsid w:val="007C5699"/>
    <w:rsid w:val="007C5D25"/>
    <w:rsid w:val="007C649F"/>
    <w:rsid w:val="007C65D5"/>
    <w:rsid w:val="007C7B8E"/>
    <w:rsid w:val="007D1892"/>
    <w:rsid w:val="007D1B04"/>
    <w:rsid w:val="007D2627"/>
    <w:rsid w:val="007D3297"/>
    <w:rsid w:val="007D3B90"/>
    <w:rsid w:val="007D3E1B"/>
    <w:rsid w:val="007D4124"/>
    <w:rsid w:val="007D4876"/>
    <w:rsid w:val="007D4D43"/>
    <w:rsid w:val="007D5346"/>
    <w:rsid w:val="007D53F7"/>
    <w:rsid w:val="007D61CD"/>
    <w:rsid w:val="007D6902"/>
    <w:rsid w:val="007D6AD5"/>
    <w:rsid w:val="007D6CA1"/>
    <w:rsid w:val="007E095F"/>
    <w:rsid w:val="007E0E79"/>
    <w:rsid w:val="007E1382"/>
    <w:rsid w:val="007E224C"/>
    <w:rsid w:val="007E2709"/>
    <w:rsid w:val="007E2B28"/>
    <w:rsid w:val="007E304E"/>
    <w:rsid w:val="007E3560"/>
    <w:rsid w:val="007E42A0"/>
    <w:rsid w:val="007E44D3"/>
    <w:rsid w:val="007E5179"/>
    <w:rsid w:val="007E660C"/>
    <w:rsid w:val="007E6F0B"/>
    <w:rsid w:val="007F0158"/>
    <w:rsid w:val="007F116A"/>
    <w:rsid w:val="007F2B89"/>
    <w:rsid w:val="007F2F54"/>
    <w:rsid w:val="007F3162"/>
    <w:rsid w:val="007F3A82"/>
    <w:rsid w:val="007F3CF4"/>
    <w:rsid w:val="007F4346"/>
    <w:rsid w:val="007F4701"/>
    <w:rsid w:val="007F4CB8"/>
    <w:rsid w:val="007F4CF5"/>
    <w:rsid w:val="007F5724"/>
    <w:rsid w:val="007F65D6"/>
    <w:rsid w:val="007F72C0"/>
    <w:rsid w:val="007F784E"/>
    <w:rsid w:val="007F7B68"/>
    <w:rsid w:val="008006CA"/>
    <w:rsid w:val="00801D47"/>
    <w:rsid w:val="0080220E"/>
    <w:rsid w:val="0080308C"/>
    <w:rsid w:val="008035DE"/>
    <w:rsid w:val="00803DD2"/>
    <w:rsid w:val="0080446E"/>
    <w:rsid w:val="008049BD"/>
    <w:rsid w:val="00804BB6"/>
    <w:rsid w:val="008052FE"/>
    <w:rsid w:val="00805F94"/>
    <w:rsid w:val="008063A6"/>
    <w:rsid w:val="00806C32"/>
    <w:rsid w:val="00807CD3"/>
    <w:rsid w:val="00810C32"/>
    <w:rsid w:val="00812591"/>
    <w:rsid w:val="00812C83"/>
    <w:rsid w:val="00812E47"/>
    <w:rsid w:val="0081330E"/>
    <w:rsid w:val="00813FE4"/>
    <w:rsid w:val="008152BD"/>
    <w:rsid w:val="00815AA0"/>
    <w:rsid w:val="008161EC"/>
    <w:rsid w:val="0081664B"/>
    <w:rsid w:val="00816A88"/>
    <w:rsid w:val="00816EBB"/>
    <w:rsid w:val="00817FF9"/>
    <w:rsid w:val="00820F05"/>
    <w:rsid w:val="00821330"/>
    <w:rsid w:val="008229B6"/>
    <w:rsid w:val="00822D00"/>
    <w:rsid w:val="00822E11"/>
    <w:rsid w:val="00823118"/>
    <w:rsid w:val="008231BA"/>
    <w:rsid w:val="0082393D"/>
    <w:rsid w:val="0082443F"/>
    <w:rsid w:val="0082485E"/>
    <w:rsid w:val="00824CE8"/>
    <w:rsid w:val="00824DD9"/>
    <w:rsid w:val="00825D6D"/>
    <w:rsid w:val="00826420"/>
    <w:rsid w:val="008265B9"/>
    <w:rsid w:val="008265C1"/>
    <w:rsid w:val="00826C29"/>
    <w:rsid w:val="0083020E"/>
    <w:rsid w:val="008304BE"/>
    <w:rsid w:val="00830AB7"/>
    <w:rsid w:val="00830CE7"/>
    <w:rsid w:val="0083152C"/>
    <w:rsid w:val="00832781"/>
    <w:rsid w:val="008336C1"/>
    <w:rsid w:val="0083477E"/>
    <w:rsid w:val="00834A92"/>
    <w:rsid w:val="00834B77"/>
    <w:rsid w:val="0083561B"/>
    <w:rsid w:val="0083623B"/>
    <w:rsid w:val="008364AF"/>
    <w:rsid w:val="00836CFA"/>
    <w:rsid w:val="008377BA"/>
    <w:rsid w:val="00837F2F"/>
    <w:rsid w:val="00840CF4"/>
    <w:rsid w:val="00840F90"/>
    <w:rsid w:val="00841C59"/>
    <w:rsid w:val="008420B8"/>
    <w:rsid w:val="00842416"/>
    <w:rsid w:val="008429D0"/>
    <w:rsid w:val="0084396A"/>
    <w:rsid w:val="00844398"/>
    <w:rsid w:val="0084475E"/>
    <w:rsid w:val="0084587C"/>
    <w:rsid w:val="00845B22"/>
    <w:rsid w:val="008460D1"/>
    <w:rsid w:val="00846A1E"/>
    <w:rsid w:val="008478E5"/>
    <w:rsid w:val="00847AF2"/>
    <w:rsid w:val="00847F94"/>
    <w:rsid w:val="008504F4"/>
    <w:rsid w:val="0085056F"/>
    <w:rsid w:val="00850666"/>
    <w:rsid w:val="0085122D"/>
    <w:rsid w:val="00851974"/>
    <w:rsid w:val="00851A90"/>
    <w:rsid w:val="00851AD0"/>
    <w:rsid w:val="008529AB"/>
    <w:rsid w:val="00852A1C"/>
    <w:rsid w:val="00852CD8"/>
    <w:rsid w:val="00853441"/>
    <w:rsid w:val="008546E8"/>
    <w:rsid w:val="00855DDE"/>
    <w:rsid w:val="00856013"/>
    <w:rsid w:val="00856DB4"/>
    <w:rsid w:val="00857FBC"/>
    <w:rsid w:val="008609A3"/>
    <w:rsid w:val="00861234"/>
    <w:rsid w:val="00861393"/>
    <w:rsid w:val="008619EC"/>
    <w:rsid w:val="00861F52"/>
    <w:rsid w:val="00862175"/>
    <w:rsid w:val="00862A5D"/>
    <w:rsid w:val="00862FD8"/>
    <w:rsid w:val="008630AF"/>
    <w:rsid w:val="00864087"/>
    <w:rsid w:val="008642ED"/>
    <w:rsid w:val="00864F09"/>
    <w:rsid w:val="008656B7"/>
    <w:rsid w:val="00867C7D"/>
    <w:rsid w:val="00870D36"/>
    <w:rsid w:val="00871139"/>
    <w:rsid w:val="00871A3E"/>
    <w:rsid w:val="00871E90"/>
    <w:rsid w:val="00872833"/>
    <w:rsid w:val="00872F1A"/>
    <w:rsid w:val="008733B5"/>
    <w:rsid w:val="00873F76"/>
    <w:rsid w:val="00874175"/>
    <w:rsid w:val="00875702"/>
    <w:rsid w:val="00876368"/>
    <w:rsid w:val="00882444"/>
    <w:rsid w:val="0088289B"/>
    <w:rsid w:val="00882C57"/>
    <w:rsid w:val="0088332B"/>
    <w:rsid w:val="008834F0"/>
    <w:rsid w:val="00883B6C"/>
    <w:rsid w:val="008843C8"/>
    <w:rsid w:val="008847F9"/>
    <w:rsid w:val="0088499A"/>
    <w:rsid w:val="00884B0F"/>
    <w:rsid w:val="00885EBC"/>
    <w:rsid w:val="00886B50"/>
    <w:rsid w:val="008878EA"/>
    <w:rsid w:val="00887D71"/>
    <w:rsid w:val="00890183"/>
    <w:rsid w:val="00890CC9"/>
    <w:rsid w:val="00891293"/>
    <w:rsid w:val="008912CA"/>
    <w:rsid w:val="00891C10"/>
    <w:rsid w:val="008920D8"/>
    <w:rsid w:val="00892801"/>
    <w:rsid w:val="008928E5"/>
    <w:rsid w:val="00892E1E"/>
    <w:rsid w:val="00893A9C"/>
    <w:rsid w:val="00893CCD"/>
    <w:rsid w:val="0089453C"/>
    <w:rsid w:val="00894EC2"/>
    <w:rsid w:val="00894F1C"/>
    <w:rsid w:val="00894F32"/>
    <w:rsid w:val="008952EA"/>
    <w:rsid w:val="0089645F"/>
    <w:rsid w:val="00896E67"/>
    <w:rsid w:val="0089725B"/>
    <w:rsid w:val="0089784C"/>
    <w:rsid w:val="008A1656"/>
    <w:rsid w:val="008A17C1"/>
    <w:rsid w:val="008A2A54"/>
    <w:rsid w:val="008A2B94"/>
    <w:rsid w:val="008A3C64"/>
    <w:rsid w:val="008A3E80"/>
    <w:rsid w:val="008A43A5"/>
    <w:rsid w:val="008A441A"/>
    <w:rsid w:val="008A44CC"/>
    <w:rsid w:val="008A48FC"/>
    <w:rsid w:val="008A51C7"/>
    <w:rsid w:val="008A6006"/>
    <w:rsid w:val="008A6731"/>
    <w:rsid w:val="008A6F95"/>
    <w:rsid w:val="008B019D"/>
    <w:rsid w:val="008B03B2"/>
    <w:rsid w:val="008B05C2"/>
    <w:rsid w:val="008B1991"/>
    <w:rsid w:val="008B1CE8"/>
    <w:rsid w:val="008B2AE9"/>
    <w:rsid w:val="008B3AE5"/>
    <w:rsid w:val="008B4A72"/>
    <w:rsid w:val="008B4C97"/>
    <w:rsid w:val="008B5259"/>
    <w:rsid w:val="008B5F7F"/>
    <w:rsid w:val="008B6BB7"/>
    <w:rsid w:val="008B732A"/>
    <w:rsid w:val="008B73C8"/>
    <w:rsid w:val="008B73FC"/>
    <w:rsid w:val="008B79A0"/>
    <w:rsid w:val="008C0772"/>
    <w:rsid w:val="008C0C6B"/>
    <w:rsid w:val="008C0EBA"/>
    <w:rsid w:val="008C1056"/>
    <w:rsid w:val="008C30C0"/>
    <w:rsid w:val="008C3D39"/>
    <w:rsid w:val="008C449C"/>
    <w:rsid w:val="008C4A15"/>
    <w:rsid w:val="008C5448"/>
    <w:rsid w:val="008C5956"/>
    <w:rsid w:val="008C5BD6"/>
    <w:rsid w:val="008C5F1A"/>
    <w:rsid w:val="008C6315"/>
    <w:rsid w:val="008C6F0B"/>
    <w:rsid w:val="008C792D"/>
    <w:rsid w:val="008D1209"/>
    <w:rsid w:val="008D28F3"/>
    <w:rsid w:val="008D2C85"/>
    <w:rsid w:val="008D395A"/>
    <w:rsid w:val="008D42FC"/>
    <w:rsid w:val="008D4CDC"/>
    <w:rsid w:val="008D5225"/>
    <w:rsid w:val="008D5396"/>
    <w:rsid w:val="008D575F"/>
    <w:rsid w:val="008D59F7"/>
    <w:rsid w:val="008D62F6"/>
    <w:rsid w:val="008D7136"/>
    <w:rsid w:val="008D7217"/>
    <w:rsid w:val="008D7EBD"/>
    <w:rsid w:val="008E0837"/>
    <w:rsid w:val="008E132A"/>
    <w:rsid w:val="008E1589"/>
    <w:rsid w:val="008E279D"/>
    <w:rsid w:val="008E2CC8"/>
    <w:rsid w:val="008E45E2"/>
    <w:rsid w:val="008E4F49"/>
    <w:rsid w:val="008E5138"/>
    <w:rsid w:val="008E51FC"/>
    <w:rsid w:val="008E6CDB"/>
    <w:rsid w:val="008E75F1"/>
    <w:rsid w:val="008E78E4"/>
    <w:rsid w:val="008F0BEA"/>
    <w:rsid w:val="008F1CA9"/>
    <w:rsid w:val="008F2C32"/>
    <w:rsid w:val="008F3C90"/>
    <w:rsid w:val="008F3D63"/>
    <w:rsid w:val="008F45E2"/>
    <w:rsid w:val="008F5792"/>
    <w:rsid w:val="008F58F1"/>
    <w:rsid w:val="008F5FAD"/>
    <w:rsid w:val="008F6787"/>
    <w:rsid w:val="008F6AFC"/>
    <w:rsid w:val="008F6FFC"/>
    <w:rsid w:val="008F78C4"/>
    <w:rsid w:val="008F7C23"/>
    <w:rsid w:val="008F7C31"/>
    <w:rsid w:val="009000A0"/>
    <w:rsid w:val="0090088E"/>
    <w:rsid w:val="00900AF0"/>
    <w:rsid w:val="00900B5F"/>
    <w:rsid w:val="0090142F"/>
    <w:rsid w:val="009015F4"/>
    <w:rsid w:val="009019EC"/>
    <w:rsid w:val="00901F39"/>
    <w:rsid w:val="00901FC9"/>
    <w:rsid w:val="00902D24"/>
    <w:rsid w:val="00903CDC"/>
    <w:rsid w:val="00905B75"/>
    <w:rsid w:val="00906381"/>
    <w:rsid w:val="00906603"/>
    <w:rsid w:val="00906DFF"/>
    <w:rsid w:val="00907567"/>
    <w:rsid w:val="009076D8"/>
    <w:rsid w:val="00907DBD"/>
    <w:rsid w:val="00911549"/>
    <w:rsid w:val="009116D6"/>
    <w:rsid w:val="009121E4"/>
    <w:rsid w:val="00912587"/>
    <w:rsid w:val="009135D2"/>
    <w:rsid w:val="00913DB6"/>
    <w:rsid w:val="00913FEA"/>
    <w:rsid w:val="0091405E"/>
    <w:rsid w:val="00914A07"/>
    <w:rsid w:val="00914AB7"/>
    <w:rsid w:val="00915049"/>
    <w:rsid w:val="00915475"/>
    <w:rsid w:val="009156A5"/>
    <w:rsid w:val="00915770"/>
    <w:rsid w:val="009165FF"/>
    <w:rsid w:val="00917086"/>
    <w:rsid w:val="009201C3"/>
    <w:rsid w:val="00920C61"/>
    <w:rsid w:val="009213FC"/>
    <w:rsid w:val="009227DD"/>
    <w:rsid w:val="009238B9"/>
    <w:rsid w:val="00923C79"/>
    <w:rsid w:val="00924529"/>
    <w:rsid w:val="00925421"/>
    <w:rsid w:val="00925B81"/>
    <w:rsid w:val="00925F3B"/>
    <w:rsid w:val="00926607"/>
    <w:rsid w:val="00926D87"/>
    <w:rsid w:val="00926F15"/>
    <w:rsid w:val="009274C0"/>
    <w:rsid w:val="00927759"/>
    <w:rsid w:val="00930878"/>
    <w:rsid w:val="00930BA6"/>
    <w:rsid w:val="00930CE8"/>
    <w:rsid w:val="009312A5"/>
    <w:rsid w:val="00931B7B"/>
    <w:rsid w:val="0093294F"/>
    <w:rsid w:val="009331A0"/>
    <w:rsid w:val="00933648"/>
    <w:rsid w:val="00933FFE"/>
    <w:rsid w:val="009341AA"/>
    <w:rsid w:val="0093453A"/>
    <w:rsid w:val="00934795"/>
    <w:rsid w:val="00934B81"/>
    <w:rsid w:val="00935771"/>
    <w:rsid w:val="009358D5"/>
    <w:rsid w:val="00935D0A"/>
    <w:rsid w:val="00940AC1"/>
    <w:rsid w:val="009412D8"/>
    <w:rsid w:val="009417E3"/>
    <w:rsid w:val="00943115"/>
    <w:rsid w:val="00943330"/>
    <w:rsid w:val="009438F5"/>
    <w:rsid w:val="00943ADB"/>
    <w:rsid w:val="00943D84"/>
    <w:rsid w:val="0094404A"/>
    <w:rsid w:val="0094482B"/>
    <w:rsid w:val="0094550D"/>
    <w:rsid w:val="0094581B"/>
    <w:rsid w:val="009458CE"/>
    <w:rsid w:val="00945AD3"/>
    <w:rsid w:val="00945E83"/>
    <w:rsid w:val="00946409"/>
    <w:rsid w:val="0094669E"/>
    <w:rsid w:val="00946D80"/>
    <w:rsid w:val="00947C87"/>
    <w:rsid w:val="00950ACD"/>
    <w:rsid w:val="00951141"/>
    <w:rsid w:val="009527F1"/>
    <w:rsid w:val="00952A83"/>
    <w:rsid w:val="009532FF"/>
    <w:rsid w:val="0095378F"/>
    <w:rsid w:val="009538AF"/>
    <w:rsid w:val="00954111"/>
    <w:rsid w:val="009541DD"/>
    <w:rsid w:val="0095533F"/>
    <w:rsid w:val="0095551E"/>
    <w:rsid w:val="00955925"/>
    <w:rsid w:val="009560C1"/>
    <w:rsid w:val="00956261"/>
    <w:rsid w:val="009573B6"/>
    <w:rsid w:val="00957EDE"/>
    <w:rsid w:val="00960A88"/>
    <w:rsid w:val="00960E25"/>
    <w:rsid w:val="00961ABC"/>
    <w:rsid w:val="00962509"/>
    <w:rsid w:val="0096346B"/>
    <w:rsid w:val="00963B09"/>
    <w:rsid w:val="00963D31"/>
    <w:rsid w:val="00964696"/>
    <w:rsid w:val="00965526"/>
    <w:rsid w:val="0096592F"/>
    <w:rsid w:val="00965B5D"/>
    <w:rsid w:val="00966287"/>
    <w:rsid w:val="00966510"/>
    <w:rsid w:val="00966BCD"/>
    <w:rsid w:val="009674BB"/>
    <w:rsid w:val="0096763F"/>
    <w:rsid w:val="00967BD0"/>
    <w:rsid w:val="00967C45"/>
    <w:rsid w:val="009701B6"/>
    <w:rsid w:val="00970385"/>
    <w:rsid w:val="00970AB0"/>
    <w:rsid w:val="00970CE5"/>
    <w:rsid w:val="00970E33"/>
    <w:rsid w:val="00970F0E"/>
    <w:rsid w:val="00971361"/>
    <w:rsid w:val="00971578"/>
    <w:rsid w:val="009716A3"/>
    <w:rsid w:val="009722E9"/>
    <w:rsid w:val="00972E36"/>
    <w:rsid w:val="00973776"/>
    <w:rsid w:val="00973BEE"/>
    <w:rsid w:val="00974398"/>
    <w:rsid w:val="00974750"/>
    <w:rsid w:val="0097725E"/>
    <w:rsid w:val="009773D5"/>
    <w:rsid w:val="00977737"/>
    <w:rsid w:val="00980290"/>
    <w:rsid w:val="009809ED"/>
    <w:rsid w:val="00981205"/>
    <w:rsid w:val="0098139B"/>
    <w:rsid w:val="009817CE"/>
    <w:rsid w:val="009823DA"/>
    <w:rsid w:val="00983424"/>
    <w:rsid w:val="0098370D"/>
    <w:rsid w:val="00983A2E"/>
    <w:rsid w:val="00984656"/>
    <w:rsid w:val="009846FC"/>
    <w:rsid w:val="00984AC9"/>
    <w:rsid w:val="00985101"/>
    <w:rsid w:val="009853D0"/>
    <w:rsid w:val="009858D5"/>
    <w:rsid w:val="009876E2"/>
    <w:rsid w:val="009879D2"/>
    <w:rsid w:val="00987B36"/>
    <w:rsid w:val="00987FA9"/>
    <w:rsid w:val="00990D5A"/>
    <w:rsid w:val="0099115F"/>
    <w:rsid w:val="0099169D"/>
    <w:rsid w:val="0099186A"/>
    <w:rsid w:val="00992291"/>
    <w:rsid w:val="0099240C"/>
    <w:rsid w:val="009937C1"/>
    <w:rsid w:val="00994510"/>
    <w:rsid w:val="0099484F"/>
    <w:rsid w:val="009957A9"/>
    <w:rsid w:val="009960E1"/>
    <w:rsid w:val="009967CA"/>
    <w:rsid w:val="0099680A"/>
    <w:rsid w:val="00996D70"/>
    <w:rsid w:val="009979EE"/>
    <w:rsid w:val="00997E2F"/>
    <w:rsid w:val="00997F26"/>
    <w:rsid w:val="009A040F"/>
    <w:rsid w:val="009A0921"/>
    <w:rsid w:val="009A0E74"/>
    <w:rsid w:val="009A2694"/>
    <w:rsid w:val="009A295E"/>
    <w:rsid w:val="009A2BFF"/>
    <w:rsid w:val="009A3201"/>
    <w:rsid w:val="009A34C8"/>
    <w:rsid w:val="009A358D"/>
    <w:rsid w:val="009A39F3"/>
    <w:rsid w:val="009A3A58"/>
    <w:rsid w:val="009A3E90"/>
    <w:rsid w:val="009A47F1"/>
    <w:rsid w:val="009A66D0"/>
    <w:rsid w:val="009A6E5A"/>
    <w:rsid w:val="009B13C8"/>
    <w:rsid w:val="009B1B78"/>
    <w:rsid w:val="009B380A"/>
    <w:rsid w:val="009B42A5"/>
    <w:rsid w:val="009B4FCD"/>
    <w:rsid w:val="009B5050"/>
    <w:rsid w:val="009B520F"/>
    <w:rsid w:val="009B53C4"/>
    <w:rsid w:val="009B6A05"/>
    <w:rsid w:val="009B7673"/>
    <w:rsid w:val="009B79EF"/>
    <w:rsid w:val="009B7CD8"/>
    <w:rsid w:val="009B7D5E"/>
    <w:rsid w:val="009C0B5D"/>
    <w:rsid w:val="009C0FB8"/>
    <w:rsid w:val="009C0FCF"/>
    <w:rsid w:val="009C1406"/>
    <w:rsid w:val="009C15D2"/>
    <w:rsid w:val="009C1654"/>
    <w:rsid w:val="009C2138"/>
    <w:rsid w:val="009C308B"/>
    <w:rsid w:val="009C3183"/>
    <w:rsid w:val="009C4626"/>
    <w:rsid w:val="009C48EE"/>
    <w:rsid w:val="009C4D80"/>
    <w:rsid w:val="009C5F21"/>
    <w:rsid w:val="009C68B4"/>
    <w:rsid w:val="009C705F"/>
    <w:rsid w:val="009C7291"/>
    <w:rsid w:val="009C78F7"/>
    <w:rsid w:val="009C7948"/>
    <w:rsid w:val="009D0462"/>
    <w:rsid w:val="009D06EB"/>
    <w:rsid w:val="009D1473"/>
    <w:rsid w:val="009D14F9"/>
    <w:rsid w:val="009D1742"/>
    <w:rsid w:val="009D1E61"/>
    <w:rsid w:val="009D2636"/>
    <w:rsid w:val="009D2734"/>
    <w:rsid w:val="009D2BCD"/>
    <w:rsid w:val="009D2D23"/>
    <w:rsid w:val="009D2D96"/>
    <w:rsid w:val="009D2EC3"/>
    <w:rsid w:val="009D37B1"/>
    <w:rsid w:val="009D3844"/>
    <w:rsid w:val="009D3899"/>
    <w:rsid w:val="009D3A46"/>
    <w:rsid w:val="009D4161"/>
    <w:rsid w:val="009D47E2"/>
    <w:rsid w:val="009D4C49"/>
    <w:rsid w:val="009D5080"/>
    <w:rsid w:val="009D5104"/>
    <w:rsid w:val="009D56DA"/>
    <w:rsid w:val="009D59CA"/>
    <w:rsid w:val="009D5AA1"/>
    <w:rsid w:val="009D5F11"/>
    <w:rsid w:val="009D68D3"/>
    <w:rsid w:val="009D6923"/>
    <w:rsid w:val="009D6CC6"/>
    <w:rsid w:val="009D6D0B"/>
    <w:rsid w:val="009D7940"/>
    <w:rsid w:val="009D7CAA"/>
    <w:rsid w:val="009E01AC"/>
    <w:rsid w:val="009E01D9"/>
    <w:rsid w:val="009E0947"/>
    <w:rsid w:val="009E18A7"/>
    <w:rsid w:val="009E2092"/>
    <w:rsid w:val="009E2732"/>
    <w:rsid w:val="009E29D5"/>
    <w:rsid w:val="009E2AAC"/>
    <w:rsid w:val="009E2D06"/>
    <w:rsid w:val="009E2DD3"/>
    <w:rsid w:val="009E3732"/>
    <w:rsid w:val="009E3B09"/>
    <w:rsid w:val="009E4238"/>
    <w:rsid w:val="009E424B"/>
    <w:rsid w:val="009E4331"/>
    <w:rsid w:val="009E44DD"/>
    <w:rsid w:val="009E4BE2"/>
    <w:rsid w:val="009E532E"/>
    <w:rsid w:val="009E577B"/>
    <w:rsid w:val="009E5848"/>
    <w:rsid w:val="009E6AA9"/>
    <w:rsid w:val="009E6C8A"/>
    <w:rsid w:val="009E6F31"/>
    <w:rsid w:val="009E753B"/>
    <w:rsid w:val="009F02C6"/>
    <w:rsid w:val="009F168A"/>
    <w:rsid w:val="009F2E9F"/>
    <w:rsid w:val="009F33A1"/>
    <w:rsid w:val="009F35A6"/>
    <w:rsid w:val="009F3F6E"/>
    <w:rsid w:val="009F41F5"/>
    <w:rsid w:val="009F478D"/>
    <w:rsid w:val="009F4842"/>
    <w:rsid w:val="009F4D5F"/>
    <w:rsid w:val="009F4DA6"/>
    <w:rsid w:val="009F6485"/>
    <w:rsid w:val="009F7167"/>
    <w:rsid w:val="009F7497"/>
    <w:rsid w:val="009F793A"/>
    <w:rsid w:val="009F7F16"/>
    <w:rsid w:val="00A0169D"/>
    <w:rsid w:val="00A01A08"/>
    <w:rsid w:val="00A02570"/>
    <w:rsid w:val="00A0402C"/>
    <w:rsid w:val="00A04B8F"/>
    <w:rsid w:val="00A050F1"/>
    <w:rsid w:val="00A0527B"/>
    <w:rsid w:val="00A05803"/>
    <w:rsid w:val="00A05851"/>
    <w:rsid w:val="00A05ACC"/>
    <w:rsid w:val="00A05C8B"/>
    <w:rsid w:val="00A05F0E"/>
    <w:rsid w:val="00A06224"/>
    <w:rsid w:val="00A066B0"/>
    <w:rsid w:val="00A0787E"/>
    <w:rsid w:val="00A102C2"/>
    <w:rsid w:val="00A1083D"/>
    <w:rsid w:val="00A109C3"/>
    <w:rsid w:val="00A10D7F"/>
    <w:rsid w:val="00A116D2"/>
    <w:rsid w:val="00A11A62"/>
    <w:rsid w:val="00A1229E"/>
    <w:rsid w:val="00A1284A"/>
    <w:rsid w:val="00A12C87"/>
    <w:rsid w:val="00A12D85"/>
    <w:rsid w:val="00A134F2"/>
    <w:rsid w:val="00A135D2"/>
    <w:rsid w:val="00A14191"/>
    <w:rsid w:val="00A1447B"/>
    <w:rsid w:val="00A14E6C"/>
    <w:rsid w:val="00A14F2C"/>
    <w:rsid w:val="00A14FF8"/>
    <w:rsid w:val="00A152DA"/>
    <w:rsid w:val="00A1622F"/>
    <w:rsid w:val="00A1635F"/>
    <w:rsid w:val="00A16406"/>
    <w:rsid w:val="00A1663B"/>
    <w:rsid w:val="00A1681E"/>
    <w:rsid w:val="00A16C2D"/>
    <w:rsid w:val="00A17212"/>
    <w:rsid w:val="00A17769"/>
    <w:rsid w:val="00A17BB2"/>
    <w:rsid w:val="00A17C1D"/>
    <w:rsid w:val="00A17CFB"/>
    <w:rsid w:val="00A200C2"/>
    <w:rsid w:val="00A202E2"/>
    <w:rsid w:val="00A203E1"/>
    <w:rsid w:val="00A20CEB"/>
    <w:rsid w:val="00A215D8"/>
    <w:rsid w:val="00A21BA4"/>
    <w:rsid w:val="00A2230D"/>
    <w:rsid w:val="00A226AC"/>
    <w:rsid w:val="00A22AED"/>
    <w:rsid w:val="00A23438"/>
    <w:rsid w:val="00A24EE2"/>
    <w:rsid w:val="00A25070"/>
    <w:rsid w:val="00A25A62"/>
    <w:rsid w:val="00A25E24"/>
    <w:rsid w:val="00A27293"/>
    <w:rsid w:val="00A27444"/>
    <w:rsid w:val="00A27903"/>
    <w:rsid w:val="00A30634"/>
    <w:rsid w:val="00A30B55"/>
    <w:rsid w:val="00A30C7D"/>
    <w:rsid w:val="00A312B5"/>
    <w:rsid w:val="00A316DC"/>
    <w:rsid w:val="00A322A6"/>
    <w:rsid w:val="00A3390D"/>
    <w:rsid w:val="00A340F6"/>
    <w:rsid w:val="00A34509"/>
    <w:rsid w:val="00A34D97"/>
    <w:rsid w:val="00A34FDC"/>
    <w:rsid w:val="00A368C7"/>
    <w:rsid w:val="00A36AE1"/>
    <w:rsid w:val="00A36BC1"/>
    <w:rsid w:val="00A377B2"/>
    <w:rsid w:val="00A37A6D"/>
    <w:rsid w:val="00A40132"/>
    <w:rsid w:val="00A404CB"/>
    <w:rsid w:val="00A40B40"/>
    <w:rsid w:val="00A41918"/>
    <w:rsid w:val="00A41DB3"/>
    <w:rsid w:val="00A43BA2"/>
    <w:rsid w:val="00A453B1"/>
    <w:rsid w:val="00A45A21"/>
    <w:rsid w:val="00A45AD8"/>
    <w:rsid w:val="00A45FEC"/>
    <w:rsid w:val="00A473C4"/>
    <w:rsid w:val="00A50A35"/>
    <w:rsid w:val="00A5160B"/>
    <w:rsid w:val="00A5182E"/>
    <w:rsid w:val="00A51939"/>
    <w:rsid w:val="00A5195F"/>
    <w:rsid w:val="00A5260C"/>
    <w:rsid w:val="00A52DE8"/>
    <w:rsid w:val="00A534DF"/>
    <w:rsid w:val="00A536C5"/>
    <w:rsid w:val="00A53BC8"/>
    <w:rsid w:val="00A53F43"/>
    <w:rsid w:val="00A5449B"/>
    <w:rsid w:val="00A546BE"/>
    <w:rsid w:val="00A54E43"/>
    <w:rsid w:val="00A565A7"/>
    <w:rsid w:val="00A5773B"/>
    <w:rsid w:val="00A57D7C"/>
    <w:rsid w:val="00A60032"/>
    <w:rsid w:val="00A6004D"/>
    <w:rsid w:val="00A60194"/>
    <w:rsid w:val="00A60509"/>
    <w:rsid w:val="00A606BB"/>
    <w:rsid w:val="00A60703"/>
    <w:rsid w:val="00A6082B"/>
    <w:rsid w:val="00A60921"/>
    <w:rsid w:val="00A60961"/>
    <w:rsid w:val="00A6108A"/>
    <w:rsid w:val="00A6164C"/>
    <w:rsid w:val="00A62480"/>
    <w:rsid w:val="00A62C66"/>
    <w:rsid w:val="00A6402A"/>
    <w:rsid w:val="00A642CC"/>
    <w:rsid w:val="00A645F7"/>
    <w:rsid w:val="00A6473F"/>
    <w:rsid w:val="00A6610E"/>
    <w:rsid w:val="00A67190"/>
    <w:rsid w:val="00A67252"/>
    <w:rsid w:val="00A6746A"/>
    <w:rsid w:val="00A679E7"/>
    <w:rsid w:val="00A71370"/>
    <w:rsid w:val="00A71AA8"/>
    <w:rsid w:val="00A71B6E"/>
    <w:rsid w:val="00A72281"/>
    <w:rsid w:val="00A72837"/>
    <w:rsid w:val="00A7298C"/>
    <w:rsid w:val="00A73869"/>
    <w:rsid w:val="00A73AD3"/>
    <w:rsid w:val="00A743B9"/>
    <w:rsid w:val="00A74851"/>
    <w:rsid w:val="00A74ED4"/>
    <w:rsid w:val="00A7518A"/>
    <w:rsid w:val="00A7571C"/>
    <w:rsid w:val="00A7687F"/>
    <w:rsid w:val="00A76A10"/>
    <w:rsid w:val="00A76B72"/>
    <w:rsid w:val="00A77015"/>
    <w:rsid w:val="00A7727C"/>
    <w:rsid w:val="00A776AA"/>
    <w:rsid w:val="00A80C43"/>
    <w:rsid w:val="00A81487"/>
    <w:rsid w:val="00A81EE1"/>
    <w:rsid w:val="00A828C7"/>
    <w:rsid w:val="00A8318F"/>
    <w:rsid w:val="00A83217"/>
    <w:rsid w:val="00A83B01"/>
    <w:rsid w:val="00A840D0"/>
    <w:rsid w:val="00A84FDB"/>
    <w:rsid w:val="00A8546E"/>
    <w:rsid w:val="00A85ECD"/>
    <w:rsid w:val="00A85FCA"/>
    <w:rsid w:val="00A85FCC"/>
    <w:rsid w:val="00A866E3"/>
    <w:rsid w:val="00A8693E"/>
    <w:rsid w:val="00A909AC"/>
    <w:rsid w:val="00A91154"/>
    <w:rsid w:val="00A9172B"/>
    <w:rsid w:val="00A91B7E"/>
    <w:rsid w:val="00A91C44"/>
    <w:rsid w:val="00A91D3C"/>
    <w:rsid w:val="00A921D2"/>
    <w:rsid w:val="00A926D9"/>
    <w:rsid w:val="00A92C74"/>
    <w:rsid w:val="00A93725"/>
    <w:rsid w:val="00A95860"/>
    <w:rsid w:val="00A95CA8"/>
    <w:rsid w:val="00A95F74"/>
    <w:rsid w:val="00A9636F"/>
    <w:rsid w:val="00A963C8"/>
    <w:rsid w:val="00A96B00"/>
    <w:rsid w:val="00A96C55"/>
    <w:rsid w:val="00A96D28"/>
    <w:rsid w:val="00A975FC"/>
    <w:rsid w:val="00A97763"/>
    <w:rsid w:val="00A97A72"/>
    <w:rsid w:val="00AA1E72"/>
    <w:rsid w:val="00AA1E9A"/>
    <w:rsid w:val="00AA2009"/>
    <w:rsid w:val="00AA22BF"/>
    <w:rsid w:val="00AA22D9"/>
    <w:rsid w:val="00AA309E"/>
    <w:rsid w:val="00AA343E"/>
    <w:rsid w:val="00AA3528"/>
    <w:rsid w:val="00AA3E1C"/>
    <w:rsid w:val="00AA4809"/>
    <w:rsid w:val="00AA4937"/>
    <w:rsid w:val="00AA5614"/>
    <w:rsid w:val="00AA5D77"/>
    <w:rsid w:val="00AA6A8E"/>
    <w:rsid w:val="00AA7C8B"/>
    <w:rsid w:val="00AA7DD0"/>
    <w:rsid w:val="00AB0ED5"/>
    <w:rsid w:val="00AB1427"/>
    <w:rsid w:val="00AB1BE5"/>
    <w:rsid w:val="00AB1DDD"/>
    <w:rsid w:val="00AB37C2"/>
    <w:rsid w:val="00AB4889"/>
    <w:rsid w:val="00AB55A6"/>
    <w:rsid w:val="00AB68E8"/>
    <w:rsid w:val="00AB6ABE"/>
    <w:rsid w:val="00AB6EB4"/>
    <w:rsid w:val="00AB77C2"/>
    <w:rsid w:val="00AB7C46"/>
    <w:rsid w:val="00AB7D30"/>
    <w:rsid w:val="00AC0325"/>
    <w:rsid w:val="00AC0412"/>
    <w:rsid w:val="00AC042B"/>
    <w:rsid w:val="00AC0595"/>
    <w:rsid w:val="00AC26A2"/>
    <w:rsid w:val="00AC2984"/>
    <w:rsid w:val="00AC2E29"/>
    <w:rsid w:val="00AC2F98"/>
    <w:rsid w:val="00AC3249"/>
    <w:rsid w:val="00AC35A5"/>
    <w:rsid w:val="00AC3A2D"/>
    <w:rsid w:val="00AC3F79"/>
    <w:rsid w:val="00AC3F94"/>
    <w:rsid w:val="00AC4C43"/>
    <w:rsid w:val="00AC5016"/>
    <w:rsid w:val="00AC5140"/>
    <w:rsid w:val="00AC5CD5"/>
    <w:rsid w:val="00AC5DAD"/>
    <w:rsid w:val="00AC6582"/>
    <w:rsid w:val="00AC692F"/>
    <w:rsid w:val="00AC6FAA"/>
    <w:rsid w:val="00AC7954"/>
    <w:rsid w:val="00AC7C46"/>
    <w:rsid w:val="00AC7F00"/>
    <w:rsid w:val="00AD026A"/>
    <w:rsid w:val="00AD086A"/>
    <w:rsid w:val="00AD10A1"/>
    <w:rsid w:val="00AD1773"/>
    <w:rsid w:val="00AD2443"/>
    <w:rsid w:val="00AD2566"/>
    <w:rsid w:val="00AD2C85"/>
    <w:rsid w:val="00AD3859"/>
    <w:rsid w:val="00AD3A3E"/>
    <w:rsid w:val="00AD5392"/>
    <w:rsid w:val="00AD539A"/>
    <w:rsid w:val="00AD685D"/>
    <w:rsid w:val="00AD7017"/>
    <w:rsid w:val="00AD7242"/>
    <w:rsid w:val="00AD7A0D"/>
    <w:rsid w:val="00AE0E70"/>
    <w:rsid w:val="00AE1DEA"/>
    <w:rsid w:val="00AE1E37"/>
    <w:rsid w:val="00AE31FF"/>
    <w:rsid w:val="00AE32E9"/>
    <w:rsid w:val="00AE389B"/>
    <w:rsid w:val="00AE3984"/>
    <w:rsid w:val="00AE4099"/>
    <w:rsid w:val="00AE4686"/>
    <w:rsid w:val="00AE54BD"/>
    <w:rsid w:val="00AE572A"/>
    <w:rsid w:val="00AE5D17"/>
    <w:rsid w:val="00AE5FCF"/>
    <w:rsid w:val="00AE61BD"/>
    <w:rsid w:val="00AE6676"/>
    <w:rsid w:val="00AE71F4"/>
    <w:rsid w:val="00AF061B"/>
    <w:rsid w:val="00AF1196"/>
    <w:rsid w:val="00AF1466"/>
    <w:rsid w:val="00AF19AF"/>
    <w:rsid w:val="00AF1AA7"/>
    <w:rsid w:val="00AF1CA4"/>
    <w:rsid w:val="00AF1DDF"/>
    <w:rsid w:val="00AF2B46"/>
    <w:rsid w:val="00AF2C35"/>
    <w:rsid w:val="00AF2D90"/>
    <w:rsid w:val="00AF3C86"/>
    <w:rsid w:val="00AF3E60"/>
    <w:rsid w:val="00AF3F24"/>
    <w:rsid w:val="00AF5BB0"/>
    <w:rsid w:val="00AF5EE6"/>
    <w:rsid w:val="00AF6020"/>
    <w:rsid w:val="00AF6655"/>
    <w:rsid w:val="00AF66C8"/>
    <w:rsid w:val="00AF74FC"/>
    <w:rsid w:val="00B0094D"/>
    <w:rsid w:val="00B00E1E"/>
    <w:rsid w:val="00B01164"/>
    <w:rsid w:val="00B0122C"/>
    <w:rsid w:val="00B01267"/>
    <w:rsid w:val="00B01E62"/>
    <w:rsid w:val="00B02B4C"/>
    <w:rsid w:val="00B03072"/>
    <w:rsid w:val="00B03B3C"/>
    <w:rsid w:val="00B03C60"/>
    <w:rsid w:val="00B043D6"/>
    <w:rsid w:val="00B04D40"/>
    <w:rsid w:val="00B04DE8"/>
    <w:rsid w:val="00B050A5"/>
    <w:rsid w:val="00B06825"/>
    <w:rsid w:val="00B06993"/>
    <w:rsid w:val="00B06F7B"/>
    <w:rsid w:val="00B10A43"/>
    <w:rsid w:val="00B1270F"/>
    <w:rsid w:val="00B127D9"/>
    <w:rsid w:val="00B12BC8"/>
    <w:rsid w:val="00B12D34"/>
    <w:rsid w:val="00B12E71"/>
    <w:rsid w:val="00B12E90"/>
    <w:rsid w:val="00B12FE3"/>
    <w:rsid w:val="00B13975"/>
    <w:rsid w:val="00B13F75"/>
    <w:rsid w:val="00B14266"/>
    <w:rsid w:val="00B143DF"/>
    <w:rsid w:val="00B147D8"/>
    <w:rsid w:val="00B14A20"/>
    <w:rsid w:val="00B14B09"/>
    <w:rsid w:val="00B14C3E"/>
    <w:rsid w:val="00B1501B"/>
    <w:rsid w:val="00B15236"/>
    <w:rsid w:val="00B15583"/>
    <w:rsid w:val="00B164D8"/>
    <w:rsid w:val="00B16E4A"/>
    <w:rsid w:val="00B17797"/>
    <w:rsid w:val="00B178A5"/>
    <w:rsid w:val="00B200C2"/>
    <w:rsid w:val="00B20AB5"/>
    <w:rsid w:val="00B20B27"/>
    <w:rsid w:val="00B218C1"/>
    <w:rsid w:val="00B21A45"/>
    <w:rsid w:val="00B21BC0"/>
    <w:rsid w:val="00B21E11"/>
    <w:rsid w:val="00B232FE"/>
    <w:rsid w:val="00B23C5D"/>
    <w:rsid w:val="00B23E61"/>
    <w:rsid w:val="00B2442C"/>
    <w:rsid w:val="00B24BBF"/>
    <w:rsid w:val="00B2565C"/>
    <w:rsid w:val="00B2584E"/>
    <w:rsid w:val="00B25D28"/>
    <w:rsid w:val="00B260BB"/>
    <w:rsid w:val="00B27473"/>
    <w:rsid w:val="00B27BFB"/>
    <w:rsid w:val="00B27D18"/>
    <w:rsid w:val="00B3090C"/>
    <w:rsid w:val="00B31323"/>
    <w:rsid w:val="00B316AC"/>
    <w:rsid w:val="00B31738"/>
    <w:rsid w:val="00B32045"/>
    <w:rsid w:val="00B32188"/>
    <w:rsid w:val="00B326CF"/>
    <w:rsid w:val="00B33074"/>
    <w:rsid w:val="00B33670"/>
    <w:rsid w:val="00B34328"/>
    <w:rsid w:val="00B34B8A"/>
    <w:rsid w:val="00B361DE"/>
    <w:rsid w:val="00B36614"/>
    <w:rsid w:val="00B36944"/>
    <w:rsid w:val="00B3798D"/>
    <w:rsid w:val="00B37EB5"/>
    <w:rsid w:val="00B37F8D"/>
    <w:rsid w:val="00B4001A"/>
    <w:rsid w:val="00B41021"/>
    <w:rsid w:val="00B415FF"/>
    <w:rsid w:val="00B41DC8"/>
    <w:rsid w:val="00B42A54"/>
    <w:rsid w:val="00B4469B"/>
    <w:rsid w:val="00B446F8"/>
    <w:rsid w:val="00B44D89"/>
    <w:rsid w:val="00B44F0D"/>
    <w:rsid w:val="00B45292"/>
    <w:rsid w:val="00B46462"/>
    <w:rsid w:val="00B468F6"/>
    <w:rsid w:val="00B50036"/>
    <w:rsid w:val="00B508B3"/>
    <w:rsid w:val="00B50B07"/>
    <w:rsid w:val="00B51392"/>
    <w:rsid w:val="00B518DF"/>
    <w:rsid w:val="00B52309"/>
    <w:rsid w:val="00B525EE"/>
    <w:rsid w:val="00B52A06"/>
    <w:rsid w:val="00B530EA"/>
    <w:rsid w:val="00B53B94"/>
    <w:rsid w:val="00B54357"/>
    <w:rsid w:val="00B56212"/>
    <w:rsid w:val="00B57575"/>
    <w:rsid w:val="00B6010F"/>
    <w:rsid w:val="00B6049F"/>
    <w:rsid w:val="00B60716"/>
    <w:rsid w:val="00B6082A"/>
    <w:rsid w:val="00B60954"/>
    <w:rsid w:val="00B60C00"/>
    <w:rsid w:val="00B62304"/>
    <w:rsid w:val="00B6248B"/>
    <w:rsid w:val="00B627AC"/>
    <w:rsid w:val="00B62972"/>
    <w:rsid w:val="00B62999"/>
    <w:rsid w:val="00B63046"/>
    <w:rsid w:val="00B639FE"/>
    <w:rsid w:val="00B63A32"/>
    <w:rsid w:val="00B6417D"/>
    <w:rsid w:val="00B641CD"/>
    <w:rsid w:val="00B644EC"/>
    <w:rsid w:val="00B64DFB"/>
    <w:rsid w:val="00B65679"/>
    <w:rsid w:val="00B65B67"/>
    <w:rsid w:val="00B65F7E"/>
    <w:rsid w:val="00B6616A"/>
    <w:rsid w:val="00B6634A"/>
    <w:rsid w:val="00B67384"/>
    <w:rsid w:val="00B67DD1"/>
    <w:rsid w:val="00B70337"/>
    <w:rsid w:val="00B70385"/>
    <w:rsid w:val="00B70564"/>
    <w:rsid w:val="00B71237"/>
    <w:rsid w:val="00B717A3"/>
    <w:rsid w:val="00B724D4"/>
    <w:rsid w:val="00B74F60"/>
    <w:rsid w:val="00B7546E"/>
    <w:rsid w:val="00B759DB"/>
    <w:rsid w:val="00B75B52"/>
    <w:rsid w:val="00B7689F"/>
    <w:rsid w:val="00B80967"/>
    <w:rsid w:val="00B80F82"/>
    <w:rsid w:val="00B815A6"/>
    <w:rsid w:val="00B8180D"/>
    <w:rsid w:val="00B81861"/>
    <w:rsid w:val="00B818CD"/>
    <w:rsid w:val="00B82140"/>
    <w:rsid w:val="00B8216E"/>
    <w:rsid w:val="00B836F6"/>
    <w:rsid w:val="00B843E4"/>
    <w:rsid w:val="00B848EF"/>
    <w:rsid w:val="00B84D23"/>
    <w:rsid w:val="00B856B2"/>
    <w:rsid w:val="00B86060"/>
    <w:rsid w:val="00B87447"/>
    <w:rsid w:val="00B87D99"/>
    <w:rsid w:val="00B87DC8"/>
    <w:rsid w:val="00B902C7"/>
    <w:rsid w:val="00B90A77"/>
    <w:rsid w:val="00B91E88"/>
    <w:rsid w:val="00B91F83"/>
    <w:rsid w:val="00B9266F"/>
    <w:rsid w:val="00B930C2"/>
    <w:rsid w:val="00B93665"/>
    <w:rsid w:val="00B94076"/>
    <w:rsid w:val="00B944E1"/>
    <w:rsid w:val="00B96807"/>
    <w:rsid w:val="00B969BD"/>
    <w:rsid w:val="00B976E9"/>
    <w:rsid w:val="00B978E2"/>
    <w:rsid w:val="00B97947"/>
    <w:rsid w:val="00B97D81"/>
    <w:rsid w:val="00BA0189"/>
    <w:rsid w:val="00BA07AE"/>
    <w:rsid w:val="00BA1F79"/>
    <w:rsid w:val="00BA205F"/>
    <w:rsid w:val="00BA28D7"/>
    <w:rsid w:val="00BA2DC9"/>
    <w:rsid w:val="00BA371E"/>
    <w:rsid w:val="00BA3D20"/>
    <w:rsid w:val="00BA418E"/>
    <w:rsid w:val="00BA4A96"/>
    <w:rsid w:val="00BA5489"/>
    <w:rsid w:val="00BA71F7"/>
    <w:rsid w:val="00BA7848"/>
    <w:rsid w:val="00BB0212"/>
    <w:rsid w:val="00BB0F19"/>
    <w:rsid w:val="00BB13CB"/>
    <w:rsid w:val="00BB1B58"/>
    <w:rsid w:val="00BB1F56"/>
    <w:rsid w:val="00BB2B66"/>
    <w:rsid w:val="00BB37B1"/>
    <w:rsid w:val="00BB4C1D"/>
    <w:rsid w:val="00BB4E47"/>
    <w:rsid w:val="00BB54C5"/>
    <w:rsid w:val="00BB54CE"/>
    <w:rsid w:val="00BB679A"/>
    <w:rsid w:val="00BB7025"/>
    <w:rsid w:val="00BB7254"/>
    <w:rsid w:val="00BB7696"/>
    <w:rsid w:val="00BB769C"/>
    <w:rsid w:val="00BB7F08"/>
    <w:rsid w:val="00BC0698"/>
    <w:rsid w:val="00BC0F72"/>
    <w:rsid w:val="00BC13FC"/>
    <w:rsid w:val="00BC1F5B"/>
    <w:rsid w:val="00BC21A5"/>
    <w:rsid w:val="00BC21B4"/>
    <w:rsid w:val="00BC2A5C"/>
    <w:rsid w:val="00BC2B30"/>
    <w:rsid w:val="00BC3484"/>
    <w:rsid w:val="00BC3D4D"/>
    <w:rsid w:val="00BC40C3"/>
    <w:rsid w:val="00BC47B4"/>
    <w:rsid w:val="00BC4D9C"/>
    <w:rsid w:val="00BC540D"/>
    <w:rsid w:val="00BC5AC9"/>
    <w:rsid w:val="00BC6ECD"/>
    <w:rsid w:val="00BD079B"/>
    <w:rsid w:val="00BD1102"/>
    <w:rsid w:val="00BD1203"/>
    <w:rsid w:val="00BD129E"/>
    <w:rsid w:val="00BD16CE"/>
    <w:rsid w:val="00BD1DCE"/>
    <w:rsid w:val="00BD2175"/>
    <w:rsid w:val="00BD21B1"/>
    <w:rsid w:val="00BD24E3"/>
    <w:rsid w:val="00BD27DE"/>
    <w:rsid w:val="00BD2A87"/>
    <w:rsid w:val="00BD3053"/>
    <w:rsid w:val="00BD3C80"/>
    <w:rsid w:val="00BD3E87"/>
    <w:rsid w:val="00BD4562"/>
    <w:rsid w:val="00BD472A"/>
    <w:rsid w:val="00BD47CF"/>
    <w:rsid w:val="00BD6030"/>
    <w:rsid w:val="00BD64DD"/>
    <w:rsid w:val="00BD6FBE"/>
    <w:rsid w:val="00BD712C"/>
    <w:rsid w:val="00BD723F"/>
    <w:rsid w:val="00BE1016"/>
    <w:rsid w:val="00BE11CD"/>
    <w:rsid w:val="00BE299E"/>
    <w:rsid w:val="00BE327A"/>
    <w:rsid w:val="00BE3520"/>
    <w:rsid w:val="00BE3C7E"/>
    <w:rsid w:val="00BE400A"/>
    <w:rsid w:val="00BE4B76"/>
    <w:rsid w:val="00BE5C16"/>
    <w:rsid w:val="00BE6331"/>
    <w:rsid w:val="00BE6689"/>
    <w:rsid w:val="00BE6FD1"/>
    <w:rsid w:val="00BE710A"/>
    <w:rsid w:val="00BE79EE"/>
    <w:rsid w:val="00BE7CAC"/>
    <w:rsid w:val="00BE7CD9"/>
    <w:rsid w:val="00BF02A6"/>
    <w:rsid w:val="00BF08E8"/>
    <w:rsid w:val="00BF0977"/>
    <w:rsid w:val="00BF105F"/>
    <w:rsid w:val="00BF138D"/>
    <w:rsid w:val="00BF1978"/>
    <w:rsid w:val="00BF1DB2"/>
    <w:rsid w:val="00BF268F"/>
    <w:rsid w:val="00BF5000"/>
    <w:rsid w:val="00BF55ED"/>
    <w:rsid w:val="00BF68D4"/>
    <w:rsid w:val="00BF6B33"/>
    <w:rsid w:val="00BF7BD2"/>
    <w:rsid w:val="00C0014E"/>
    <w:rsid w:val="00C00594"/>
    <w:rsid w:val="00C0070C"/>
    <w:rsid w:val="00C00B00"/>
    <w:rsid w:val="00C00D0C"/>
    <w:rsid w:val="00C01793"/>
    <w:rsid w:val="00C0191E"/>
    <w:rsid w:val="00C02646"/>
    <w:rsid w:val="00C02771"/>
    <w:rsid w:val="00C049B4"/>
    <w:rsid w:val="00C04D9A"/>
    <w:rsid w:val="00C051C7"/>
    <w:rsid w:val="00C05EBA"/>
    <w:rsid w:val="00C06CF9"/>
    <w:rsid w:val="00C078BB"/>
    <w:rsid w:val="00C10A06"/>
    <w:rsid w:val="00C1181D"/>
    <w:rsid w:val="00C11A2C"/>
    <w:rsid w:val="00C11D6A"/>
    <w:rsid w:val="00C12818"/>
    <w:rsid w:val="00C130B3"/>
    <w:rsid w:val="00C14DE3"/>
    <w:rsid w:val="00C1523E"/>
    <w:rsid w:val="00C15821"/>
    <w:rsid w:val="00C164E4"/>
    <w:rsid w:val="00C1742E"/>
    <w:rsid w:val="00C17DED"/>
    <w:rsid w:val="00C20574"/>
    <w:rsid w:val="00C20B02"/>
    <w:rsid w:val="00C2149B"/>
    <w:rsid w:val="00C22A8E"/>
    <w:rsid w:val="00C22BA9"/>
    <w:rsid w:val="00C22CEA"/>
    <w:rsid w:val="00C23525"/>
    <w:rsid w:val="00C23F67"/>
    <w:rsid w:val="00C24161"/>
    <w:rsid w:val="00C25827"/>
    <w:rsid w:val="00C259E4"/>
    <w:rsid w:val="00C25C3C"/>
    <w:rsid w:val="00C25D95"/>
    <w:rsid w:val="00C25F35"/>
    <w:rsid w:val="00C26CE5"/>
    <w:rsid w:val="00C2756A"/>
    <w:rsid w:val="00C2758E"/>
    <w:rsid w:val="00C275D2"/>
    <w:rsid w:val="00C27A0D"/>
    <w:rsid w:val="00C27F5A"/>
    <w:rsid w:val="00C31678"/>
    <w:rsid w:val="00C31F19"/>
    <w:rsid w:val="00C32555"/>
    <w:rsid w:val="00C326F7"/>
    <w:rsid w:val="00C32C19"/>
    <w:rsid w:val="00C32E38"/>
    <w:rsid w:val="00C3315D"/>
    <w:rsid w:val="00C34045"/>
    <w:rsid w:val="00C343EA"/>
    <w:rsid w:val="00C358A3"/>
    <w:rsid w:val="00C378BF"/>
    <w:rsid w:val="00C378E7"/>
    <w:rsid w:val="00C37C0C"/>
    <w:rsid w:val="00C37C90"/>
    <w:rsid w:val="00C40539"/>
    <w:rsid w:val="00C40869"/>
    <w:rsid w:val="00C4139B"/>
    <w:rsid w:val="00C415A0"/>
    <w:rsid w:val="00C415D2"/>
    <w:rsid w:val="00C41637"/>
    <w:rsid w:val="00C4199F"/>
    <w:rsid w:val="00C425E7"/>
    <w:rsid w:val="00C4269A"/>
    <w:rsid w:val="00C427C6"/>
    <w:rsid w:val="00C42B9A"/>
    <w:rsid w:val="00C42EB6"/>
    <w:rsid w:val="00C430EC"/>
    <w:rsid w:val="00C449DD"/>
    <w:rsid w:val="00C44D6C"/>
    <w:rsid w:val="00C44D8C"/>
    <w:rsid w:val="00C45872"/>
    <w:rsid w:val="00C45E7A"/>
    <w:rsid w:val="00C46464"/>
    <w:rsid w:val="00C466F4"/>
    <w:rsid w:val="00C46949"/>
    <w:rsid w:val="00C46B6A"/>
    <w:rsid w:val="00C476B4"/>
    <w:rsid w:val="00C476F9"/>
    <w:rsid w:val="00C47F0E"/>
    <w:rsid w:val="00C50376"/>
    <w:rsid w:val="00C50C9A"/>
    <w:rsid w:val="00C50E98"/>
    <w:rsid w:val="00C51230"/>
    <w:rsid w:val="00C5267A"/>
    <w:rsid w:val="00C5271C"/>
    <w:rsid w:val="00C53066"/>
    <w:rsid w:val="00C535DD"/>
    <w:rsid w:val="00C5395F"/>
    <w:rsid w:val="00C53B5F"/>
    <w:rsid w:val="00C54C4B"/>
    <w:rsid w:val="00C55359"/>
    <w:rsid w:val="00C55DC7"/>
    <w:rsid w:val="00C55EF8"/>
    <w:rsid w:val="00C57135"/>
    <w:rsid w:val="00C60E65"/>
    <w:rsid w:val="00C621D9"/>
    <w:rsid w:val="00C624BD"/>
    <w:rsid w:val="00C6269F"/>
    <w:rsid w:val="00C62DCB"/>
    <w:rsid w:val="00C62E23"/>
    <w:rsid w:val="00C62EFC"/>
    <w:rsid w:val="00C62F18"/>
    <w:rsid w:val="00C642F6"/>
    <w:rsid w:val="00C659C1"/>
    <w:rsid w:val="00C65D2A"/>
    <w:rsid w:val="00C65DE4"/>
    <w:rsid w:val="00C67888"/>
    <w:rsid w:val="00C678EC"/>
    <w:rsid w:val="00C67CE8"/>
    <w:rsid w:val="00C67FB4"/>
    <w:rsid w:val="00C70194"/>
    <w:rsid w:val="00C70485"/>
    <w:rsid w:val="00C71195"/>
    <w:rsid w:val="00C7165D"/>
    <w:rsid w:val="00C72055"/>
    <w:rsid w:val="00C72828"/>
    <w:rsid w:val="00C73AF5"/>
    <w:rsid w:val="00C747D8"/>
    <w:rsid w:val="00C7494F"/>
    <w:rsid w:val="00C75F98"/>
    <w:rsid w:val="00C75FCD"/>
    <w:rsid w:val="00C767DE"/>
    <w:rsid w:val="00C7689C"/>
    <w:rsid w:val="00C76EC9"/>
    <w:rsid w:val="00C77549"/>
    <w:rsid w:val="00C8199E"/>
    <w:rsid w:val="00C81A3B"/>
    <w:rsid w:val="00C81F0F"/>
    <w:rsid w:val="00C82178"/>
    <w:rsid w:val="00C8230F"/>
    <w:rsid w:val="00C8278E"/>
    <w:rsid w:val="00C82B12"/>
    <w:rsid w:val="00C82CE5"/>
    <w:rsid w:val="00C82EB0"/>
    <w:rsid w:val="00C83288"/>
    <w:rsid w:val="00C837CE"/>
    <w:rsid w:val="00C83897"/>
    <w:rsid w:val="00C84075"/>
    <w:rsid w:val="00C8446D"/>
    <w:rsid w:val="00C844D0"/>
    <w:rsid w:val="00C84923"/>
    <w:rsid w:val="00C84D27"/>
    <w:rsid w:val="00C84D65"/>
    <w:rsid w:val="00C84D96"/>
    <w:rsid w:val="00C85201"/>
    <w:rsid w:val="00C852D4"/>
    <w:rsid w:val="00C85517"/>
    <w:rsid w:val="00C8569E"/>
    <w:rsid w:val="00C86221"/>
    <w:rsid w:val="00C86ADE"/>
    <w:rsid w:val="00C87428"/>
    <w:rsid w:val="00C87896"/>
    <w:rsid w:val="00C87CB2"/>
    <w:rsid w:val="00C90176"/>
    <w:rsid w:val="00C906D5"/>
    <w:rsid w:val="00C90B9C"/>
    <w:rsid w:val="00C9166E"/>
    <w:rsid w:val="00C9189D"/>
    <w:rsid w:val="00C92066"/>
    <w:rsid w:val="00C924E6"/>
    <w:rsid w:val="00C928ED"/>
    <w:rsid w:val="00C932E6"/>
    <w:rsid w:val="00C93652"/>
    <w:rsid w:val="00C939D6"/>
    <w:rsid w:val="00C93A9D"/>
    <w:rsid w:val="00C94C9D"/>
    <w:rsid w:val="00C94E1C"/>
    <w:rsid w:val="00C95265"/>
    <w:rsid w:val="00C95510"/>
    <w:rsid w:val="00C956BE"/>
    <w:rsid w:val="00C95777"/>
    <w:rsid w:val="00C97204"/>
    <w:rsid w:val="00C9734D"/>
    <w:rsid w:val="00C97D75"/>
    <w:rsid w:val="00CA0DB0"/>
    <w:rsid w:val="00CA1279"/>
    <w:rsid w:val="00CA2CAF"/>
    <w:rsid w:val="00CA4D84"/>
    <w:rsid w:val="00CA5346"/>
    <w:rsid w:val="00CA5729"/>
    <w:rsid w:val="00CA5861"/>
    <w:rsid w:val="00CA6A25"/>
    <w:rsid w:val="00CA6CFA"/>
    <w:rsid w:val="00CA7083"/>
    <w:rsid w:val="00CA7679"/>
    <w:rsid w:val="00CB0109"/>
    <w:rsid w:val="00CB01D1"/>
    <w:rsid w:val="00CB02D1"/>
    <w:rsid w:val="00CB09B9"/>
    <w:rsid w:val="00CB0B9B"/>
    <w:rsid w:val="00CB0DD3"/>
    <w:rsid w:val="00CB186F"/>
    <w:rsid w:val="00CB25B3"/>
    <w:rsid w:val="00CB2867"/>
    <w:rsid w:val="00CB2AD6"/>
    <w:rsid w:val="00CB32D4"/>
    <w:rsid w:val="00CB37C5"/>
    <w:rsid w:val="00CB3D9A"/>
    <w:rsid w:val="00CB3FEB"/>
    <w:rsid w:val="00CB4422"/>
    <w:rsid w:val="00CB5DB2"/>
    <w:rsid w:val="00CB6501"/>
    <w:rsid w:val="00CB667C"/>
    <w:rsid w:val="00CB6A5E"/>
    <w:rsid w:val="00CB77F8"/>
    <w:rsid w:val="00CC000C"/>
    <w:rsid w:val="00CC0799"/>
    <w:rsid w:val="00CC1AC4"/>
    <w:rsid w:val="00CC2E5B"/>
    <w:rsid w:val="00CC326C"/>
    <w:rsid w:val="00CC3A66"/>
    <w:rsid w:val="00CC4589"/>
    <w:rsid w:val="00CC4890"/>
    <w:rsid w:val="00CC583C"/>
    <w:rsid w:val="00CC5EFD"/>
    <w:rsid w:val="00CC6730"/>
    <w:rsid w:val="00CC7FB3"/>
    <w:rsid w:val="00CD07D0"/>
    <w:rsid w:val="00CD0805"/>
    <w:rsid w:val="00CD1D4A"/>
    <w:rsid w:val="00CD3205"/>
    <w:rsid w:val="00CD32B0"/>
    <w:rsid w:val="00CD3503"/>
    <w:rsid w:val="00CD35B8"/>
    <w:rsid w:val="00CD3DE3"/>
    <w:rsid w:val="00CD5001"/>
    <w:rsid w:val="00CD51D3"/>
    <w:rsid w:val="00CD5577"/>
    <w:rsid w:val="00CD57DC"/>
    <w:rsid w:val="00CD605F"/>
    <w:rsid w:val="00CD67A0"/>
    <w:rsid w:val="00CD6F8E"/>
    <w:rsid w:val="00CD7544"/>
    <w:rsid w:val="00CD7563"/>
    <w:rsid w:val="00CE0BED"/>
    <w:rsid w:val="00CE0D56"/>
    <w:rsid w:val="00CE1351"/>
    <w:rsid w:val="00CE14CC"/>
    <w:rsid w:val="00CE1BC6"/>
    <w:rsid w:val="00CE2024"/>
    <w:rsid w:val="00CE26A3"/>
    <w:rsid w:val="00CE2D21"/>
    <w:rsid w:val="00CE351D"/>
    <w:rsid w:val="00CE3880"/>
    <w:rsid w:val="00CE5B36"/>
    <w:rsid w:val="00CE712B"/>
    <w:rsid w:val="00CE7887"/>
    <w:rsid w:val="00CF091D"/>
    <w:rsid w:val="00CF0F6D"/>
    <w:rsid w:val="00CF124E"/>
    <w:rsid w:val="00CF1596"/>
    <w:rsid w:val="00CF1BAE"/>
    <w:rsid w:val="00CF247D"/>
    <w:rsid w:val="00CF2C0E"/>
    <w:rsid w:val="00CF2E84"/>
    <w:rsid w:val="00CF32FB"/>
    <w:rsid w:val="00CF352B"/>
    <w:rsid w:val="00CF3BEF"/>
    <w:rsid w:val="00CF3F09"/>
    <w:rsid w:val="00CF44D8"/>
    <w:rsid w:val="00CF4B22"/>
    <w:rsid w:val="00CF53F3"/>
    <w:rsid w:val="00CF5CE0"/>
    <w:rsid w:val="00CF6669"/>
    <w:rsid w:val="00CF738D"/>
    <w:rsid w:val="00CF754B"/>
    <w:rsid w:val="00CF7726"/>
    <w:rsid w:val="00D000C5"/>
    <w:rsid w:val="00D00135"/>
    <w:rsid w:val="00D004D0"/>
    <w:rsid w:val="00D020FB"/>
    <w:rsid w:val="00D0237C"/>
    <w:rsid w:val="00D03D33"/>
    <w:rsid w:val="00D0457C"/>
    <w:rsid w:val="00D05086"/>
    <w:rsid w:val="00D055F4"/>
    <w:rsid w:val="00D05882"/>
    <w:rsid w:val="00D0592C"/>
    <w:rsid w:val="00D05D89"/>
    <w:rsid w:val="00D06054"/>
    <w:rsid w:val="00D06F68"/>
    <w:rsid w:val="00D06FB7"/>
    <w:rsid w:val="00D0712D"/>
    <w:rsid w:val="00D0778D"/>
    <w:rsid w:val="00D07B32"/>
    <w:rsid w:val="00D104AD"/>
    <w:rsid w:val="00D11D13"/>
    <w:rsid w:val="00D11EDA"/>
    <w:rsid w:val="00D1226C"/>
    <w:rsid w:val="00D135AA"/>
    <w:rsid w:val="00D136F8"/>
    <w:rsid w:val="00D13940"/>
    <w:rsid w:val="00D1414A"/>
    <w:rsid w:val="00D14387"/>
    <w:rsid w:val="00D14649"/>
    <w:rsid w:val="00D14810"/>
    <w:rsid w:val="00D15959"/>
    <w:rsid w:val="00D15B92"/>
    <w:rsid w:val="00D16062"/>
    <w:rsid w:val="00D16086"/>
    <w:rsid w:val="00D1636D"/>
    <w:rsid w:val="00D163FE"/>
    <w:rsid w:val="00D16F79"/>
    <w:rsid w:val="00D170BB"/>
    <w:rsid w:val="00D21039"/>
    <w:rsid w:val="00D21286"/>
    <w:rsid w:val="00D22670"/>
    <w:rsid w:val="00D22746"/>
    <w:rsid w:val="00D22913"/>
    <w:rsid w:val="00D22B7E"/>
    <w:rsid w:val="00D22FB6"/>
    <w:rsid w:val="00D2320F"/>
    <w:rsid w:val="00D23466"/>
    <w:rsid w:val="00D23B49"/>
    <w:rsid w:val="00D240BB"/>
    <w:rsid w:val="00D24D9D"/>
    <w:rsid w:val="00D24DDF"/>
    <w:rsid w:val="00D24E00"/>
    <w:rsid w:val="00D25188"/>
    <w:rsid w:val="00D26087"/>
    <w:rsid w:val="00D26334"/>
    <w:rsid w:val="00D26A5F"/>
    <w:rsid w:val="00D26AB4"/>
    <w:rsid w:val="00D27381"/>
    <w:rsid w:val="00D27598"/>
    <w:rsid w:val="00D27CCA"/>
    <w:rsid w:val="00D27EC6"/>
    <w:rsid w:val="00D30068"/>
    <w:rsid w:val="00D30092"/>
    <w:rsid w:val="00D304FD"/>
    <w:rsid w:val="00D3087F"/>
    <w:rsid w:val="00D30F47"/>
    <w:rsid w:val="00D310B1"/>
    <w:rsid w:val="00D31407"/>
    <w:rsid w:val="00D314AE"/>
    <w:rsid w:val="00D31DE5"/>
    <w:rsid w:val="00D32564"/>
    <w:rsid w:val="00D327E7"/>
    <w:rsid w:val="00D33256"/>
    <w:rsid w:val="00D3445D"/>
    <w:rsid w:val="00D3511F"/>
    <w:rsid w:val="00D35ECA"/>
    <w:rsid w:val="00D3798F"/>
    <w:rsid w:val="00D40A3E"/>
    <w:rsid w:val="00D40BE2"/>
    <w:rsid w:val="00D40D4E"/>
    <w:rsid w:val="00D41525"/>
    <w:rsid w:val="00D4215D"/>
    <w:rsid w:val="00D42634"/>
    <w:rsid w:val="00D43F6B"/>
    <w:rsid w:val="00D44063"/>
    <w:rsid w:val="00D444CC"/>
    <w:rsid w:val="00D44D3E"/>
    <w:rsid w:val="00D44D58"/>
    <w:rsid w:val="00D44EF1"/>
    <w:rsid w:val="00D45481"/>
    <w:rsid w:val="00D45F9D"/>
    <w:rsid w:val="00D465B6"/>
    <w:rsid w:val="00D476CB"/>
    <w:rsid w:val="00D47CC2"/>
    <w:rsid w:val="00D47D9D"/>
    <w:rsid w:val="00D50061"/>
    <w:rsid w:val="00D50DEB"/>
    <w:rsid w:val="00D50F20"/>
    <w:rsid w:val="00D51040"/>
    <w:rsid w:val="00D5178F"/>
    <w:rsid w:val="00D5336A"/>
    <w:rsid w:val="00D53DB9"/>
    <w:rsid w:val="00D541D0"/>
    <w:rsid w:val="00D54C44"/>
    <w:rsid w:val="00D54FD6"/>
    <w:rsid w:val="00D55228"/>
    <w:rsid w:val="00D5616C"/>
    <w:rsid w:val="00D564C5"/>
    <w:rsid w:val="00D569DD"/>
    <w:rsid w:val="00D573D9"/>
    <w:rsid w:val="00D574C8"/>
    <w:rsid w:val="00D57ADF"/>
    <w:rsid w:val="00D57D09"/>
    <w:rsid w:val="00D60906"/>
    <w:rsid w:val="00D6174A"/>
    <w:rsid w:val="00D626B0"/>
    <w:rsid w:val="00D6270E"/>
    <w:rsid w:val="00D63860"/>
    <w:rsid w:val="00D63CB6"/>
    <w:rsid w:val="00D63CD2"/>
    <w:rsid w:val="00D63F9D"/>
    <w:rsid w:val="00D64234"/>
    <w:rsid w:val="00D64376"/>
    <w:rsid w:val="00D652F3"/>
    <w:rsid w:val="00D654E6"/>
    <w:rsid w:val="00D65D60"/>
    <w:rsid w:val="00D66902"/>
    <w:rsid w:val="00D70394"/>
    <w:rsid w:val="00D7106D"/>
    <w:rsid w:val="00D71451"/>
    <w:rsid w:val="00D71DF7"/>
    <w:rsid w:val="00D71FE5"/>
    <w:rsid w:val="00D7264B"/>
    <w:rsid w:val="00D7287B"/>
    <w:rsid w:val="00D72BE4"/>
    <w:rsid w:val="00D75146"/>
    <w:rsid w:val="00D75DB3"/>
    <w:rsid w:val="00D76A4D"/>
    <w:rsid w:val="00D7750E"/>
    <w:rsid w:val="00D80A33"/>
    <w:rsid w:val="00D819C8"/>
    <w:rsid w:val="00D8200A"/>
    <w:rsid w:val="00D824A1"/>
    <w:rsid w:val="00D825C4"/>
    <w:rsid w:val="00D827B6"/>
    <w:rsid w:val="00D82DBC"/>
    <w:rsid w:val="00D832AF"/>
    <w:rsid w:val="00D833D3"/>
    <w:rsid w:val="00D8403B"/>
    <w:rsid w:val="00D84360"/>
    <w:rsid w:val="00D8492A"/>
    <w:rsid w:val="00D8541B"/>
    <w:rsid w:val="00D85812"/>
    <w:rsid w:val="00D85F05"/>
    <w:rsid w:val="00D86135"/>
    <w:rsid w:val="00D862BE"/>
    <w:rsid w:val="00D866D0"/>
    <w:rsid w:val="00D86CE1"/>
    <w:rsid w:val="00D86D18"/>
    <w:rsid w:val="00D86DDD"/>
    <w:rsid w:val="00D87021"/>
    <w:rsid w:val="00D871BB"/>
    <w:rsid w:val="00D9056D"/>
    <w:rsid w:val="00D90B48"/>
    <w:rsid w:val="00D9145B"/>
    <w:rsid w:val="00D91E8C"/>
    <w:rsid w:val="00D93314"/>
    <w:rsid w:val="00D937D4"/>
    <w:rsid w:val="00D93903"/>
    <w:rsid w:val="00D93DF5"/>
    <w:rsid w:val="00D93F30"/>
    <w:rsid w:val="00D94C2B"/>
    <w:rsid w:val="00D94D77"/>
    <w:rsid w:val="00D95176"/>
    <w:rsid w:val="00D95424"/>
    <w:rsid w:val="00D95829"/>
    <w:rsid w:val="00D960ED"/>
    <w:rsid w:val="00D96E78"/>
    <w:rsid w:val="00D97218"/>
    <w:rsid w:val="00D9765D"/>
    <w:rsid w:val="00DA1224"/>
    <w:rsid w:val="00DA1ADD"/>
    <w:rsid w:val="00DA229B"/>
    <w:rsid w:val="00DA230D"/>
    <w:rsid w:val="00DA25A4"/>
    <w:rsid w:val="00DA2986"/>
    <w:rsid w:val="00DA2F25"/>
    <w:rsid w:val="00DA2FA5"/>
    <w:rsid w:val="00DA3096"/>
    <w:rsid w:val="00DA3220"/>
    <w:rsid w:val="00DA3CC6"/>
    <w:rsid w:val="00DA41F3"/>
    <w:rsid w:val="00DA4C28"/>
    <w:rsid w:val="00DA4CF3"/>
    <w:rsid w:val="00DA5362"/>
    <w:rsid w:val="00DA5942"/>
    <w:rsid w:val="00DA5CF9"/>
    <w:rsid w:val="00DA6D3E"/>
    <w:rsid w:val="00DB0040"/>
    <w:rsid w:val="00DB084C"/>
    <w:rsid w:val="00DB11AF"/>
    <w:rsid w:val="00DB13F6"/>
    <w:rsid w:val="00DB153C"/>
    <w:rsid w:val="00DB2010"/>
    <w:rsid w:val="00DB23B2"/>
    <w:rsid w:val="00DB281F"/>
    <w:rsid w:val="00DB30F2"/>
    <w:rsid w:val="00DB3A87"/>
    <w:rsid w:val="00DB3CE2"/>
    <w:rsid w:val="00DB4168"/>
    <w:rsid w:val="00DB5992"/>
    <w:rsid w:val="00DB5CAA"/>
    <w:rsid w:val="00DB5DDC"/>
    <w:rsid w:val="00DB6199"/>
    <w:rsid w:val="00DB646D"/>
    <w:rsid w:val="00DB6DD5"/>
    <w:rsid w:val="00DB7017"/>
    <w:rsid w:val="00DB7CCB"/>
    <w:rsid w:val="00DC0AD7"/>
    <w:rsid w:val="00DC1E9B"/>
    <w:rsid w:val="00DC1F65"/>
    <w:rsid w:val="00DC34EB"/>
    <w:rsid w:val="00DC381E"/>
    <w:rsid w:val="00DC3C27"/>
    <w:rsid w:val="00DC617F"/>
    <w:rsid w:val="00DD0280"/>
    <w:rsid w:val="00DD1F82"/>
    <w:rsid w:val="00DD2317"/>
    <w:rsid w:val="00DD28AB"/>
    <w:rsid w:val="00DD29B3"/>
    <w:rsid w:val="00DD3019"/>
    <w:rsid w:val="00DD3300"/>
    <w:rsid w:val="00DD38E4"/>
    <w:rsid w:val="00DD39F2"/>
    <w:rsid w:val="00DD3AAB"/>
    <w:rsid w:val="00DD4878"/>
    <w:rsid w:val="00DD4E57"/>
    <w:rsid w:val="00DD5C8F"/>
    <w:rsid w:val="00DD6079"/>
    <w:rsid w:val="00DD6EAD"/>
    <w:rsid w:val="00DD710A"/>
    <w:rsid w:val="00DD7222"/>
    <w:rsid w:val="00DD74DB"/>
    <w:rsid w:val="00DD79EC"/>
    <w:rsid w:val="00DD7B40"/>
    <w:rsid w:val="00DE01CB"/>
    <w:rsid w:val="00DE0EA6"/>
    <w:rsid w:val="00DE1169"/>
    <w:rsid w:val="00DE1749"/>
    <w:rsid w:val="00DE1DA5"/>
    <w:rsid w:val="00DE3AF9"/>
    <w:rsid w:val="00DE3E6F"/>
    <w:rsid w:val="00DE3F8B"/>
    <w:rsid w:val="00DE4083"/>
    <w:rsid w:val="00DE42C0"/>
    <w:rsid w:val="00DE4E27"/>
    <w:rsid w:val="00DE57D9"/>
    <w:rsid w:val="00DE6433"/>
    <w:rsid w:val="00DE67A8"/>
    <w:rsid w:val="00DE69FA"/>
    <w:rsid w:val="00DF07BD"/>
    <w:rsid w:val="00DF096C"/>
    <w:rsid w:val="00DF153D"/>
    <w:rsid w:val="00DF1933"/>
    <w:rsid w:val="00DF1B15"/>
    <w:rsid w:val="00DF248B"/>
    <w:rsid w:val="00DF2B6E"/>
    <w:rsid w:val="00DF3003"/>
    <w:rsid w:val="00DF308A"/>
    <w:rsid w:val="00DF32E9"/>
    <w:rsid w:val="00DF45C5"/>
    <w:rsid w:val="00DF4AA7"/>
    <w:rsid w:val="00DF545F"/>
    <w:rsid w:val="00DF5DEE"/>
    <w:rsid w:val="00DF5EB6"/>
    <w:rsid w:val="00DF73BD"/>
    <w:rsid w:val="00DF7EF1"/>
    <w:rsid w:val="00DF7F99"/>
    <w:rsid w:val="00E00050"/>
    <w:rsid w:val="00E0077F"/>
    <w:rsid w:val="00E010CF"/>
    <w:rsid w:val="00E02C23"/>
    <w:rsid w:val="00E02FEC"/>
    <w:rsid w:val="00E0346C"/>
    <w:rsid w:val="00E042CC"/>
    <w:rsid w:val="00E04D00"/>
    <w:rsid w:val="00E04DB1"/>
    <w:rsid w:val="00E05ECD"/>
    <w:rsid w:val="00E06656"/>
    <w:rsid w:val="00E06B2C"/>
    <w:rsid w:val="00E073D7"/>
    <w:rsid w:val="00E10E54"/>
    <w:rsid w:val="00E10EB8"/>
    <w:rsid w:val="00E1131B"/>
    <w:rsid w:val="00E1167C"/>
    <w:rsid w:val="00E11BF6"/>
    <w:rsid w:val="00E121C4"/>
    <w:rsid w:val="00E12325"/>
    <w:rsid w:val="00E123A7"/>
    <w:rsid w:val="00E127FA"/>
    <w:rsid w:val="00E130D8"/>
    <w:rsid w:val="00E14FC4"/>
    <w:rsid w:val="00E15448"/>
    <w:rsid w:val="00E163BE"/>
    <w:rsid w:val="00E1743C"/>
    <w:rsid w:val="00E17944"/>
    <w:rsid w:val="00E17DC5"/>
    <w:rsid w:val="00E202E2"/>
    <w:rsid w:val="00E2075A"/>
    <w:rsid w:val="00E20DD2"/>
    <w:rsid w:val="00E211E9"/>
    <w:rsid w:val="00E23875"/>
    <w:rsid w:val="00E24EA6"/>
    <w:rsid w:val="00E25727"/>
    <w:rsid w:val="00E2581E"/>
    <w:rsid w:val="00E25D06"/>
    <w:rsid w:val="00E27087"/>
    <w:rsid w:val="00E27215"/>
    <w:rsid w:val="00E27CA9"/>
    <w:rsid w:val="00E30279"/>
    <w:rsid w:val="00E3068A"/>
    <w:rsid w:val="00E30C78"/>
    <w:rsid w:val="00E311E5"/>
    <w:rsid w:val="00E31520"/>
    <w:rsid w:val="00E31857"/>
    <w:rsid w:val="00E31948"/>
    <w:rsid w:val="00E31B77"/>
    <w:rsid w:val="00E33C90"/>
    <w:rsid w:val="00E34D41"/>
    <w:rsid w:val="00E36892"/>
    <w:rsid w:val="00E36973"/>
    <w:rsid w:val="00E369AB"/>
    <w:rsid w:val="00E37095"/>
    <w:rsid w:val="00E370E0"/>
    <w:rsid w:val="00E40016"/>
    <w:rsid w:val="00E40371"/>
    <w:rsid w:val="00E40B24"/>
    <w:rsid w:val="00E4129A"/>
    <w:rsid w:val="00E4149B"/>
    <w:rsid w:val="00E416F2"/>
    <w:rsid w:val="00E41F95"/>
    <w:rsid w:val="00E431BE"/>
    <w:rsid w:val="00E43268"/>
    <w:rsid w:val="00E44A76"/>
    <w:rsid w:val="00E44D96"/>
    <w:rsid w:val="00E46055"/>
    <w:rsid w:val="00E460B1"/>
    <w:rsid w:val="00E460FE"/>
    <w:rsid w:val="00E46FA2"/>
    <w:rsid w:val="00E4704A"/>
    <w:rsid w:val="00E473D7"/>
    <w:rsid w:val="00E47910"/>
    <w:rsid w:val="00E50383"/>
    <w:rsid w:val="00E51671"/>
    <w:rsid w:val="00E51E71"/>
    <w:rsid w:val="00E52900"/>
    <w:rsid w:val="00E543D6"/>
    <w:rsid w:val="00E5486E"/>
    <w:rsid w:val="00E55ACF"/>
    <w:rsid w:val="00E55F53"/>
    <w:rsid w:val="00E5607A"/>
    <w:rsid w:val="00E56190"/>
    <w:rsid w:val="00E565BD"/>
    <w:rsid w:val="00E56922"/>
    <w:rsid w:val="00E56BA4"/>
    <w:rsid w:val="00E57397"/>
    <w:rsid w:val="00E6041A"/>
    <w:rsid w:val="00E609BA"/>
    <w:rsid w:val="00E60D2F"/>
    <w:rsid w:val="00E60DA3"/>
    <w:rsid w:val="00E60E82"/>
    <w:rsid w:val="00E61F01"/>
    <w:rsid w:val="00E61F63"/>
    <w:rsid w:val="00E6277A"/>
    <w:rsid w:val="00E62E27"/>
    <w:rsid w:val="00E63822"/>
    <w:rsid w:val="00E63BE9"/>
    <w:rsid w:val="00E64206"/>
    <w:rsid w:val="00E647AE"/>
    <w:rsid w:val="00E655D2"/>
    <w:rsid w:val="00E6562F"/>
    <w:rsid w:val="00E65A2D"/>
    <w:rsid w:val="00E6626C"/>
    <w:rsid w:val="00E67A28"/>
    <w:rsid w:val="00E67B1D"/>
    <w:rsid w:val="00E70A1A"/>
    <w:rsid w:val="00E711AE"/>
    <w:rsid w:val="00E71864"/>
    <w:rsid w:val="00E71BE5"/>
    <w:rsid w:val="00E720C8"/>
    <w:rsid w:val="00E73B44"/>
    <w:rsid w:val="00E73BA2"/>
    <w:rsid w:val="00E74068"/>
    <w:rsid w:val="00E7414B"/>
    <w:rsid w:val="00E74B9B"/>
    <w:rsid w:val="00E74CC0"/>
    <w:rsid w:val="00E75424"/>
    <w:rsid w:val="00E75D30"/>
    <w:rsid w:val="00E76CE6"/>
    <w:rsid w:val="00E7764C"/>
    <w:rsid w:val="00E77BB3"/>
    <w:rsid w:val="00E80534"/>
    <w:rsid w:val="00E80AC1"/>
    <w:rsid w:val="00E812C9"/>
    <w:rsid w:val="00E8207E"/>
    <w:rsid w:val="00E824A1"/>
    <w:rsid w:val="00E824A3"/>
    <w:rsid w:val="00E82BF4"/>
    <w:rsid w:val="00E82CAB"/>
    <w:rsid w:val="00E82CF9"/>
    <w:rsid w:val="00E82D04"/>
    <w:rsid w:val="00E8325D"/>
    <w:rsid w:val="00E833E9"/>
    <w:rsid w:val="00E8528A"/>
    <w:rsid w:val="00E85AFA"/>
    <w:rsid w:val="00E8680F"/>
    <w:rsid w:val="00E86CEA"/>
    <w:rsid w:val="00E86E69"/>
    <w:rsid w:val="00E87096"/>
    <w:rsid w:val="00E87720"/>
    <w:rsid w:val="00E878D9"/>
    <w:rsid w:val="00E87C63"/>
    <w:rsid w:val="00E87ED8"/>
    <w:rsid w:val="00E900BA"/>
    <w:rsid w:val="00E911DD"/>
    <w:rsid w:val="00E91C84"/>
    <w:rsid w:val="00E91CD8"/>
    <w:rsid w:val="00E91EB6"/>
    <w:rsid w:val="00E9248B"/>
    <w:rsid w:val="00E9255B"/>
    <w:rsid w:val="00E93068"/>
    <w:rsid w:val="00E9325C"/>
    <w:rsid w:val="00E947E5"/>
    <w:rsid w:val="00E94A7B"/>
    <w:rsid w:val="00E94B31"/>
    <w:rsid w:val="00E952CD"/>
    <w:rsid w:val="00E96414"/>
    <w:rsid w:val="00E96BDD"/>
    <w:rsid w:val="00E96DE9"/>
    <w:rsid w:val="00E9716F"/>
    <w:rsid w:val="00EA033E"/>
    <w:rsid w:val="00EA150B"/>
    <w:rsid w:val="00EA20C4"/>
    <w:rsid w:val="00EA2148"/>
    <w:rsid w:val="00EA2DE4"/>
    <w:rsid w:val="00EA324C"/>
    <w:rsid w:val="00EA3712"/>
    <w:rsid w:val="00EA3CB3"/>
    <w:rsid w:val="00EA4141"/>
    <w:rsid w:val="00EA43E9"/>
    <w:rsid w:val="00EA4633"/>
    <w:rsid w:val="00EA5526"/>
    <w:rsid w:val="00EA6103"/>
    <w:rsid w:val="00EA6CC5"/>
    <w:rsid w:val="00EA7318"/>
    <w:rsid w:val="00EA749C"/>
    <w:rsid w:val="00EA762C"/>
    <w:rsid w:val="00EB018D"/>
    <w:rsid w:val="00EB03D8"/>
    <w:rsid w:val="00EB0A32"/>
    <w:rsid w:val="00EB0A77"/>
    <w:rsid w:val="00EB0C04"/>
    <w:rsid w:val="00EB21CB"/>
    <w:rsid w:val="00EB22DF"/>
    <w:rsid w:val="00EB27F1"/>
    <w:rsid w:val="00EB3684"/>
    <w:rsid w:val="00EB3E8B"/>
    <w:rsid w:val="00EB4392"/>
    <w:rsid w:val="00EB4514"/>
    <w:rsid w:val="00EB4F48"/>
    <w:rsid w:val="00EB51AD"/>
    <w:rsid w:val="00EB5581"/>
    <w:rsid w:val="00EB5770"/>
    <w:rsid w:val="00EB6576"/>
    <w:rsid w:val="00EB6F1A"/>
    <w:rsid w:val="00EB72FF"/>
    <w:rsid w:val="00EB758E"/>
    <w:rsid w:val="00EB7A33"/>
    <w:rsid w:val="00EB7B40"/>
    <w:rsid w:val="00EB7BFF"/>
    <w:rsid w:val="00EB7C3B"/>
    <w:rsid w:val="00EC04F3"/>
    <w:rsid w:val="00EC09A2"/>
    <w:rsid w:val="00EC182D"/>
    <w:rsid w:val="00EC21B5"/>
    <w:rsid w:val="00EC299E"/>
    <w:rsid w:val="00EC2FB1"/>
    <w:rsid w:val="00EC36AC"/>
    <w:rsid w:val="00EC3CCC"/>
    <w:rsid w:val="00EC4FDE"/>
    <w:rsid w:val="00EC56EA"/>
    <w:rsid w:val="00EC57B4"/>
    <w:rsid w:val="00EC5D88"/>
    <w:rsid w:val="00EC7C61"/>
    <w:rsid w:val="00ED086E"/>
    <w:rsid w:val="00ED0AF6"/>
    <w:rsid w:val="00ED0D64"/>
    <w:rsid w:val="00ED0DC2"/>
    <w:rsid w:val="00ED134E"/>
    <w:rsid w:val="00ED16E7"/>
    <w:rsid w:val="00ED1828"/>
    <w:rsid w:val="00ED25AF"/>
    <w:rsid w:val="00ED25FA"/>
    <w:rsid w:val="00ED3060"/>
    <w:rsid w:val="00ED3312"/>
    <w:rsid w:val="00ED341C"/>
    <w:rsid w:val="00ED3BC6"/>
    <w:rsid w:val="00ED482D"/>
    <w:rsid w:val="00ED4B16"/>
    <w:rsid w:val="00ED5834"/>
    <w:rsid w:val="00ED622C"/>
    <w:rsid w:val="00ED6C72"/>
    <w:rsid w:val="00ED6D5A"/>
    <w:rsid w:val="00ED798E"/>
    <w:rsid w:val="00EE06E1"/>
    <w:rsid w:val="00EE0FF5"/>
    <w:rsid w:val="00EE200B"/>
    <w:rsid w:val="00EE2287"/>
    <w:rsid w:val="00EE23E8"/>
    <w:rsid w:val="00EE2FDD"/>
    <w:rsid w:val="00EE3E2C"/>
    <w:rsid w:val="00EE3E33"/>
    <w:rsid w:val="00EE4272"/>
    <w:rsid w:val="00EE5487"/>
    <w:rsid w:val="00EE54BF"/>
    <w:rsid w:val="00EE5CF2"/>
    <w:rsid w:val="00EE64CE"/>
    <w:rsid w:val="00EE6590"/>
    <w:rsid w:val="00EE6F59"/>
    <w:rsid w:val="00EE7373"/>
    <w:rsid w:val="00EE7681"/>
    <w:rsid w:val="00EE7A1A"/>
    <w:rsid w:val="00EE7AD8"/>
    <w:rsid w:val="00EF0F71"/>
    <w:rsid w:val="00EF0FD2"/>
    <w:rsid w:val="00EF1602"/>
    <w:rsid w:val="00EF1878"/>
    <w:rsid w:val="00EF1BD7"/>
    <w:rsid w:val="00EF1C55"/>
    <w:rsid w:val="00EF1E16"/>
    <w:rsid w:val="00EF2EB3"/>
    <w:rsid w:val="00EF3118"/>
    <w:rsid w:val="00EF4170"/>
    <w:rsid w:val="00EF448A"/>
    <w:rsid w:val="00EF4735"/>
    <w:rsid w:val="00EF473D"/>
    <w:rsid w:val="00EF481B"/>
    <w:rsid w:val="00EF6521"/>
    <w:rsid w:val="00EF6A7B"/>
    <w:rsid w:val="00EF788E"/>
    <w:rsid w:val="00EF7C24"/>
    <w:rsid w:val="00EF7D36"/>
    <w:rsid w:val="00EF7FD6"/>
    <w:rsid w:val="00F00FB4"/>
    <w:rsid w:val="00F014FC"/>
    <w:rsid w:val="00F0191B"/>
    <w:rsid w:val="00F01A22"/>
    <w:rsid w:val="00F01CA4"/>
    <w:rsid w:val="00F0204D"/>
    <w:rsid w:val="00F026EC"/>
    <w:rsid w:val="00F02E72"/>
    <w:rsid w:val="00F03039"/>
    <w:rsid w:val="00F03693"/>
    <w:rsid w:val="00F03A36"/>
    <w:rsid w:val="00F03F8E"/>
    <w:rsid w:val="00F04118"/>
    <w:rsid w:val="00F046F9"/>
    <w:rsid w:val="00F04748"/>
    <w:rsid w:val="00F050DA"/>
    <w:rsid w:val="00F06518"/>
    <w:rsid w:val="00F06D06"/>
    <w:rsid w:val="00F1017E"/>
    <w:rsid w:val="00F1035E"/>
    <w:rsid w:val="00F10491"/>
    <w:rsid w:val="00F105B3"/>
    <w:rsid w:val="00F10860"/>
    <w:rsid w:val="00F11917"/>
    <w:rsid w:val="00F11A1A"/>
    <w:rsid w:val="00F11A86"/>
    <w:rsid w:val="00F11D82"/>
    <w:rsid w:val="00F12A4A"/>
    <w:rsid w:val="00F14FFB"/>
    <w:rsid w:val="00F157BA"/>
    <w:rsid w:val="00F162E6"/>
    <w:rsid w:val="00F169AB"/>
    <w:rsid w:val="00F21285"/>
    <w:rsid w:val="00F21532"/>
    <w:rsid w:val="00F21CA3"/>
    <w:rsid w:val="00F227D8"/>
    <w:rsid w:val="00F22A0B"/>
    <w:rsid w:val="00F2399D"/>
    <w:rsid w:val="00F25379"/>
    <w:rsid w:val="00F253AA"/>
    <w:rsid w:val="00F26248"/>
    <w:rsid w:val="00F262F2"/>
    <w:rsid w:val="00F275F4"/>
    <w:rsid w:val="00F27706"/>
    <w:rsid w:val="00F27BE7"/>
    <w:rsid w:val="00F310A7"/>
    <w:rsid w:val="00F311BA"/>
    <w:rsid w:val="00F312D2"/>
    <w:rsid w:val="00F3144B"/>
    <w:rsid w:val="00F31F31"/>
    <w:rsid w:val="00F32A8B"/>
    <w:rsid w:val="00F32DB9"/>
    <w:rsid w:val="00F33536"/>
    <w:rsid w:val="00F34523"/>
    <w:rsid w:val="00F34672"/>
    <w:rsid w:val="00F34BE1"/>
    <w:rsid w:val="00F34F01"/>
    <w:rsid w:val="00F366A0"/>
    <w:rsid w:val="00F36F7F"/>
    <w:rsid w:val="00F40282"/>
    <w:rsid w:val="00F4088B"/>
    <w:rsid w:val="00F40C7E"/>
    <w:rsid w:val="00F41413"/>
    <w:rsid w:val="00F418DA"/>
    <w:rsid w:val="00F419D3"/>
    <w:rsid w:val="00F41A12"/>
    <w:rsid w:val="00F43850"/>
    <w:rsid w:val="00F43F7D"/>
    <w:rsid w:val="00F44255"/>
    <w:rsid w:val="00F44463"/>
    <w:rsid w:val="00F44605"/>
    <w:rsid w:val="00F44DB6"/>
    <w:rsid w:val="00F44E1F"/>
    <w:rsid w:val="00F4534A"/>
    <w:rsid w:val="00F45BF6"/>
    <w:rsid w:val="00F4686F"/>
    <w:rsid w:val="00F47B47"/>
    <w:rsid w:val="00F47C62"/>
    <w:rsid w:val="00F47F3C"/>
    <w:rsid w:val="00F502E2"/>
    <w:rsid w:val="00F5086A"/>
    <w:rsid w:val="00F50CCC"/>
    <w:rsid w:val="00F51341"/>
    <w:rsid w:val="00F52948"/>
    <w:rsid w:val="00F530C3"/>
    <w:rsid w:val="00F54676"/>
    <w:rsid w:val="00F569EC"/>
    <w:rsid w:val="00F56A82"/>
    <w:rsid w:val="00F56E79"/>
    <w:rsid w:val="00F5750E"/>
    <w:rsid w:val="00F575DF"/>
    <w:rsid w:val="00F578FE"/>
    <w:rsid w:val="00F60692"/>
    <w:rsid w:val="00F608DC"/>
    <w:rsid w:val="00F60906"/>
    <w:rsid w:val="00F60D15"/>
    <w:rsid w:val="00F61098"/>
    <w:rsid w:val="00F61A5A"/>
    <w:rsid w:val="00F641C6"/>
    <w:rsid w:val="00F651CD"/>
    <w:rsid w:val="00F65207"/>
    <w:rsid w:val="00F65656"/>
    <w:rsid w:val="00F65A5F"/>
    <w:rsid w:val="00F6622E"/>
    <w:rsid w:val="00F6693A"/>
    <w:rsid w:val="00F66D76"/>
    <w:rsid w:val="00F66E01"/>
    <w:rsid w:val="00F6716A"/>
    <w:rsid w:val="00F706F5"/>
    <w:rsid w:val="00F70A18"/>
    <w:rsid w:val="00F70F7A"/>
    <w:rsid w:val="00F7117E"/>
    <w:rsid w:val="00F7280B"/>
    <w:rsid w:val="00F72876"/>
    <w:rsid w:val="00F72F99"/>
    <w:rsid w:val="00F73279"/>
    <w:rsid w:val="00F73C4F"/>
    <w:rsid w:val="00F7602B"/>
    <w:rsid w:val="00F768DF"/>
    <w:rsid w:val="00F76A13"/>
    <w:rsid w:val="00F77479"/>
    <w:rsid w:val="00F778A5"/>
    <w:rsid w:val="00F77BC0"/>
    <w:rsid w:val="00F77BD5"/>
    <w:rsid w:val="00F802CD"/>
    <w:rsid w:val="00F80F13"/>
    <w:rsid w:val="00F814FD"/>
    <w:rsid w:val="00F828CE"/>
    <w:rsid w:val="00F83080"/>
    <w:rsid w:val="00F83692"/>
    <w:rsid w:val="00F836DD"/>
    <w:rsid w:val="00F839F7"/>
    <w:rsid w:val="00F83F5F"/>
    <w:rsid w:val="00F84344"/>
    <w:rsid w:val="00F844F8"/>
    <w:rsid w:val="00F85604"/>
    <w:rsid w:val="00F8580F"/>
    <w:rsid w:val="00F85921"/>
    <w:rsid w:val="00F860FC"/>
    <w:rsid w:val="00F86252"/>
    <w:rsid w:val="00F8641D"/>
    <w:rsid w:val="00F86451"/>
    <w:rsid w:val="00F86A72"/>
    <w:rsid w:val="00F86C1A"/>
    <w:rsid w:val="00F87144"/>
    <w:rsid w:val="00F87165"/>
    <w:rsid w:val="00F871D3"/>
    <w:rsid w:val="00F87C82"/>
    <w:rsid w:val="00F90710"/>
    <w:rsid w:val="00F915B5"/>
    <w:rsid w:val="00F916FA"/>
    <w:rsid w:val="00F929B0"/>
    <w:rsid w:val="00F92CBF"/>
    <w:rsid w:val="00F92FF8"/>
    <w:rsid w:val="00F931D5"/>
    <w:rsid w:val="00F946AA"/>
    <w:rsid w:val="00F94B51"/>
    <w:rsid w:val="00F954A3"/>
    <w:rsid w:val="00F9594D"/>
    <w:rsid w:val="00F95AFD"/>
    <w:rsid w:val="00F95B18"/>
    <w:rsid w:val="00F95DB2"/>
    <w:rsid w:val="00F963FD"/>
    <w:rsid w:val="00F96997"/>
    <w:rsid w:val="00F96B40"/>
    <w:rsid w:val="00F96E53"/>
    <w:rsid w:val="00F97700"/>
    <w:rsid w:val="00F97999"/>
    <w:rsid w:val="00FA0CEE"/>
    <w:rsid w:val="00FA1304"/>
    <w:rsid w:val="00FA1C08"/>
    <w:rsid w:val="00FA216D"/>
    <w:rsid w:val="00FA2744"/>
    <w:rsid w:val="00FA2D46"/>
    <w:rsid w:val="00FA3B27"/>
    <w:rsid w:val="00FA3DFE"/>
    <w:rsid w:val="00FA471A"/>
    <w:rsid w:val="00FA4A88"/>
    <w:rsid w:val="00FA4AC3"/>
    <w:rsid w:val="00FA5A50"/>
    <w:rsid w:val="00FA662F"/>
    <w:rsid w:val="00FA67B3"/>
    <w:rsid w:val="00FA6896"/>
    <w:rsid w:val="00FA69F6"/>
    <w:rsid w:val="00FA6A5D"/>
    <w:rsid w:val="00FA6AF4"/>
    <w:rsid w:val="00FA7311"/>
    <w:rsid w:val="00FA769A"/>
    <w:rsid w:val="00FB02A6"/>
    <w:rsid w:val="00FB1BFD"/>
    <w:rsid w:val="00FB1CE0"/>
    <w:rsid w:val="00FB1E4C"/>
    <w:rsid w:val="00FB2CBE"/>
    <w:rsid w:val="00FB2E67"/>
    <w:rsid w:val="00FB4DBF"/>
    <w:rsid w:val="00FB4F9B"/>
    <w:rsid w:val="00FB540C"/>
    <w:rsid w:val="00FB55AD"/>
    <w:rsid w:val="00FB5899"/>
    <w:rsid w:val="00FB58CB"/>
    <w:rsid w:val="00FB6AF7"/>
    <w:rsid w:val="00FB7321"/>
    <w:rsid w:val="00FB74A7"/>
    <w:rsid w:val="00FB7B5D"/>
    <w:rsid w:val="00FB7BAA"/>
    <w:rsid w:val="00FC0304"/>
    <w:rsid w:val="00FC03EB"/>
    <w:rsid w:val="00FC0785"/>
    <w:rsid w:val="00FC07B9"/>
    <w:rsid w:val="00FC1AD8"/>
    <w:rsid w:val="00FC1EBD"/>
    <w:rsid w:val="00FC23C8"/>
    <w:rsid w:val="00FC2C98"/>
    <w:rsid w:val="00FC2F81"/>
    <w:rsid w:val="00FC3DF6"/>
    <w:rsid w:val="00FC4A58"/>
    <w:rsid w:val="00FC527C"/>
    <w:rsid w:val="00FC54E5"/>
    <w:rsid w:val="00FC5785"/>
    <w:rsid w:val="00FC622E"/>
    <w:rsid w:val="00FC6489"/>
    <w:rsid w:val="00FC6494"/>
    <w:rsid w:val="00FC661E"/>
    <w:rsid w:val="00FC6A5E"/>
    <w:rsid w:val="00FC76D3"/>
    <w:rsid w:val="00FD0405"/>
    <w:rsid w:val="00FD0B3E"/>
    <w:rsid w:val="00FD0FD1"/>
    <w:rsid w:val="00FD1063"/>
    <w:rsid w:val="00FD19E3"/>
    <w:rsid w:val="00FD1A96"/>
    <w:rsid w:val="00FD24A4"/>
    <w:rsid w:val="00FD3C93"/>
    <w:rsid w:val="00FD49BD"/>
    <w:rsid w:val="00FD4D05"/>
    <w:rsid w:val="00FD581F"/>
    <w:rsid w:val="00FD6633"/>
    <w:rsid w:val="00FD6767"/>
    <w:rsid w:val="00FD682E"/>
    <w:rsid w:val="00FD6C02"/>
    <w:rsid w:val="00FD7290"/>
    <w:rsid w:val="00FD7740"/>
    <w:rsid w:val="00FE051E"/>
    <w:rsid w:val="00FE0866"/>
    <w:rsid w:val="00FE0A35"/>
    <w:rsid w:val="00FE1A3C"/>
    <w:rsid w:val="00FE1FC1"/>
    <w:rsid w:val="00FE2269"/>
    <w:rsid w:val="00FE2485"/>
    <w:rsid w:val="00FE2804"/>
    <w:rsid w:val="00FE3533"/>
    <w:rsid w:val="00FE3B5D"/>
    <w:rsid w:val="00FE3D21"/>
    <w:rsid w:val="00FE54AE"/>
    <w:rsid w:val="00FE5624"/>
    <w:rsid w:val="00FE5C26"/>
    <w:rsid w:val="00FE6136"/>
    <w:rsid w:val="00FE61A1"/>
    <w:rsid w:val="00FE63AC"/>
    <w:rsid w:val="00FE7124"/>
    <w:rsid w:val="00FE7166"/>
    <w:rsid w:val="00FE72E0"/>
    <w:rsid w:val="00FE7CA6"/>
    <w:rsid w:val="00FE7F26"/>
    <w:rsid w:val="00FF047C"/>
    <w:rsid w:val="00FF04FD"/>
    <w:rsid w:val="00FF08CD"/>
    <w:rsid w:val="00FF0962"/>
    <w:rsid w:val="00FF09BF"/>
    <w:rsid w:val="00FF0F13"/>
    <w:rsid w:val="00FF1286"/>
    <w:rsid w:val="00FF12FA"/>
    <w:rsid w:val="00FF1DA0"/>
    <w:rsid w:val="00FF1EE6"/>
    <w:rsid w:val="00FF1EEC"/>
    <w:rsid w:val="00FF2111"/>
    <w:rsid w:val="00FF245A"/>
    <w:rsid w:val="00FF2630"/>
    <w:rsid w:val="00FF2A4B"/>
    <w:rsid w:val="00FF2E52"/>
    <w:rsid w:val="00FF2F38"/>
    <w:rsid w:val="00FF36A6"/>
    <w:rsid w:val="00FF3820"/>
    <w:rsid w:val="00FF3A67"/>
    <w:rsid w:val="00FF3C46"/>
    <w:rsid w:val="00FF3EB8"/>
    <w:rsid w:val="00FF46DE"/>
    <w:rsid w:val="00FF5218"/>
    <w:rsid w:val="00FF5270"/>
    <w:rsid w:val="00FF53B6"/>
    <w:rsid w:val="00FF543F"/>
    <w:rsid w:val="00FF56A1"/>
    <w:rsid w:val="00FF5CCB"/>
    <w:rsid w:val="00FF6752"/>
    <w:rsid w:val="00FF6D6A"/>
    <w:rsid w:val="119D5E10"/>
    <w:rsid w:val="178A1D29"/>
    <w:rsid w:val="1B587472"/>
    <w:rsid w:val="1F365412"/>
    <w:rsid w:val="1FA06859"/>
    <w:rsid w:val="219624CF"/>
    <w:rsid w:val="275D608F"/>
    <w:rsid w:val="29581BC3"/>
    <w:rsid w:val="2E074A41"/>
    <w:rsid w:val="563F5DE4"/>
    <w:rsid w:val="575B7FF1"/>
    <w:rsid w:val="58380404"/>
    <w:rsid w:val="58807BCD"/>
    <w:rsid w:val="592F7A5F"/>
    <w:rsid w:val="5C2B3E80"/>
    <w:rsid w:val="5F8A7C51"/>
    <w:rsid w:val="6775534A"/>
    <w:rsid w:val="757523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Normal Indent"/>
    <w:basedOn w:val="1"/>
    <w:qFormat/>
    <w:uiPriority w:val="0"/>
    <w:pPr>
      <w:ind w:firstLine="420" w:firstLineChars="200"/>
    </w:pPr>
    <w:rPr>
      <w:rFonts w:eastAsia="宋体"/>
      <w:sz w:val="21"/>
      <w:szCs w:val="24"/>
    </w:rPr>
  </w:style>
  <w:style w:type="paragraph" w:styleId="4">
    <w:name w:val="index 6"/>
    <w:basedOn w:val="1"/>
    <w:next w:val="1"/>
    <w:qFormat/>
    <w:uiPriority w:val="0"/>
    <w:rPr>
      <w:rFonts w:ascii="Calibri" w:hAnsi="Calibri"/>
    </w:rPr>
  </w:style>
  <w:style w:type="paragraph" w:styleId="5">
    <w:name w:val="Date"/>
    <w:basedOn w:val="1"/>
    <w:next w:val="1"/>
    <w:link w:val="16"/>
    <w:unhideWhenUsed/>
    <w:qFormat/>
    <w:uiPriority w:val="99"/>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page number"/>
    <w:qFormat/>
    <w:uiPriority w:val="99"/>
    <w:rPr>
      <w:rFonts w:cs="Times New Roman"/>
    </w:rPr>
  </w:style>
  <w:style w:type="paragraph" w:customStyle="1" w:styleId="12">
    <w:name w:val="Char Char Char Char Char Char Char"/>
    <w:basedOn w:val="1"/>
    <w:qFormat/>
    <w:uiPriority w:val="99"/>
    <w:pPr>
      <w:widowControl/>
      <w:spacing w:after="160" w:line="240" w:lineRule="exact"/>
      <w:jc w:val="left"/>
    </w:pPr>
    <w:rPr>
      <w:rFonts w:ascii="Verdana" w:hAnsi="Verdana" w:eastAsia="仿宋_GB2312"/>
      <w:kern w:val="0"/>
      <w:sz w:val="30"/>
      <w:szCs w:val="30"/>
      <w:lang w:eastAsia="en-US"/>
    </w:rPr>
  </w:style>
  <w:style w:type="paragraph" w:customStyle="1" w:styleId="1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页眉 字符"/>
    <w:link w:val="7"/>
    <w:semiHidden/>
    <w:qFormat/>
    <w:locked/>
    <w:uiPriority w:val="99"/>
    <w:rPr>
      <w:rFonts w:cs="Times New Roman"/>
      <w:sz w:val="18"/>
      <w:szCs w:val="18"/>
    </w:rPr>
  </w:style>
  <w:style w:type="character" w:customStyle="1" w:styleId="15">
    <w:name w:val="页脚 字符"/>
    <w:link w:val="6"/>
    <w:qFormat/>
    <w:locked/>
    <w:uiPriority w:val="99"/>
    <w:rPr>
      <w:rFonts w:cs="Times New Roman"/>
      <w:sz w:val="18"/>
      <w:szCs w:val="18"/>
    </w:rPr>
  </w:style>
  <w:style w:type="character" w:customStyle="1" w:styleId="16">
    <w:name w:val="日期 字符"/>
    <w:basedOn w:val="10"/>
    <w:link w:val="5"/>
    <w:semiHidden/>
    <w:qFormat/>
    <w:uiPriority w:val="99"/>
    <w:rPr>
      <w:rFonts w:ascii="Times New Roman" w:hAnsi="Times New Roman"/>
      <w:kern w:val="2"/>
      <w:sz w:val="21"/>
      <w:szCs w:val="24"/>
    </w:rPr>
  </w:style>
  <w:style w:type="paragraph" w:customStyle="1" w:styleId="17">
    <w:name w:val="PlainText"/>
    <w:basedOn w:val="1"/>
    <w:qFormat/>
    <w:uiPriority w:val="0"/>
    <w:pPr>
      <w:textAlignment w:val="baseline"/>
    </w:pPr>
    <w:rPr>
      <w:rFonts w:ascii="宋体" w:hAnsi="Courier New" w:cs="宋体"/>
      <w:sz w:val="32"/>
      <w:szCs w:val="32"/>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5328</Words>
  <Characters>5404</Characters>
  <Lines>41</Lines>
  <Paragraphs>11</Paragraphs>
  <TotalTime>29</TotalTime>
  <ScaleCrop>false</ScaleCrop>
  <LinksUpToDate>false</LinksUpToDate>
  <CharactersWithSpaces>5699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2023-06-06T16:17:00Z</dcterms:created>
  <dc:creator>安文豪</dc:creator>
  <cp:lastModifiedBy>黑骏马</cp:lastModifiedBy>
  <cp:lastPrinted>2025-08-29T02:06:00Z</cp:lastPrinted>
  <dcterms:modified xsi:type="dcterms:W3CDTF">2025-08-29T10:01:21Z</dcterms:modified>
  <dc:title>肃南裕固族自治县交通运输局文件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189E5B38A4CF4E5E8602E6E477E80F00_13</vt:lpwstr>
  </property>
  <property fmtid="{D5CDD505-2E9C-101B-9397-08002B2CF9AE}" pid="4" name="KSOTemplateDocerSaveRecord">
    <vt:lpwstr>eyJoZGlkIjoiMThmYzBmMTUxYWVjNGZjMTRmYTAwZWNhOWYwZWY5MzkiLCJ1c2VySWQiOiI5NDg1Njg5NjAifQ==</vt:lpwstr>
  </property>
</Properties>
</file>